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C49A" w14:textId="2853B275" w:rsidR="00CF2779" w:rsidRDefault="00DB0B1B" w:rsidP="00DB0B1B">
      <w:pPr>
        <w:shd w:val="clear" w:color="auto" w:fill="FFFFFF"/>
        <w:spacing w:before="150" w:after="150" w:line="293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 «</w:t>
      </w:r>
      <w:r w:rsidR="005414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День победы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14:paraId="2B457B6B" w14:textId="464AC7BF" w:rsidR="00CF2779" w:rsidRPr="00CF2779" w:rsidRDefault="00CF2779" w:rsidP="00CF2779">
      <w:pPr>
        <w:shd w:val="clear" w:color="auto" w:fill="FFFFFF"/>
        <w:spacing w:before="150" w:after="150" w:line="293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proofErr w:type="gramStart"/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:</w:t>
      </w:r>
      <w:proofErr w:type="gramEnd"/>
    </w:p>
    <w:p w14:paraId="239C7889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воспитания является развитие у детей высоких нравственных качеств, в том числе патриотизма. С самого раннего детства надо прививать уважение к истории своего Отечества, к людям, защищавшим родной край в тяжелые годы.</w:t>
      </w:r>
    </w:p>
    <w:p w14:paraId="44C8F03E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«Патриот» в переводе с греческого означает «земляк», «соотечественник». В. И. Даль в «Толковом словаре живого великорусского языка» дает такое определение слову «патриот»: любитель Отечества, ревнитель о благе его, отчизнолюб.</w:t>
      </w:r>
    </w:p>
    <w:p w14:paraId="6BB55782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Гордость за свою Родину, любовь к родному краю, уважение традиций, понимание неповторимости культуры своего народа, почитание его героев – все это входит в понятие патриотизма. Без уважения к истории своего Отечества нельзя воспитать у детей чувства собственного достоинства и уверенности в себе.</w:t>
      </w:r>
    </w:p>
    <w:p w14:paraId="26EB0007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– важное событие в жизни нашей Родины. Как научить детей помнить защитников Родины, отстоявших родную землю, гордится мужеством, героизмом, стойкостью советских солдат и офицеров, самоотверженностью тружеников тыла – женщин, стариков и детей? Где взять эти знания, чтобы передать детям? Первоисточником, конечно же, является сам человек. Но время всё дальше отодвигает события Великой Отечественной войны и, к сожалению, её ветеранов остается с каждым годом все меньше. Закономерности человеческой жизни таковы, что скоро их не останется совсем. Очень важно именно сейчас не прервать живую нить памяти о героическом подвиге нашего народа в те годы, и в дошкольном возрасте лелеять ростки памяти о прадедах, их мужестве.</w:t>
      </w:r>
    </w:p>
    <w:p w14:paraId="206CD24E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Великой Отечественной войны чрезвычайно актуальна в современном обществе, она способствует объединению, сплочению нашего народа. День Победы близок и понятен детям дошкольного возраста, потому что реализует достаточно простую, ясную идею, известную им по сказкам, - идею противостояния добра и зла и финальной победы добра. Этот праздник развивает и укрепляет в детях чувство справедливости, помогает осознать свою национальную принадлежность, особенность истории своей страны, призывает любить Родину и близких.</w:t>
      </w:r>
    </w:p>
    <w:p w14:paraId="09CCB1F0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еще до школы необходимо сформировать у детей первоначальные представления о подвиге нашего народа в Великой Отечественной войне, пробудить гордость за принадлежность к России.</w:t>
      </w:r>
    </w:p>
    <w:p w14:paraId="0CD2EF20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Знакомя детей с подвигом советского народа в годы Великой Отечественной войны, следует акцентировать их внимание на трудностях, </w:t>
      </w: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приходилось преодолевать бойцам и труженикам тыла, на помощи, которую оказала наша армия другим народам, освободив их от фашистского ига.</w:t>
      </w:r>
    </w:p>
    <w:p w14:paraId="132C552D" w14:textId="77777777" w:rsidR="00CF2779" w:rsidRPr="00CF2779" w:rsidRDefault="00CF2779" w:rsidP="00CF2779">
      <w:pPr>
        <w:shd w:val="clear" w:color="auto" w:fill="FFFFFF"/>
        <w:spacing w:after="12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</w:p>
    <w:p w14:paraId="26CC5BD1" w14:textId="77777777" w:rsidR="00CF2779" w:rsidRPr="00CF2779" w:rsidRDefault="00CF2779" w:rsidP="00CF2779">
      <w:pPr>
        <w:shd w:val="clear" w:color="auto" w:fill="FFFFFF"/>
        <w:spacing w:after="12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сегодня, в период смены общественных информаций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14:paraId="08EB2ACF" w14:textId="77777777" w:rsidR="00CF2779" w:rsidRPr="00CF2779" w:rsidRDefault="00CF2779" w:rsidP="00CF2779">
      <w:pPr>
        <w:shd w:val="clear" w:color="auto" w:fill="FFFFFF"/>
        <w:spacing w:after="12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празднования Дня Победы с детьми провели блиц опрос по выявлению знаний и представлений о ВОВ, который </w:t>
      </w:r>
      <w:proofErr w:type="gramStart"/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</w:t>
      </w:r>
      <w:proofErr w:type="gramEnd"/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дети имеют очень скудные знания о героях Великой Отечественной Войны. Не имеют представлений о причинах возникновения праздника.</w:t>
      </w:r>
    </w:p>
    <w:p w14:paraId="40D5FE6C" w14:textId="77777777" w:rsidR="00CF2779" w:rsidRPr="00CF2779" w:rsidRDefault="00CF2779" w:rsidP="00CF2779">
      <w:pPr>
        <w:shd w:val="clear" w:color="auto" w:fill="FFFFFF"/>
        <w:spacing w:after="120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</w:t>
      </w: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было принято решение разработать и реализовать проект </w:t>
      </w:r>
      <w:r w:rsidRPr="00CF27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«День Победы».</w:t>
      </w:r>
    </w:p>
    <w:p w14:paraId="6C8E4A0D" w14:textId="77777777" w:rsidR="00CF2779" w:rsidRPr="00CF2779" w:rsidRDefault="00CF2779" w:rsidP="00CF2779">
      <w:pPr>
        <w:shd w:val="clear" w:color="auto" w:fill="FFFFFF"/>
        <w:spacing w:after="120" w:line="315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14:paraId="4FEE83FE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 воспитанников, воспитатели, дети.</w:t>
      </w:r>
    </w:p>
    <w:p w14:paraId="0C4A7488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группа проекта:</w:t>
      </w:r>
    </w:p>
    <w:p w14:paraId="1F6533F0" w14:textId="1E20D110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адресован дошкольникам.</w:t>
      </w:r>
    </w:p>
    <w:p w14:paraId="08865050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</w:p>
    <w:p w14:paraId="23C3C38A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месяц.</w:t>
      </w:r>
    </w:p>
    <w:p w14:paraId="28313AA2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проекта:</w:t>
      </w:r>
    </w:p>
    <w:p w14:paraId="03A326DB" w14:textId="77777777" w:rsidR="00CF2779" w:rsidRPr="00CF2779" w:rsidRDefault="00CF2779" w:rsidP="00CF2779">
      <w:pPr>
        <w:shd w:val="clear" w:color="auto" w:fill="FFFFFF"/>
        <w:tabs>
          <w:tab w:val="center" w:pos="4677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Апрель-май.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5165668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проекта:</w:t>
      </w:r>
    </w:p>
    <w:p w14:paraId="64FDAC1F" w14:textId="77777777" w:rsidR="00CF2779" w:rsidRPr="00CF2779" w:rsidRDefault="00CF2779" w:rsidP="00CF2779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Экскурсии, занятия, мини-выставки, составление рассказов, физкультурный досуг, консультации для родителей.</w:t>
      </w:r>
    </w:p>
    <w:p w14:paraId="29BBC63E" w14:textId="77777777" w:rsidR="00CF2779" w:rsidRPr="00CF2779" w:rsidRDefault="00CF2779" w:rsidP="00CF277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79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</w:t>
      </w:r>
      <w:r w:rsidRPr="00CF277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F277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F27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B0F332" w14:textId="77777777" w:rsidR="00CF2779" w:rsidRPr="00CF2779" w:rsidRDefault="00CF2779" w:rsidP="00CF2779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о вкладе детей и животных в победу нашего Отечества</w:t>
      </w:r>
      <w:r w:rsidRPr="00CF2779">
        <w:rPr>
          <w:rFonts w:ascii="Times New Roman" w:eastAsia="Calibri" w:hAnsi="Times New Roman" w:cs="Times New Roman"/>
          <w:sz w:val="28"/>
          <w:szCs w:val="28"/>
        </w:rPr>
        <w:t>, уважения к ветеранам.</w:t>
      </w:r>
    </w:p>
    <w:p w14:paraId="566E8141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F2779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68618E60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Великой Отечественной войны, полной примеров величайшего героизма и мужества людей в борьбе за свободу Родины;</w:t>
      </w:r>
    </w:p>
    <w:p w14:paraId="019FEB12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восприятию художественных произведений о войне</w:t>
      </w:r>
      <w:r w:rsidRPr="00CF2779">
        <w:rPr>
          <w:rFonts w:ascii="Times New Roman" w:eastAsia="Calibri" w:hAnsi="Times New Roman" w:cs="Times New Roman"/>
          <w:sz w:val="28"/>
          <w:szCs w:val="28"/>
        </w:rPr>
        <w:t xml:space="preserve"> о подвигах русских солдат;</w:t>
      </w:r>
    </w:p>
    <w:p w14:paraId="6F09BE1E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о празднике Дне Победы, объяснить, почему он так назван и кого поздравляют в этот день.</w:t>
      </w:r>
    </w:p>
    <w:p w14:paraId="63CF8806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нравственно-патриотические качества: храбрость, мужество, стремление защищать свою Родину.</w:t>
      </w:r>
    </w:p>
    <w:p w14:paraId="2BA22E9D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том, что народ помнит и чтит память героев в Великой Отечественной войны1941-1945 г.г.: в честь героев слагают стихи и песни, воздвигают памятники.</w:t>
      </w:r>
    </w:p>
    <w:p w14:paraId="07E30E1C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боевыми наградами, которыми награждали воинов во время Великой Отечественной войны.</w:t>
      </w:r>
    </w:p>
    <w:p w14:paraId="2CA1102E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14:paraId="39F67D8B" w14:textId="77777777" w:rsidR="00CF2779" w:rsidRPr="00CF2779" w:rsidRDefault="00CF2779" w:rsidP="00CF2779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мнение о недопустимости повторения войны.</w:t>
      </w:r>
    </w:p>
    <w:p w14:paraId="403B0640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14:paraId="336BAD67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Расширится представление детей о подвигах советского народа, о защитниках отечества и героях Великой Отечественной войны;</w:t>
      </w:r>
    </w:p>
    <w:p w14:paraId="44E80E53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чувства гордости за стойкость и самоотверженность советского народа в период Великой Отечественной войны;</w:t>
      </w:r>
    </w:p>
    <w:p w14:paraId="157A720D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14:paraId="157625C8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F2779">
        <w:rPr>
          <w:rFonts w:ascii="Times New Roman" w:eastAsia="Calibri" w:hAnsi="Times New Roman" w:cs="Times New Roman"/>
          <w:bCs/>
          <w:sz w:val="28"/>
          <w:szCs w:val="28"/>
        </w:rPr>
        <w:t>Вовлечение родителей в педагогический процесс ДОУ, укрепление заинтересованности родителей в сотрудничестве с ДОУ;</w:t>
      </w:r>
    </w:p>
    <w:p w14:paraId="709420F3" w14:textId="77777777" w:rsidR="00CF2779" w:rsidRPr="00CF2779" w:rsidRDefault="00CF2779" w:rsidP="00CF2779">
      <w:pPr>
        <w:numPr>
          <w:ilvl w:val="0"/>
          <w:numId w:val="2"/>
        </w:numPr>
        <w:shd w:val="clear" w:color="auto" w:fill="FFFFFF"/>
        <w:spacing w:before="225" w:after="225" w:line="315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представить творческо-поисковый продукт индивидуальной, коллективной деятельности.</w:t>
      </w:r>
    </w:p>
    <w:p w14:paraId="7DC10C6D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основу проекта легли следующие принципы:</w:t>
      </w:r>
    </w:p>
    <w:p w14:paraId="72069F11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Принцип историзма: сохранение хронологического порядка, описываемых явлений и сведений.</w:t>
      </w:r>
    </w:p>
    <w:p w14:paraId="0311378E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гуманизации: ориентация на высшие общечеловеческие понятия - любовь к близким, к родному городу, к Отечеству.</w:t>
      </w:r>
    </w:p>
    <w:p w14:paraId="468CF71C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дифференциации: создание оптимальных условий для самореализации каждого воспитанника в процессе освоения знаний о Великой Отечественной войне с учетом возраста, пола ребенка, накопленного им опыта, особенностей, эмоциональной и познавательной сферы.</w:t>
      </w:r>
    </w:p>
    <w:p w14:paraId="28F0D3AE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интегративности: сотрудничество с семьей, музеем боевой славы, сочетание разных видов деятельности.</w:t>
      </w:r>
    </w:p>
    <w:p w14:paraId="39F570E9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наглядности: изготовление ряда пособий и игр, мультимедийных презентаций на основе исторического материала. Соблюдение требований к культуре показа презентаций.</w:t>
      </w:r>
    </w:p>
    <w:p w14:paraId="17F9650D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над проектом.</w:t>
      </w:r>
    </w:p>
    <w:p w14:paraId="55A6655C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Деятельность педагогов.</w:t>
      </w:r>
    </w:p>
    <w:p w14:paraId="6B8B58C1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методических и дидактических материалов.</w:t>
      </w:r>
    </w:p>
    <w:p w14:paraId="5BD8D840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интересных занятий, организация выставок.</w:t>
      </w:r>
    </w:p>
    <w:p w14:paraId="28ECFE12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Отражение данной тематики при создании тематического планирования учебной деятельности.</w:t>
      </w:r>
    </w:p>
    <w:p w14:paraId="26DBC4D1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Чтение художественной литературы: С Алексеев "Они защищали Москву", Л.Кассиль "Твои защитники", С.Михалков "День Победы", заучивание стихов к празднику.</w:t>
      </w:r>
    </w:p>
    <w:p w14:paraId="581A5C51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Индивидуальные и коллективные беседа о Великой Отечественной войне.</w:t>
      </w:r>
    </w:p>
    <w:p w14:paraId="065479D4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Слушание песен военно- патриотической тематики.</w:t>
      </w:r>
    </w:p>
    <w:p w14:paraId="71D26ACB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Тематическое содержание книжного уголка.</w:t>
      </w:r>
    </w:p>
    <w:p w14:paraId="3057D11A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открыток, иллюстраций, фотографий для оформления альбомов «Наша Армия родная».</w:t>
      </w:r>
    </w:p>
    <w:p w14:paraId="33FDA6E4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открыток, иллюстраций с изображением родов войск, памятников воинам, обелисков.</w:t>
      </w:r>
    </w:p>
    <w:p w14:paraId="24F84781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Прослушивание музыкальных произведений: марши - Д.Кабалевский "Марш" (детский), П.Чайковский "Марш деревянных солдатиков", Г.Свиридов "Военный марш", В.Агапкин "Прощание славянки".</w:t>
      </w:r>
    </w:p>
    <w:p w14:paraId="63DBEF10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Деятельность детей.</w:t>
      </w:r>
    </w:p>
    <w:p w14:paraId="076F126E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конкурсах, праздниках, беседах.</w:t>
      </w:r>
    </w:p>
    <w:p w14:paraId="4B22C2BA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Самостоятельная художественная деятельность, изготовление поделок на военные темы, выставка рисунков детей.</w:t>
      </w:r>
    </w:p>
    <w:p w14:paraId="0F953F54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Заучивание пословиц и поговорок о чести, долге, солдатской службе, дружбе и товариществе, предложенных педагогами; рисование понравившихся сюжетов на военную тему по прочитанным произведениям.</w:t>
      </w:r>
    </w:p>
    <w:p w14:paraId="6BAB2040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Исполнение сюжетно-ролевых игр "Пограничники", "Моряки".</w:t>
      </w:r>
    </w:p>
    <w:p w14:paraId="1F0133EF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Деятельность родителей.</w:t>
      </w:r>
    </w:p>
    <w:p w14:paraId="0C3214E5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во всех мероприятиях, организуемых в группе.</w:t>
      </w:r>
    </w:p>
    <w:p w14:paraId="78584A16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Рисование с детьми сюжетов на военную тему.</w:t>
      </w:r>
    </w:p>
    <w:p w14:paraId="6E1F3755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Подборка детьми вместе с родителями исторического материала (фотографий, писем) о своих родственниках, принимавших участие в исторических боевых традициях.</w:t>
      </w:r>
    </w:p>
    <w:p w14:paraId="3E9AB622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Предметно-развивающая среда:</w:t>
      </w:r>
    </w:p>
    <w:p w14:paraId="504A12BD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«Боевой славы»</w:t>
      </w:r>
    </w:p>
    <w:p w14:paraId="44BDB513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 патриотическим содержанием.</w:t>
      </w:r>
    </w:p>
    <w:p w14:paraId="3CD880A1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наглядно – дидактического материала на тему Великой Отечественной Войны и солдатских будней.</w:t>
      </w:r>
    </w:p>
    <w:p w14:paraId="58CB7B73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 – рассказов, стихов, пословиц и поговорок о войне, празднике 9 мая, военных, о мире.</w:t>
      </w:r>
    </w:p>
    <w:p w14:paraId="114BD840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песен военных лет.</w:t>
      </w:r>
    </w:p>
    <w:p w14:paraId="25B3D130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различных материалов для продуктивной деятельности детей.</w:t>
      </w:r>
    </w:p>
    <w:p w14:paraId="7E6CF247" w14:textId="77777777" w:rsidR="00CF2779" w:rsidRPr="00CF2779" w:rsidRDefault="00CF2779" w:rsidP="00CF2779">
      <w:pPr>
        <w:shd w:val="clear" w:color="auto" w:fill="FFFFFF"/>
        <w:spacing w:before="240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 для сюжетно – ролевых игр на военную тематику.</w:t>
      </w:r>
    </w:p>
    <w:p w14:paraId="349797D0" w14:textId="77777777" w:rsidR="00CF2779" w:rsidRPr="00CF2779" w:rsidRDefault="00CF2779" w:rsidP="00CF277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7D085" w14:textId="77777777" w:rsidR="00CF2779" w:rsidRPr="00CF2779" w:rsidRDefault="00CF2779" w:rsidP="00CF277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  <w:proofErr w:type="gramStart"/>
      <w:r w:rsidRPr="00CF2779">
        <w:rPr>
          <w:rFonts w:ascii="Times New Roman" w:eastAsia="Calibri" w:hAnsi="Times New Roman" w:cs="Times New Roman"/>
          <w:bCs/>
          <w:sz w:val="32"/>
          <w:szCs w:val="32"/>
        </w:rPr>
        <w:t>План  реализации</w:t>
      </w:r>
      <w:proofErr w:type="gramEnd"/>
      <w:r w:rsidRPr="00CF2779">
        <w:rPr>
          <w:rFonts w:ascii="Times New Roman" w:eastAsia="Calibri" w:hAnsi="Times New Roman" w:cs="Times New Roman"/>
          <w:bCs/>
          <w:sz w:val="32"/>
          <w:szCs w:val="32"/>
        </w:rPr>
        <w:t xml:space="preserve"> проекта</w:t>
      </w:r>
    </w:p>
    <w:p w14:paraId="5EF73C81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  <w:u w:val="single"/>
        </w:rPr>
        <w:t>1 этап – подготовительный</w:t>
      </w:r>
    </w:p>
    <w:p w14:paraId="4DD917EC" w14:textId="77777777" w:rsidR="00CF2779" w:rsidRPr="00CF2779" w:rsidRDefault="00CF2779" w:rsidP="00CF27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>составление плана деятельности</w:t>
      </w:r>
    </w:p>
    <w:p w14:paraId="1C77AAA1" w14:textId="77777777" w:rsidR="00CF2779" w:rsidRPr="00CF2779" w:rsidRDefault="00CF2779" w:rsidP="00CF27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>сотрудничество с родителями</w:t>
      </w:r>
    </w:p>
    <w:p w14:paraId="35D99990" w14:textId="77777777" w:rsidR="00CF2779" w:rsidRPr="00CF2779" w:rsidRDefault="00CF2779" w:rsidP="00CF27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>подбор литературных произведений о войне</w:t>
      </w:r>
    </w:p>
    <w:p w14:paraId="77E4F031" w14:textId="77777777" w:rsidR="00CF2779" w:rsidRPr="00CF2779" w:rsidRDefault="00CF2779" w:rsidP="00CF27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 xml:space="preserve"> подбор музыкальных произведений на военную тему</w:t>
      </w:r>
    </w:p>
    <w:p w14:paraId="24DF8190" w14:textId="77777777" w:rsidR="00CF2779" w:rsidRPr="00CF2779" w:rsidRDefault="00CF2779" w:rsidP="00CF277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подготовка цикла бесед о ВОВ </w:t>
      </w:r>
    </w:p>
    <w:p w14:paraId="2D7A2B3C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14:paraId="42D95FEF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  <w:u w:val="single"/>
        </w:rPr>
        <w:t>2 этап – основной, организационно-практический</w:t>
      </w:r>
    </w:p>
    <w:p w14:paraId="28422413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1"/>
        <w:gridCol w:w="4704"/>
      </w:tblGrid>
      <w:tr w:rsidR="00CF2779" w:rsidRPr="00CF2779" w14:paraId="24FFC250" w14:textId="77777777" w:rsidTr="006A0C44">
        <w:trPr>
          <w:trHeight w:val="26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FD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E21F759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81AD5F7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88F4D41" w14:textId="77777777" w:rsidR="00CF2779" w:rsidRPr="00CF2779" w:rsidRDefault="00CF2779" w:rsidP="00CF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C939F5D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06558A15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 с</w:t>
            </w:r>
            <w:proofErr w:type="gramEnd"/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родителями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EC32" w14:textId="77777777" w:rsidR="00CF2779" w:rsidRPr="00CF2779" w:rsidRDefault="00CF2779" w:rsidP="00CF277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Информация в родительском уголке</w:t>
            </w:r>
          </w:p>
          <w:p w14:paraId="5DD80637" w14:textId="77777777" w:rsidR="00CF2779" w:rsidRPr="00CF2779" w:rsidRDefault="00CF2779" w:rsidP="00CF277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и групповые консультации по организации выставки «Я рисую мир»</w:t>
            </w:r>
          </w:p>
          <w:p w14:paraId="437353D5" w14:textId="77777777" w:rsidR="00CF2779" w:rsidRPr="00CF2779" w:rsidRDefault="00CF2779" w:rsidP="00CF2779">
            <w:pPr>
              <w:ind w:left="36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и проведению праздника</w:t>
            </w:r>
          </w:p>
          <w:p w14:paraId="3A63E2C7" w14:textId="77777777" w:rsidR="00CF2779" w:rsidRPr="00CF2779" w:rsidRDefault="00CF2779" w:rsidP="00CF2779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презентации «Нам дороги эти позабыть нельзя»</w:t>
            </w:r>
          </w:p>
        </w:tc>
      </w:tr>
      <w:tr w:rsidR="00CF2779" w:rsidRPr="00CF2779" w14:paraId="3B57968B" w14:textId="77777777" w:rsidTr="006A0C4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EA0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D451F25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FC8AFEE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111EDA3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7D67E8C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AC1B645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47A671B" w14:textId="77777777" w:rsidR="00CF2779" w:rsidRPr="00CF2779" w:rsidRDefault="00CF2779" w:rsidP="00CF277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Работа с детьми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22E" w14:textId="77777777" w:rsidR="00CF2779" w:rsidRPr="00CF2779" w:rsidRDefault="00CF2779" w:rsidP="00CF2779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Чтение и обсуждение произведений о войне</w:t>
            </w:r>
          </w:p>
          <w:p w14:paraId="000D63B8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Экскурсия к монументу Славы, обелиска у завода Рассматривание иллюстраций </w:t>
            </w:r>
          </w:p>
          <w:p w14:paraId="1CB737A1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Изготовление рисунков на тему «Я рисую мир»</w:t>
            </w:r>
          </w:p>
          <w:p w14:paraId="3BDDCE4B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 о войне</w:t>
            </w:r>
          </w:p>
          <w:p w14:paraId="473FDA34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Разучивание стихов, песен о войне.</w:t>
            </w:r>
          </w:p>
          <w:p w14:paraId="77A2D740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Репетиции</w:t>
            </w:r>
          </w:p>
          <w:p w14:paraId="3D28B4B3" w14:textId="77777777" w:rsidR="00CF2779" w:rsidRPr="00CF2779" w:rsidRDefault="00CF2779" w:rsidP="00CF27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27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Изготовление рисунков на выставку</w:t>
            </w:r>
          </w:p>
          <w:p w14:paraId="5DA91A02" w14:textId="77777777" w:rsidR="00CF2779" w:rsidRPr="00CF2779" w:rsidRDefault="00CF2779" w:rsidP="00CF277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2A3727D7" w14:textId="77777777" w:rsidR="00CF2779" w:rsidRPr="00CF2779" w:rsidRDefault="00CF2779" w:rsidP="00CF277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  <w:u w:val="single"/>
        </w:rPr>
        <w:lastRenderedPageBreak/>
        <w:t>3 этап – заключительный</w:t>
      </w:r>
    </w:p>
    <w:p w14:paraId="210038AD" w14:textId="77777777" w:rsidR="00CF2779" w:rsidRPr="00CF2779" w:rsidRDefault="00CF2779" w:rsidP="00CF27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>Выставка рисунков «Славный День Победы»</w:t>
      </w:r>
    </w:p>
    <w:p w14:paraId="208B08F6" w14:textId="77777777" w:rsidR="00CF2779" w:rsidRPr="00CF2779" w:rsidRDefault="00CF2779" w:rsidP="00CF2779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F2779">
        <w:rPr>
          <w:rFonts w:ascii="Times New Roman" w:eastAsia="Calibri" w:hAnsi="Times New Roman" w:cs="Times New Roman"/>
          <w:bCs/>
          <w:sz w:val="28"/>
          <w:szCs w:val="28"/>
        </w:rPr>
        <w:t>Праздник «День Победы»</w:t>
      </w:r>
    </w:p>
    <w:p w14:paraId="10E37D1E" w14:textId="77777777" w:rsidR="00CF2779" w:rsidRPr="00CF2779" w:rsidRDefault="00CF2779" w:rsidP="00CF2779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43A0C6" w14:textId="77777777" w:rsidR="00CF2779" w:rsidRPr="00CF2779" w:rsidRDefault="00CF2779" w:rsidP="00CF2779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7B7A3B" w14:textId="77777777" w:rsidR="00CF2779" w:rsidRPr="00CF2779" w:rsidRDefault="00CF2779" w:rsidP="00CF2779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0D3361" w14:textId="77777777" w:rsidR="00CF2779" w:rsidRPr="00CF2779" w:rsidRDefault="00CF2779" w:rsidP="00CF2779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CF2779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Приложение№1</w:t>
      </w:r>
    </w:p>
    <w:p w14:paraId="3078EA14" w14:textId="77777777" w:rsidR="00CF2779" w:rsidRPr="00CF2779" w:rsidRDefault="00CF2779" w:rsidP="00CF2779">
      <w:pPr>
        <w:shd w:val="clear" w:color="auto" w:fill="FFFFFF"/>
        <w:spacing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14:paraId="29B8D2F0" w14:textId="77777777" w:rsidR="00CF2779" w:rsidRPr="00CF2779" w:rsidRDefault="00CF2779" w:rsidP="00CF277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Блиц – опрос детей старшего дошкольного возраста.</w:t>
      </w:r>
    </w:p>
    <w:p w14:paraId="32811A94" w14:textId="77777777" w:rsidR="00CF2779" w:rsidRPr="00CF2779" w:rsidRDefault="00CF2779" w:rsidP="00CF2779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E56DFE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ты, какой праздник отмечает наша страна 9 Мая?</w:t>
      </w:r>
    </w:p>
    <w:p w14:paraId="05B97508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случилось летом в 1941 г.</w:t>
      </w:r>
    </w:p>
    <w:p w14:paraId="36CB5985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война?</w:t>
      </w:r>
    </w:p>
    <w:p w14:paraId="32362433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напал на нашу Родину? Зачем?</w:t>
      </w:r>
    </w:p>
    <w:p w14:paraId="62178D0B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встал на защиту нашей Родины?</w:t>
      </w:r>
    </w:p>
    <w:p w14:paraId="3C8ADB01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такие солдаты, что они делают?</w:t>
      </w:r>
    </w:p>
    <w:p w14:paraId="36008071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Когда закончилась война?</w:t>
      </w:r>
    </w:p>
    <w:p w14:paraId="4C4C490A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победил в этой войне?</w:t>
      </w:r>
    </w:p>
    <w:p w14:paraId="259AE43E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такое парад?</w:t>
      </w:r>
    </w:p>
    <w:p w14:paraId="4232EFAC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 такое памятник павшим воинам?</w:t>
      </w:r>
    </w:p>
    <w:p w14:paraId="37216876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страна празднует День Победы?</w:t>
      </w:r>
    </w:p>
    <w:p w14:paraId="17B13B94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рассказывают тебе родители о войне, ветеранах?</w:t>
      </w:r>
    </w:p>
    <w:p w14:paraId="054765E6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Тебе читают книги о ВОВ?</w:t>
      </w:r>
    </w:p>
    <w:p w14:paraId="1F1CE6D3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Ты смотришь фильмы о ВОВ?</w:t>
      </w:r>
    </w:p>
    <w:p w14:paraId="32CFDDF5" w14:textId="77777777" w:rsidR="00CF2779" w:rsidRPr="00CF2779" w:rsidRDefault="00CF2779" w:rsidP="00CF2779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 ты думаешь, мы должны помнить о тех, кто не пришел с войны? Что нужно для этого?</w:t>
      </w:r>
    </w:p>
    <w:p w14:paraId="65210CB8" w14:textId="77777777" w:rsidR="002E0932" w:rsidRDefault="002E0932"/>
    <w:sectPr w:rsidR="002E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B82"/>
    <w:multiLevelType w:val="hybridMultilevel"/>
    <w:tmpl w:val="95FC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26AE"/>
    <w:multiLevelType w:val="hybridMultilevel"/>
    <w:tmpl w:val="A0D207D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01DB3"/>
    <w:multiLevelType w:val="hybridMultilevel"/>
    <w:tmpl w:val="4296C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6186"/>
    <w:multiLevelType w:val="hybridMultilevel"/>
    <w:tmpl w:val="52B2D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6B5"/>
    <w:multiLevelType w:val="hybridMultilevel"/>
    <w:tmpl w:val="27D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B1990"/>
    <w:multiLevelType w:val="hybridMultilevel"/>
    <w:tmpl w:val="A06258D8"/>
    <w:lvl w:ilvl="0" w:tplc="6756E1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B048F"/>
    <w:multiLevelType w:val="multilevel"/>
    <w:tmpl w:val="1E70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DA"/>
    <w:rsid w:val="002E0932"/>
    <w:rsid w:val="003B16BB"/>
    <w:rsid w:val="00541412"/>
    <w:rsid w:val="00CF2779"/>
    <w:rsid w:val="00DB0B1B"/>
    <w:rsid w:val="00F1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4B75"/>
  <w15:chartTrackingRefBased/>
  <w15:docId w15:val="{F71B1F8E-6F25-4FD4-A625-DCE33EB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2024-05-01T09:47:00Z</dcterms:created>
  <dcterms:modified xsi:type="dcterms:W3CDTF">2024-05-02T10:59:00Z</dcterms:modified>
</cp:coreProperties>
</file>