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E0" w:rsidRPr="00922E93" w:rsidRDefault="00922E93" w:rsidP="00922E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44"/>
          <w:lang w:eastAsia="ru-RU"/>
        </w:rPr>
      </w:pPr>
      <w:r w:rsidRPr="00922E93"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  <w:t xml:space="preserve">Конспект урока </w:t>
      </w:r>
      <w:r w:rsidR="008F79E0" w:rsidRPr="00922E93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«Знаки препинания в сложноподчинённом предложении с одним придаточным»</w:t>
      </w:r>
      <w:r w:rsidRPr="00922E93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 xml:space="preserve"> (11 класс), </w:t>
      </w:r>
      <w:r w:rsidRPr="00922E93">
        <w:rPr>
          <w:rFonts w:ascii="Times New Roman" w:eastAsia="Times New Roman" w:hAnsi="Times New Roman" w:cs="Times New Roman"/>
          <w:color w:val="000000"/>
          <w:sz w:val="32"/>
          <w:szCs w:val="44"/>
          <w:lang w:eastAsia="ru-RU"/>
        </w:rPr>
        <w:t>составитель: учитель русского языка и литературы МБОУ «Средняя общеобразовательная школа №12» г.</w:t>
      </w:r>
      <w:r>
        <w:rPr>
          <w:rFonts w:ascii="Times New Roman" w:eastAsia="Times New Roman" w:hAnsi="Times New Roman" w:cs="Times New Roman"/>
          <w:color w:val="000000"/>
          <w:sz w:val="32"/>
          <w:szCs w:val="44"/>
          <w:lang w:eastAsia="ru-RU"/>
        </w:rPr>
        <w:t xml:space="preserve"> </w:t>
      </w:r>
      <w:r w:rsidRPr="00922E93">
        <w:rPr>
          <w:rFonts w:ascii="Times New Roman" w:eastAsia="Times New Roman" w:hAnsi="Times New Roman" w:cs="Times New Roman"/>
          <w:color w:val="000000"/>
          <w:sz w:val="32"/>
          <w:szCs w:val="44"/>
          <w:lang w:eastAsia="ru-RU"/>
        </w:rPr>
        <w:t>Кашира – 8 Морозова Наталья Ивановна</w:t>
      </w:r>
    </w:p>
    <w:p w:rsidR="001D33B8" w:rsidRDefault="00DD3C57" w:rsidP="00DD3C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="001D33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повторение и обобщение сведений  о сложноподчиненном предложении</w:t>
      </w: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D3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грамотного пунктуационного оформления сложноподчинённого предложения; формирование аналитических навыков синтаксического разбора предложения.</w:t>
      </w:r>
    </w:p>
    <w:p w:rsidR="00DD3C57" w:rsidRPr="00D23369" w:rsidRDefault="00DD3C57" w:rsidP="00DD3C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D3C57" w:rsidRPr="00D23369" w:rsidRDefault="00DD3C57" w:rsidP="00DD3C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23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DD3C57" w:rsidRPr="00D23369" w:rsidRDefault="001D33B8" w:rsidP="00DD3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="00DD3C57"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придаточные предложения в составе сложноподчинённого предложения;</w:t>
      </w:r>
    </w:p>
    <w:p w:rsidR="00DD3C57" w:rsidRPr="00D23369" w:rsidRDefault="00DD3C57" w:rsidP="00DD3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анализировать, устанавливать связи между элементами учебного материала;</w:t>
      </w:r>
    </w:p>
    <w:p w:rsidR="00DD3C57" w:rsidRPr="00D23369" w:rsidRDefault="00DD3C57" w:rsidP="00DD3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способствующие эффективной организации деятельности учащихся по обобщению и систематизации учебного материала;</w:t>
      </w:r>
    </w:p>
    <w:p w:rsidR="00DD3C57" w:rsidRPr="00D23369" w:rsidRDefault="00DD3C57" w:rsidP="00DD3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упорядочить процесс обучения путем алгоритмизации пунктуационных правил;</w:t>
      </w:r>
    </w:p>
    <w:p w:rsidR="00DD3C57" w:rsidRPr="00D23369" w:rsidRDefault="00DD3C57" w:rsidP="00DD3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учащихся с целью подготов</w:t>
      </w:r>
      <w:r w:rsidR="009A6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 экзамену по русскому языку;</w:t>
      </w:r>
    </w:p>
    <w:p w:rsidR="00D23369" w:rsidRPr="00D23369" w:rsidRDefault="00DD3C57" w:rsidP="00D233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отработать умения составлять схемы, характеризовать предложения (владение синтаксической терминологией, логичной последовательностью разбора);</w:t>
      </w:r>
      <w:r w:rsidRPr="00D233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D3C57" w:rsidRPr="00D23369" w:rsidRDefault="00DD3C57" w:rsidP="00D233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обосновывать выбор места для знака препинания и выбор необходимого знака.</w:t>
      </w:r>
      <w:r w:rsidRPr="00D233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D3C57" w:rsidRPr="00D23369" w:rsidRDefault="00DD3C57" w:rsidP="00DD3C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23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DD3C57" w:rsidRPr="00D23369" w:rsidRDefault="00DD3C57" w:rsidP="00DD3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излагать свою точку зрения, логическое мышление (анализировать языковой материал, обобщать и делать выводы);</w:t>
      </w:r>
    </w:p>
    <w:p w:rsidR="00DD3C57" w:rsidRPr="00D23369" w:rsidRDefault="00DD3C57" w:rsidP="00DD3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интерес к изучаемому предмету с помощью информационных технологий;</w:t>
      </w:r>
    </w:p>
    <w:p w:rsidR="00DD3C57" w:rsidRPr="00D23369" w:rsidRDefault="00DD3C57" w:rsidP="00DD3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сравнивать, комментировать, делать выводы;</w:t>
      </w:r>
    </w:p>
    <w:p w:rsidR="00DD3C57" w:rsidRPr="00D23369" w:rsidRDefault="00DD3C57" w:rsidP="00DD3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творческие, коммуникативные качества;</w:t>
      </w:r>
    </w:p>
    <w:p w:rsidR="00DD3C57" w:rsidRPr="00D23369" w:rsidRDefault="00DD3C57" w:rsidP="00DD3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личные качества учащихся (чувства товарищества, взаимоподдержки), формировать общекультурные навыки.</w:t>
      </w:r>
    </w:p>
    <w:p w:rsidR="00DD3C57" w:rsidRPr="00D23369" w:rsidRDefault="00DD3C57" w:rsidP="00DD3C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Pr="00D23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DD3C57" w:rsidRPr="00D23369" w:rsidRDefault="00DD3C57" w:rsidP="00DD3C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желание постоянно пополнять свои знания и поддерживать интерес к изучению русского языка;</w:t>
      </w:r>
    </w:p>
    <w:p w:rsidR="00DD3C57" w:rsidRPr="00D23369" w:rsidRDefault="00DD3C57" w:rsidP="00DD3C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сознательное отношение к языку как явлению культуры.</w:t>
      </w:r>
    </w:p>
    <w:p w:rsidR="00DD3C57" w:rsidRPr="00D23369" w:rsidRDefault="00DD3C57" w:rsidP="00DD3C57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23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Средства, необходимые для проведения урока.</w:t>
      </w:r>
    </w:p>
    <w:p w:rsidR="00DD3C57" w:rsidRPr="00D23369" w:rsidRDefault="00DD3C57" w:rsidP="00DD3C5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23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Оборудование:</w:t>
      </w:r>
    </w:p>
    <w:p w:rsidR="00DD3C57" w:rsidRPr="00D23369" w:rsidRDefault="00DD3C57" w:rsidP="00DD3C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DD3C57" w:rsidRPr="00D23369" w:rsidRDefault="00DD3C57" w:rsidP="00DD3C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</w:p>
    <w:p w:rsidR="00DD3C57" w:rsidRPr="00D23369" w:rsidRDefault="00DD3C57" w:rsidP="00DD3C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учителя</w:t>
      </w:r>
      <w:r w:rsidRPr="00D2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“Урок русского языка” </w:t>
      </w:r>
      <w:r w:rsidRPr="00D2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hyperlink r:id="rId7" w:history="1">
        <w:r w:rsidRPr="00D2336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приложение1</w:t>
        </w:r>
      </w:hyperlink>
      <w:r w:rsidRPr="00D2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D3C57" w:rsidRPr="00D23369" w:rsidRDefault="001D33B8" w:rsidP="00DD3C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Гольцова Н.Г. Русский язык. 10 – 11 классы: учебник для общеобразовательных учреждений / Н.Г.Гольцова, И.В.Шамшин, М.А.Мищерина. – 8 изд. – М.: ООО «Русское слово - учебник», 2011. – 448 с.</w:t>
      </w:r>
    </w:p>
    <w:p w:rsidR="00DD3C57" w:rsidRPr="00D23369" w:rsidRDefault="00DD3C57" w:rsidP="00DD3C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со словами на стенах класса</w:t>
      </w:r>
    </w:p>
    <w:p w:rsidR="00DD3C57" w:rsidRPr="00A71882" w:rsidRDefault="00DD3C57" w:rsidP="00A7188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23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Раздаточный материал:</w:t>
      </w:r>
    </w:p>
    <w:p w:rsidR="00922E93" w:rsidRPr="00922E93" w:rsidRDefault="004A6BCE" w:rsidP="00922E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групповой работы</w:t>
      </w:r>
    </w:p>
    <w:p w:rsidR="00DD3C57" w:rsidRPr="008F79E0" w:rsidRDefault="004A6BCE" w:rsidP="004A6BCE">
      <w:pPr>
        <w:shd w:val="clear" w:color="auto" w:fill="FFFFFF"/>
        <w:spacing w:before="100" w:beforeAutospacing="1" w:after="100" w:afterAutospacing="1" w:line="240" w:lineRule="atLeast"/>
        <w:ind w:left="1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F79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Ход урока</w:t>
      </w:r>
    </w:p>
    <w:p w:rsidR="009A65F4" w:rsidRPr="009A65F4" w:rsidRDefault="009A65F4" w:rsidP="009A65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Организационный момент. Этап мотивации </w:t>
      </w:r>
      <w:r w:rsidR="003F2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6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учебной деятельности.</w:t>
      </w:r>
    </w:p>
    <w:p w:rsidR="009A65F4" w:rsidRPr="009A65F4" w:rsidRDefault="009A65F4" w:rsidP="009A65F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ребята!</w:t>
      </w:r>
    </w:p>
    <w:p w:rsidR="009A65F4" w:rsidRPr="009A65F4" w:rsidRDefault="009A65F4" w:rsidP="009A65F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звонок веселый,</w:t>
      </w:r>
    </w:p>
    <w:p w:rsidR="009A65F4" w:rsidRPr="009A65F4" w:rsidRDefault="009A65F4" w:rsidP="009A65F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начать урок готовы!</w:t>
      </w:r>
    </w:p>
    <w:p w:rsidR="009A65F4" w:rsidRPr="009A65F4" w:rsidRDefault="009A65F4" w:rsidP="009A65F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сели, спинки прямо.</w:t>
      </w: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Вижу класс наш хоть куда!</w:t>
      </w: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начнем урок, друзья</w:t>
      </w:r>
      <w:r w:rsidR="00E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A65F4" w:rsidRPr="009A65F4" w:rsidRDefault="009A65F4" w:rsidP="009A65F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слушать, рассуждать</w:t>
      </w:r>
    </w:p>
    <w:p w:rsidR="009A65F4" w:rsidRPr="009A65F4" w:rsidRDefault="009A65F4" w:rsidP="009A65F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помогать.</w:t>
      </w:r>
    </w:p>
    <w:p w:rsidR="009A65F4" w:rsidRDefault="009A65F4" w:rsidP="009A65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приятно </w:t>
      </w:r>
      <w:r w:rsidR="004A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 вас в хорошем настроении </w:t>
      </w:r>
      <w:r w:rsidRPr="009A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надеюсь, что мы с вами сегодня очень дружно и активно поработаем.</w:t>
      </w:r>
    </w:p>
    <w:p w:rsidR="009A65F4" w:rsidRDefault="009A65F4" w:rsidP="009A65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с вами тетради, записываем сегодняшнюю дату,  записываем «классная работа»</w:t>
      </w:r>
      <w:r w:rsidR="004A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тему нашему  уроку мы будем </w:t>
      </w:r>
      <w:r w:rsidR="00E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</w:t>
      </w:r>
      <w:r w:rsidR="004A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6F5" w:rsidRDefault="008A26F5" w:rsidP="009A65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дневнички, записываем домашнее задание: параграф 96, упражнение 447 (письменно).</w:t>
      </w:r>
    </w:p>
    <w:p w:rsidR="009A65F4" w:rsidRDefault="004A6BCE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Определение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и </w:t>
      </w:r>
      <w:r w:rsidRPr="004A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урока. </w:t>
      </w:r>
      <w:r w:rsidRPr="004A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и </w:t>
      </w:r>
      <w:r w:rsidRPr="004A6B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нашего урока, нам необходимо разгадать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51C" w:rsidRDefault="0073151C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C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минимальная единица языка, которая представляет собой грамматически организован</w:t>
      </w:r>
      <w:r w:rsidR="00AC34EF" w:rsidRPr="00AC3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ное соединение слов</w:t>
      </w:r>
      <w:r w:rsidRPr="00AC3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обладающее смысловой и интонационной законченностью</w:t>
      </w:r>
      <w:r w:rsidR="00EC07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3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34EF" w:rsidRPr="00AC3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(предложение)</w:t>
      </w:r>
    </w:p>
    <w:p w:rsidR="00AC34EF" w:rsidRPr="00AC34EF" w:rsidRDefault="00AC34EF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AC3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Данное предложение состоит из главной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части </w:t>
      </w:r>
      <w:r w:rsidRPr="00AC3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придаточной части</w:t>
      </w:r>
      <w:r w:rsidR="00EC07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 каком предложении идёт речь?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C3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(сложноподчинённое предложение)</w:t>
      </w:r>
    </w:p>
    <w:p w:rsidR="0073151C" w:rsidRDefault="004A6BCE" w:rsidP="0073151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4EF" w:rsidRDefault="00AC34EF" w:rsidP="00AC34E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A6BCE" w:rsidRPr="004A6BCE">
        <w:rPr>
          <w:rFonts w:ascii="Times New Roman" w:hAnsi="Times New Roman" w:cs="Times New Roman"/>
          <w:color w:val="000000"/>
          <w:sz w:val="28"/>
          <w:szCs w:val="28"/>
        </w:rPr>
        <w:t>Знак препинания очень нам нужный,</w:t>
      </w:r>
    </w:p>
    <w:p w:rsidR="004A6BCE" w:rsidRPr="00AC34EF" w:rsidRDefault="004A6BCE" w:rsidP="00AC34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CE">
        <w:rPr>
          <w:rFonts w:ascii="Times New Roman" w:hAnsi="Times New Roman" w:cs="Times New Roman"/>
          <w:color w:val="000000"/>
          <w:sz w:val="28"/>
          <w:szCs w:val="28"/>
        </w:rPr>
        <w:t>С точкой он схож и вообще с нею дружен.</w:t>
      </w:r>
    </w:p>
    <w:p w:rsidR="004A6BCE" w:rsidRPr="004A6BCE" w:rsidRDefault="004A6BCE" w:rsidP="00AC34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BCE">
        <w:rPr>
          <w:color w:val="000000"/>
          <w:sz w:val="28"/>
          <w:szCs w:val="28"/>
        </w:rPr>
        <w:t>Точки сестру с завитушкой смешною</w:t>
      </w:r>
    </w:p>
    <w:p w:rsidR="004A6BCE" w:rsidRPr="004A6BCE" w:rsidRDefault="004A6BCE" w:rsidP="00AC34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BCE">
        <w:rPr>
          <w:color w:val="000000"/>
          <w:sz w:val="28"/>
          <w:szCs w:val="28"/>
        </w:rPr>
        <w:t xml:space="preserve">Мы называем всегда... </w:t>
      </w:r>
      <w:r w:rsidRPr="004A6BCE">
        <w:rPr>
          <w:b/>
          <w:color w:val="000000"/>
          <w:sz w:val="28"/>
          <w:szCs w:val="28"/>
        </w:rPr>
        <w:t>(запятою)</w:t>
      </w:r>
    </w:p>
    <w:p w:rsidR="004A6BCE" w:rsidRDefault="004A6BCE" w:rsidP="00AC3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придаточных частей в сложноподчинённом предложении: </w:t>
      </w:r>
    </w:p>
    <w:p w:rsidR="00AC34EF" w:rsidRPr="008A26F5" w:rsidRDefault="00AC34EF" w:rsidP="00AC3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4EF">
        <w:rPr>
          <w:rFonts w:ascii="Times New Roman" w:eastAsia="Times New Roman" w:hAnsi="Times New Roman" w:cs="Times New Roman"/>
          <w:sz w:val="28"/>
          <w:szCs w:val="28"/>
          <w:lang w:eastAsia="ru-RU"/>
        </w:rPr>
        <w:t>[  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(что…).</w:t>
      </w:r>
      <w:r w:rsidR="008A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26F5" w:rsidRPr="008A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(одна)</w:t>
      </w:r>
    </w:p>
    <w:p w:rsidR="00AC34EF" w:rsidRDefault="00AC34EF" w:rsidP="00AC34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тему сегодняшнего урока: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«Знаки препинания в сложноподчинённом предложении с одним придаточным»  - записываем </w:t>
      </w:r>
      <w:r w:rsidR="008A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и в тетрадях.</w:t>
      </w:r>
    </w:p>
    <w:p w:rsidR="00AC34EF" w:rsidRPr="00AC34EF" w:rsidRDefault="00AC34EF" w:rsidP="00AC34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же цель нашего урока</w:t>
      </w:r>
      <w:r w:rsidRPr="00A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должны повторить и обобщить?</w:t>
      </w:r>
    </w:p>
    <w:p w:rsidR="00AC34EF" w:rsidRDefault="00AC34EF" w:rsidP="00AC34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повторить сведения о сложноподчинённом предложении, </w:t>
      </w:r>
    </w:p>
    <w:p w:rsidR="00AC34EF" w:rsidRDefault="00AC34EF" w:rsidP="00AC34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синтаксический и пунктуационный разбор сложноподчинённого  предложения,</w:t>
      </w:r>
    </w:p>
    <w:p w:rsidR="00AC34EF" w:rsidRPr="00AC34EF" w:rsidRDefault="00AC34EF" w:rsidP="00AC34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основные типы придаточных</w:t>
      </w:r>
      <w:r w:rsidRPr="00AC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71882" w:rsidRDefault="00A71882" w:rsidP="00AC3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с кластерами, составленными учащимися по разным типам придаточных, фронтальный опрос – беседа по вопросам (проверка теоретического материала):</w:t>
      </w:r>
    </w:p>
    <w:p w:rsidR="00A71882" w:rsidRDefault="00B13194" w:rsidP="00AC3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предложения называют</w:t>
      </w:r>
      <w:r w:rsidR="00A7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сложными?</w:t>
      </w:r>
    </w:p>
    <w:p w:rsidR="00A71882" w:rsidRDefault="00A71882" w:rsidP="00AC3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отличается сложносочинённое предложение от сложноподчинённого?</w:t>
      </w:r>
    </w:p>
    <w:p w:rsidR="00A71882" w:rsidRDefault="00A71882" w:rsidP="00AC3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основные типы придаточных (изъяснительные, определительные, обстоятельственные).</w:t>
      </w:r>
    </w:p>
    <w:p w:rsidR="00A71882" w:rsidRDefault="00A71882" w:rsidP="00AC3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Придаточные изъяснительные на какие вопросы отвечают?</w:t>
      </w:r>
    </w:p>
    <w:p w:rsidR="00A71882" w:rsidRDefault="00A71882" w:rsidP="00A718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 Придаточные определительные  на какие вопросы отвечают?</w:t>
      </w:r>
    </w:p>
    <w:p w:rsidR="00A71882" w:rsidRDefault="00A71882" w:rsidP="00A718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Придаточные обстоятельственные  на какие вопросы отвечают?</w:t>
      </w:r>
    </w:p>
    <w:p w:rsidR="00A71882" w:rsidRDefault="00A71882" w:rsidP="00A718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вы знаете типы обстоятельственных придаточных? (места, времени, причины, следствия, образа действия и степени, сравнения, цели, условия, уступки)</w:t>
      </w:r>
      <w:r w:rsidR="00A3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1882" w:rsidRPr="00A34A8D" w:rsidRDefault="00A34A8D" w:rsidP="00A718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Первичное закрепление материала (работа у доски).</w:t>
      </w:r>
    </w:p>
    <w:p w:rsidR="00A71882" w:rsidRDefault="00A34A8D" w:rsidP="00A34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4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карточка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(Выполните полный синтаксический и пунктуационный разбор предложения)</w:t>
      </w:r>
    </w:p>
    <w:p w:rsidR="00A34A8D" w:rsidRPr="00A34A8D" w:rsidRDefault="00A34A8D" w:rsidP="00A34A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подошёл к больному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которому вчера была сделана операция. (придаточное определительное)</w:t>
      </w:r>
    </w:p>
    <w:p w:rsidR="00A34A8D" w:rsidRDefault="00A34A8D" w:rsidP="00A34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A34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карточка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(Выполните полный синтаксический и пунктуационный разбор предложения)</w:t>
      </w:r>
    </w:p>
    <w:p w:rsidR="00A34A8D" w:rsidRPr="00A34A8D" w:rsidRDefault="00A34A8D" w:rsidP="00A34A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том, что корабль благополучно приземлился, быстро облетело весь мир.</w:t>
      </w:r>
      <w:r w:rsidR="00A7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(придаточное изъяснительное)</w:t>
      </w:r>
    </w:p>
    <w:p w:rsidR="00A34A8D" w:rsidRDefault="00A34A8D" w:rsidP="00A34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A34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карточка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(Выполните полный синтаксический и</w:t>
      </w:r>
      <w:r w:rsidRPr="00A34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пунктуационный разбор предложения)</w:t>
      </w:r>
    </w:p>
    <w:p w:rsidR="004A6BCE" w:rsidRDefault="00A34A8D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глаз не мог уже отличить в потёмках поле от неба, ярко мерцал огонёк.</w:t>
      </w:r>
      <w:r w:rsidR="0013174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(придаточное обстоятельственное  места)</w:t>
      </w:r>
    </w:p>
    <w:p w:rsidR="004A6BCE" w:rsidRDefault="0013174A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3174A" w:rsidRPr="0013174A" w:rsidRDefault="0013174A" w:rsidP="001317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Потрудились – отдохнем.</w:t>
      </w:r>
    </w:p>
    <w:p w:rsidR="0013174A" w:rsidRPr="0013174A" w:rsidRDefault="0013174A" w:rsidP="001317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Встанем, глубоко вздохнем.</w:t>
      </w:r>
    </w:p>
    <w:p w:rsidR="0013174A" w:rsidRPr="0013174A" w:rsidRDefault="0013174A" w:rsidP="001317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Руки в стороны, вперед,</w:t>
      </w:r>
    </w:p>
    <w:p w:rsidR="0013174A" w:rsidRPr="0013174A" w:rsidRDefault="0013174A" w:rsidP="001317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Влево, вправо поворот.</w:t>
      </w:r>
    </w:p>
    <w:p w:rsidR="0013174A" w:rsidRPr="0013174A" w:rsidRDefault="0013174A" w:rsidP="001317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наклона, прямо встать,</w:t>
      </w:r>
    </w:p>
    <w:p w:rsidR="0013174A" w:rsidRPr="0013174A" w:rsidRDefault="0013174A" w:rsidP="001317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Руки вниз и вверх поднять.</w:t>
      </w:r>
    </w:p>
    <w:p w:rsidR="0013174A" w:rsidRPr="0013174A" w:rsidRDefault="0013174A" w:rsidP="001317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Руки плавно опустили,</w:t>
      </w:r>
    </w:p>
    <w:p w:rsidR="0013174A" w:rsidRPr="0013174A" w:rsidRDefault="0013174A" w:rsidP="001317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улыбки подарили.</w:t>
      </w:r>
    </w:p>
    <w:p w:rsidR="0013174A" w:rsidRDefault="0013174A" w:rsidP="0013174A">
      <w:pPr>
        <w:shd w:val="clear" w:color="auto" w:fill="FFFFFF" w:themeFill="background1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Садитесь.</w:t>
      </w:r>
    </w:p>
    <w:p w:rsidR="0013174A" w:rsidRPr="0013174A" w:rsidRDefault="0013174A" w:rsidP="0013174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1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 материала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выборочный диктант </w:t>
      </w:r>
      <w:r w:rsidRPr="001317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(групповая работа)</w:t>
      </w:r>
    </w:p>
    <w:p w:rsidR="0013174A" w:rsidRDefault="00A71018" w:rsidP="0013174A">
      <w:p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 записывает  то предложение, в котором встречается придаточное определительное.</w:t>
      </w:r>
    </w:p>
    <w:p w:rsidR="00A71018" w:rsidRDefault="00A71018" w:rsidP="00A71018">
      <w:p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группа  записывает  то предложение, в котором  встречается придаточное  изъяснительное.</w:t>
      </w:r>
    </w:p>
    <w:p w:rsidR="00A71018" w:rsidRDefault="00A71018" w:rsidP="00A71018">
      <w:p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 записывает  то предложение, в котором  встречается придаточное  обстоятельственное.</w:t>
      </w:r>
    </w:p>
    <w:p w:rsidR="00A71018" w:rsidRPr="00A71018" w:rsidRDefault="00A71018" w:rsidP="00A71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(Выполните полный синтаксический и</w:t>
      </w:r>
      <w:r w:rsidRPr="00A34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пунктуационный разбор предложения</w:t>
      </w:r>
      <w:r w:rsidR="008F7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группе – предложения записаны на доске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A71018" w:rsidRDefault="00A71018" w:rsidP="0013174A">
      <w:p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10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A71018" w:rsidRDefault="00A71018" w:rsidP="00A71018">
      <w:pPr>
        <w:pStyle w:val="a5"/>
        <w:numPr>
          <w:ilvl w:val="1"/>
          <w:numId w:val="7"/>
        </w:num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важен,  ибо облагораживает человека.</w:t>
      </w:r>
    </w:p>
    <w:p w:rsidR="00A71018" w:rsidRDefault="00A71018" w:rsidP="00A71018">
      <w:pPr>
        <w:pStyle w:val="a5"/>
        <w:numPr>
          <w:ilvl w:val="1"/>
          <w:numId w:val="7"/>
        </w:num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Казбич вообразил, будто Азамат украл у него лошадь.</w:t>
      </w:r>
    </w:p>
    <w:p w:rsidR="00A71018" w:rsidRDefault="00A71018" w:rsidP="00A71018">
      <w:pPr>
        <w:pStyle w:val="a5"/>
        <w:numPr>
          <w:ilvl w:val="1"/>
          <w:numId w:val="7"/>
        </w:num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Аэродром, на котором приземлился самолёт, был </w:t>
      </w:r>
      <w:r w:rsidR="008A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города</w:t>
      </w:r>
      <w:r w:rsidR="008A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6F5" w:rsidRDefault="008A26F5" w:rsidP="008A26F5">
      <w:pPr>
        <w:shd w:val="clear" w:color="auto" w:fill="FFFFFF" w:themeFill="background1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(проверка работы каждой группы)</w:t>
      </w:r>
    </w:p>
    <w:p w:rsidR="008A26F5" w:rsidRPr="008A26F5" w:rsidRDefault="008A26F5" w:rsidP="008A26F5">
      <w:p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Творческая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каждая группа получает схему, по которой она должна сочинить предложение.</w:t>
      </w:r>
    </w:p>
    <w:p w:rsidR="008A26F5" w:rsidRDefault="008A26F5" w:rsidP="008A26F5">
      <w:p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группа:</w:t>
      </w:r>
    </w:p>
    <w:p w:rsidR="008A26F5" w:rsidRPr="008A26F5" w:rsidRDefault="008A26F5" w:rsidP="008A26F5">
      <w:pPr>
        <w:shd w:val="clear" w:color="auto" w:fill="FFFFFF" w:themeFill="background1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 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(когда….).</w:t>
      </w:r>
    </w:p>
    <w:p w:rsidR="0013174A" w:rsidRDefault="008A26F5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группа:</w:t>
      </w:r>
    </w:p>
    <w:p w:rsidR="008A26F5" w:rsidRPr="008A26F5" w:rsidRDefault="008A26F5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(в который….), </w:t>
      </w:r>
      <w:r w:rsidRPr="009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1D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BCE" w:rsidRDefault="008A26F5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группа:</w:t>
      </w:r>
    </w:p>
    <w:p w:rsidR="008A26F5" w:rsidRDefault="008A26F5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F5">
        <w:rPr>
          <w:rFonts w:ascii="Times New Roman" w:eastAsia="Times New Roman" w:hAnsi="Times New Roman" w:cs="Times New Roman"/>
          <w:sz w:val="28"/>
          <w:szCs w:val="28"/>
          <w:lang w:eastAsia="ru-RU"/>
        </w:rPr>
        <w:t>[   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(что….).</w:t>
      </w:r>
    </w:p>
    <w:p w:rsidR="008A26F5" w:rsidRDefault="008A26F5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Домашнее 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A26F5" w:rsidRDefault="008A26F5" w:rsidP="004A6BC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Напомните, что я задала на дом? Прочитайте задание к упражнению. Всем понятно задание? Кому объяснить задание к упражнению?</w:t>
      </w:r>
    </w:p>
    <w:p w:rsidR="008A26F5" w:rsidRDefault="008A26F5" w:rsidP="008A2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Тестовое 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ACE" w:rsidRDefault="003F2ACE" w:rsidP="008A26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У</w:t>
      </w:r>
      <w:r w:rsidR="008A26F5" w:rsidRPr="008A2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номер сложноподчинённого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6F5" w:rsidRPr="003F2ACE" w:rsidRDefault="003F2ACE" w:rsidP="008A26F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1)</w:t>
      </w:r>
    </w:p>
    <w:p w:rsidR="003F2ACE" w:rsidRDefault="003F2ACE" w:rsidP="003F2ACE">
      <w:pPr>
        <w:pStyle w:val="a5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 князя возрастало, и он бродил по парку, рассеянно смотря  кругом себя.</w:t>
      </w:r>
    </w:p>
    <w:p w:rsidR="003F2ACE" w:rsidRDefault="003F2ACE" w:rsidP="003F2ACE">
      <w:pPr>
        <w:pStyle w:val="a5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солнце, звёзды блещут, на всём улыбка, жизнь во всём.</w:t>
      </w:r>
    </w:p>
    <w:p w:rsidR="003F2ACE" w:rsidRDefault="003F2ACE" w:rsidP="003F2ACE">
      <w:pPr>
        <w:pStyle w:val="a5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 полагал, что звание шахтёра самое высокое и почётное.</w:t>
      </w:r>
    </w:p>
    <w:p w:rsidR="003F2ACE" w:rsidRDefault="003F2ACE" w:rsidP="003F2AC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</w:t>
      </w: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F2ACE" w:rsidRDefault="003F2ACE" w:rsidP="003F2ACE">
      <w:pPr>
        <w:pStyle w:val="a5"/>
        <w:numPr>
          <w:ilvl w:val="0"/>
          <w:numId w:val="9"/>
        </w:num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не знаю, буду ли дома вечером.</w:t>
      </w:r>
    </w:p>
    <w:p w:rsidR="003F2ACE" w:rsidRDefault="003F2ACE" w:rsidP="003F2ACE">
      <w:pPr>
        <w:pStyle w:val="a5"/>
        <w:numPr>
          <w:ilvl w:val="0"/>
          <w:numId w:val="9"/>
        </w:num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 запылала пожаром и обхватила полнеба.</w:t>
      </w:r>
    </w:p>
    <w:p w:rsidR="003F2ACE" w:rsidRPr="003F2ACE" w:rsidRDefault="003F2ACE" w:rsidP="003F2ACE">
      <w:pPr>
        <w:pStyle w:val="a5"/>
        <w:numPr>
          <w:ilvl w:val="0"/>
          <w:numId w:val="9"/>
        </w:num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– это исполинские лаборатории.</w:t>
      </w:r>
    </w:p>
    <w:p w:rsidR="008A26F5" w:rsidRPr="008A26F5" w:rsidRDefault="003F2ACE" w:rsidP="008A26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У</w:t>
      </w:r>
      <w:r w:rsidR="008A2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цифры, где в предложениях должны стоять запятые</w:t>
      </w:r>
      <w:r w:rsidR="008F7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ACE" w:rsidRDefault="003F2ACE" w:rsidP="003F2AC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</w:t>
      </w: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A26F5" w:rsidRDefault="000A67F4" w:rsidP="008A26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(1) вдоль (2) которой мы шли (3) то и дело круто поворачивала.</w:t>
      </w:r>
    </w:p>
    <w:p w:rsidR="000A67F4" w:rsidRDefault="000A67F4" w:rsidP="000A67F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4</w:t>
      </w: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A67F4" w:rsidRDefault="000A67F4" w:rsidP="008A26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(1) неохотно расстаётся с тем (2) что мило (3) и дорого ему (4) и его предкам.</w:t>
      </w:r>
    </w:p>
    <w:p w:rsidR="000A67F4" w:rsidRDefault="000A67F4" w:rsidP="000A67F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5</w:t>
      </w: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A67F4" w:rsidRDefault="000A67F4" w:rsidP="000A67F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Воздух (1) только изредка дрожал (2) как дрожит вода (3) возмущённая падением ветки.</w:t>
      </w:r>
    </w:p>
    <w:p w:rsidR="000A67F4" w:rsidRDefault="000A67F4" w:rsidP="000A67F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6</w:t>
      </w:r>
      <w:r w:rsidRPr="003F2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C0750" w:rsidRPr="009161D7" w:rsidRDefault="000A67F4" w:rsidP="008A26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 так размыли дорогу (2) что дальше пришлось идти пешком.</w:t>
      </w:r>
    </w:p>
    <w:p w:rsidR="00EC0750" w:rsidRPr="00EC0750" w:rsidRDefault="00EC0750" w:rsidP="00EC075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0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Дополнительный материал (если останется время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 выполняем УПРАЖНЕНИЕ 446.</w:t>
      </w:r>
    </w:p>
    <w:p w:rsidR="008A26F5" w:rsidRPr="00791463" w:rsidRDefault="00A77790" w:rsidP="008A26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Рефлексия</w:t>
      </w:r>
      <w:r w:rsidR="008A2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(П</w:t>
      </w:r>
      <w:r w:rsidR="008A26F5" w:rsidRPr="00791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одведение итогов занятия)</w:t>
      </w:r>
    </w:p>
    <w:p w:rsidR="008A26F5" w:rsidRPr="00791463" w:rsidRDefault="008A26F5" w:rsidP="008A26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подошел к концу наш урок. Давайте подведем итоги.</w:t>
      </w:r>
    </w:p>
    <w:p w:rsidR="008A26F5" w:rsidRPr="00791463" w:rsidRDefault="008A26F5" w:rsidP="008A26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Какова была цель нашего урока?</w:t>
      </w:r>
    </w:p>
    <w:p w:rsidR="008A26F5" w:rsidRPr="00791463" w:rsidRDefault="008A26F5" w:rsidP="008A26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2.Выполнили мы поставленные цели?</w:t>
      </w:r>
    </w:p>
    <w:p w:rsidR="008A26F5" w:rsidRDefault="008A26F5" w:rsidP="008A26F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3.Понравился ли вам урок? </w:t>
      </w:r>
    </w:p>
    <w:p w:rsidR="008A26F5" w:rsidRPr="00791463" w:rsidRDefault="008A26F5" w:rsidP="008A26F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да, то хлопните в ладоши, наполовину – п</w:t>
      </w:r>
      <w:r w:rsidR="000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огладьте себя по голове</w:t>
      </w: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– топните ногой.</w:t>
      </w:r>
    </w:p>
    <w:p w:rsidR="008A26F5" w:rsidRPr="00791463" w:rsidRDefault="008A26F5" w:rsidP="008A26F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4.Довольны ли вы своей работой в течение урока?</w:t>
      </w:r>
    </w:p>
    <w:p w:rsidR="008A26F5" w:rsidRPr="00791463" w:rsidRDefault="008A26F5" w:rsidP="008A26F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- хлопните в ладоши, наполо</w:t>
      </w:r>
      <w:r w:rsidR="000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– погладьте себя по голове</w:t>
      </w: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– топните ногой.</w:t>
      </w:r>
    </w:p>
    <w:p w:rsidR="008A26F5" w:rsidRPr="00791463" w:rsidRDefault="008A26F5" w:rsidP="008A26F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5.Хотелось бы вам чаще проводить такие уроки?</w:t>
      </w:r>
    </w:p>
    <w:p w:rsidR="008A26F5" w:rsidRPr="00791463" w:rsidRDefault="008A26F5" w:rsidP="008A26F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- хлопните в ладоши, наполо</w:t>
      </w:r>
      <w:r w:rsidR="000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– погладьте себя по голове</w:t>
      </w: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– топните ногой.</w:t>
      </w:r>
    </w:p>
    <w:p w:rsidR="00EC0750" w:rsidRPr="00EC0750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EC0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Завершая урок, хочу</w:t>
      </w:r>
    </w:p>
    <w:p w:rsidR="00EC0750" w:rsidRPr="00791463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пожелать вам цвести, расти,</w:t>
      </w:r>
    </w:p>
    <w:p w:rsidR="00EC0750" w:rsidRPr="00791463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копить, крепить здоровье,</w:t>
      </w:r>
    </w:p>
    <w:p w:rsidR="00EC0750" w:rsidRPr="00791463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для дальнего пути –</w:t>
      </w:r>
    </w:p>
    <w:p w:rsidR="00EC0750" w:rsidRPr="00791463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Главнейшее услови</w:t>
      </w: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EC0750" w:rsidRPr="00791463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день и каждый час</w:t>
      </w:r>
    </w:p>
    <w:p w:rsidR="00EC0750" w:rsidRPr="00791463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новое добудет.</w:t>
      </w:r>
    </w:p>
    <w:p w:rsidR="00EC0750" w:rsidRPr="00791463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добрым будет ум у вас,</w:t>
      </w:r>
    </w:p>
    <w:p w:rsidR="00EC0750" w:rsidRPr="00791463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сердце умным будет.</w:t>
      </w:r>
    </w:p>
    <w:p w:rsidR="008A26F5" w:rsidRPr="00EC0750" w:rsidRDefault="00EC0750" w:rsidP="00EC075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Спасибо </w:t>
      </w:r>
      <w:r w:rsidR="008F7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вам </w:t>
      </w:r>
      <w:r w:rsidRPr="00EC0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урок! Урок окончен. До свидания!</w:t>
      </w:r>
    </w:p>
    <w:sectPr w:rsidR="008A26F5" w:rsidRPr="00EC0750" w:rsidSect="00DD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96B" w:rsidRDefault="0069296B" w:rsidP="000A67F4">
      <w:pPr>
        <w:spacing w:after="0" w:line="240" w:lineRule="auto"/>
      </w:pPr>
      <w:r>
        <w:separator/>
      </w:r>
    </w:p>
  </w:endnote>
  <w:endnote w:type="continuationSeparator" w:id="1">
    <w:p w:rsidR="0069296B" w:rsidRDefault="0069296B" w:rsidP="000A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96B" w:rsidRDefault="0069296B" w:rsidP="000A67F4">
      <w:pPr>
        <w:spacing w:after="0" w:line="240" w:lineRule="auto"/>
      </w:pPr>
      <w:r>
        <w:separator/>
      </w:r>
    </w:p>
  </w:footnote>
  <w:footnote w:type="continuationSeparator" w:id="1">
    <w:p w:rsidR="0069296B" w:rsidRDefault="0069296B" w:rsidP="000A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E40"/>
    <w:multiLevelType w:val="hybridMultilevel"/>
    <w:tmpl w:val="EC8EBE44"/>
    <w:lvl w:ilvl="0" w:tplc="757C97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AFF1191"/>
    <w:multiLevelType w:val="multilevel"/>
    <w:tmpl w:val="2442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1142B"/>
    <w:multiLevelType w:val="multilevel"/>
    <w:tmpl w:val="F2E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942B0"/>
    <w:multiLevelType w:val="multilevel"/>
    <w:tmpl w:val="3FA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70BFE"/>
    <w:multiLevelType w:val="multilevel"/>
    <w:tmpl w:val="6488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92A56"/>
    <w:multiLevelType w:val="multilevel"/>
    <w:tmpl w:val="DDDE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51485"/>
    <w:multiLevelType w:val="multilevel"/>
    <w:tmpl w:val="B7F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16C9C"/>
    <w:multiLevelType w:val="multilevel"/>
    <w:tmpl w:val="B460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145AC"/>
    <w:multiLevelType w:val="multilevel"/>
    <w:tmpl w:val="3796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C57"/>
    <w:rsid w:val="000012BC"/>
    <w:rsid w:val="00061414"/>
    <w:rsid w:val="000A67F4"/>
    <w:rsid w:val="000C2848"/>
    <w:rsid w:val="0013174A"/>
    <w:rsid w:val="001D33B8"/>
    <w:rsid w:val="0039038A"/>
    <w:rsid w:val="003A1BE9"/>
    <w:rsid w:val="003F2ACE"/>
    <w:rsid w:val="00417A65"/>
    <w:rsid w:val="004A6BCE"/>
    <w:rsid w:val="004D7BDE"/>
    <w:rsid w:val="005A1465"/>
    <w:rsid w:val="0069296B"/>
    <w:rsid w:val="006B1377"/>
    <w:rsid w:val="0073151C"/>
    <w:rsid w:val="008A26F5"/>
    <w:rsid w:val="008F79E0"/>
    <w:rsid w:val="009161D7"/>
    <w:rsid w:val="00922E93"/>
    <w:rsid w:val="009A65F4"/>
    <w:rsid w:val="00A34A8D"/>
    <w:rsid w:val="00A71018"/>
    <w:rsid w:val="00A71882"/>
    <w:rsid w:val="00A77790"/>
    <w:rsid w:val="00AA7622"/>
    <w:rsid w:val="00AC34EF"/>
    <w:rsid w:val="00B13194"/>
    <w:rsid w:val="00D23369"/>
    <w:rsid w:val="00DD3C57"/>
    <w:rsid w:val="00DE3C52"/>
    <w:rsid w:val="00EC0750"/>
    <w:rsid w:val="00EF5CA0"/>
    <w:rsid w:val="00F6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C57"/>
  </w:style>
  <w:style w:type="character" w:styleId="a4">
    <w:name w:val="Hyperlink"/>
    <w:basedOn w:val="a0"/>
    <w:uiPriority w:val="99"/>
    <w:semiHidden/>
    <w:unhideWhenUsed/>
    <w:rsid w:val="00DD3C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3C5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A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7F4"/>
  </w:style>
  <w:style w:type="paragraph" w:styleId="a8">
    <w:name w:val="footer"/>
    <w:basedOn w:val="a"/>
    <w:link w:val="a9"/>
    <w:uiPriority w:val="99"/>
    <w:semiHidden/>
    <w:unhideWhenUsed/>
    <w:rsid w:val="000A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9257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2015-03-09T17:59:00Z</cp:lastPrinted>
  <dcterms:created xsi:type="dcterms:W3CDTF">2015-03-01T17:14:00Z</dcterms:created>
  <dcterms:modified xsi:type="dcterms:W3CDTF">2016-01-08T15:52:00Z</dcterms:modified>
</cp:coreProperties>
</file>