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ED" w:rsidRPr="00D12850" w:rsidRDefault="00A52389" w:rsidP="00A52389">
      <w:pPr>
        <w:spacing w:after="0" w:line="240" w:lineRule="auto"/>
        <w:jc w:val="center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 w:rsidRPr="00D12850">
        <w:rPr>
          <w:rFonts w:ascii="Cambria" w:hAnsi="Cambria" w:cs="Times New Roman"/>
          <w:i/>
          <w:color w:val="002060"/>
          <w:sz w:val="36"/>
          <w:szCs w:val="36"/>
          <w:lang w:val="tt-RU"/>
        </w:rPr>
        <w:t>Ми</w:t>
      </w:r>
      <w:r w:rsidR="004C7955">
        <w:rPr>
          <w:rFonts w:ascii="Cambria" w:hAnsi="Cambria" w:cs="Times New Roman"/>
          <w:i/>
          <w:color w:val="002060"/>
          <w:sz w:val="36"/>
          <w:szCs w:val="36"/>
          <w:lang w:val="tt-RU"/>
        </w:rPr>
        <w:t xml:space="preserve">нистерство образования и науки </w:t>
      </w:r>
      <w:r w:rsidRPr="00D12850">
        <w:rPr>
          <w:rFonts w:ascii="Cambria" w:hAnsi="Cambria" w:cs="Times New Roman"/>
          <w:i/>
          <w:color w:val="002060"/>
          <w:sz w:val="36"/>
          <w:szCs w:val="36"/>
          <w:lang w:val="tt-RU"/>
        </w:rPr>
        <w:t>РТ</w:t>
      </w:r>
    </w:p>
    <w:p w:rsidR="00A52389" w:rsidRPr="00D12850" w:rsidRDefault="00A52389" w:rsidP="00A52389">
      <w:pPr>
        <w:spacing w:after="0" w:line="240" w:lineRule="auto"/>
        <w:jc w:val="center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 w:rsidRPr="00D12850">
        <w:rPr>
          <w:rFonts w:ascii="Cambria" w:hAnsi="Cambria" w:cs="Times New Roman"/>
          <w:i/>
          <w:color w:val="002060"/>
          <w:sz w:val="36"/>
          <w:szCs w:val="36"/>
          <w:lang w:val="tt-RU"/>
        </w:rPr>
        <w:t>Управление образования г. Набережные Челны</w:t>
      </w:r>
    </w:p>
    <w:p w:rsidR="00A52389" w:rsidRPr="00D12850" w:rsidRDefault="008F7254" w:rsidP="00A52389">
      <w:pPr>
        <w:spacing w:after="0" w:line="240" w:lineRule="auto"/>
        <w:jc w:val="center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color w:val="002060"/>
          <w:sz w:val="36"/>
          <w:szCs w:val="36"/>
          <w:lang w:val="tt-RU"/>
        </w:rPr>
        <w:t>МАУ ДО</w:t>
      </w:r>
      <w:r w:rsidR="00A52389" w:rsidRPr="00D12850">
        <w:rPr>
          <w:rFonts w:ascii="Cambria" w:hAnsi="Cambria" w:cs="Times New Roman"/>
          <w:i/>
          <w:color w:val="002060"/>
          <w:sz w:val="36"/>
          <w:szCs w:val="36"/>
          <w:lang w:val="tt-RU"/>
        </w:rPr>
        <w:t xml:space="preserve"> </w:t>
      </w:r>
      <w:r w:rsidR="00A52389" w:rsidRPr="00D12850">
        <w:rPr>
          <w:rFonts w:ascii="Cambria" w:hAnsi="Cambria" w:cs="Times New Roman"/>
          <w:i/>
          <w:color w:val="002060"/>
          <w:sz w:val="36"/>
          <w:szCs w:val="36"/>
        </w:rPr>
        <w:t>«</w:t>
      </w:r>
      <w:r w:rsidR="00A52389" w:rsidRPr="00D12850">
        <w:rPr>
          <w:rFonts w:ascii="Cambria" w:hAnsi="Cambria" w:cs="Times New Roman"/>
          <w:i/>
          <w:color w:val="002060"/>
          <w:sz w:val="36"/>
          <w:szCs w:val="36"/>
          <w:lang w:val="tt-RU"/>
        </w:rPr>
        <w:t>Детская школа искусств №7</w:t>
      </w:r>
      <w:r w:rsidR="00A52389" w:rsidRPr="00D12850">
        <w:rPr>
          <w:rFonts w:ascii="Cambria" w:hAnsi="Cambria" w:cs="Times New Roman"/>
          <w:i/>
          <w:color w:val="002060"/>
          <w:sz w:val="36"/>
          <w:szCs w:val="36"/>
        </w:rPr>
        <w:t>»</w:t>
      </w:r>
    </w:p>
    <w:p w:rsidR="006C70E9" w:rsidRPr="00D12850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002060"/>
          <w:sz w:val="36"/>
          <w:szCs w:val="36"/>
        </w:rPr>
      </w:pPr>
    </w:p>
    <w:p w:rsidR="006C70E9" w:rsidRPr="00D12850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36"/>
          <w:szCs w:val="36"/>
        </w:rPr>
      </w:pPr>
    </w:p>
    <w:p w:rsidR="006C70E9" w:rsidRPr="00D12850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36"/>
          <w:szCs w:val="36"/>
        </w:rPr>
      </w:pPr>
    </w:p>
    <w:p w:rsidR="006C70E9" w:rsidRPr="00D12850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36"/>
          <w:szCs w:val="36"/>
        </w:rPr>
      </w:pPr>
    </w:p>
    <w:p w:rsidR="006C70E9" w:rsidRPr="00D12850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36"/>
          <w:szCs w:val="36"/>
        </w:rPr>
      </w:pPr>
    </w:p>
    <w:p w:rsidR="006C70E9" w:rsidRPr="00D12850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36"/>
          <w:szCs w:val="36"/>
        </w:rPr>
      </w:pPr>
    </w:p>
    <w:p w:rsidR="006C70E9" w:rsidRPr="00D12850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36"/>
          <w:szCs w:val="36"/>
        </w:rPr>
      </w:pPr>
    </w:p>
    <w:p w:rsidR="006C70E9" w:rsidRPr="00D12850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36"/>
          <w:szCs w:val="36"/>
        </w:rPr>
      </w:pPr>
    </w:p>
    <w:p w:rsidR="006C70E9" w:rsidRPr="00D12850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36"/>
          <w:szCs w:val="36"/>
        </w:rPr>
      </w:pPr>
    </w:p>
    <w:p w:rsidR="006C70E9" w:rsidRPr="00D12850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36"/>
          <w:szCs w:val="36"/>
        </w:rPr>
      </w:pPr>
    </w:p>
    <w:p w:rsidR="006C70E9" w:rsidRPr="00D12850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36"/>
          <w:szCs w:val="36"/>
        </w:rPr>
      </w:pPr>
    </w:p>
    <w:p w:rsidR="006C70E9" w:rsidRPr="00D12850" w:rsidRDefault="006C70E9" w:rsidP="00A52389">
      <w:pPr>
        <w:spacing w:after="0" w:line="240" w:lineRule="auto"/>
        <w:jc w:val="center"/>
        <w:rPr>
          <w:rFonts w:ascii="Cambria" w:hAnsi="Cambria" w:cs="Times New Roman"/>
          <w:b/>
          <w:i/>
          <w:color w:val="002060"/>
          <w:sz w:val="36"/>
          <w:szCs w:val="36"/>
        </w:rPr>
      </w:pPr>
      <w:r w:rsidRPr="00D12850">
        <w:rPr>
          <w:rFonts w:ascii="Cambria" w:hAnsi="Cambria" w:cs="Times New Roman"/>
          <w:b/>
          <w:i/>
          <w:color w:val="002060"/>
          <w:sz w:val="36"/>
          <w:szCs w:val="36"/>
        </w:rPr>
        <w:t>Дидактический материал</w:t>
      </w:r>
    </w:p>
    <w:p w:rsidR="006C70E9" w:rsidRPr="00D12850" w:rsidRDefault="004C7955" w:rsidP="00A52389">
      <w:pPr>
        <w:spacing w:after="0" w:line="240" w:lineRule="auto"/>
        <w:jc w:val="center"/>
        <w:rPr>
          <w:rFonts w:ascii="Cambria" w:hAnsi="Cambria" w:cs="Times New Roman"/>
          <w:b/>
          <w:i/>
          <w:color w:val="002060"/>
          <w:sz w:val="36"/>
          <w:szCs w:val="36"/>
        </w:rPr>
      </w:pPr>
      <w:r>
        <w:rPr>
          <w:rFonts w:ascii="Cambria" w:hAnsi="Cambria" w:cs="Times New Roman"/>
          <w:b/>
          <w:i/>
          <w:color w:val="002060"/>
          <w:sz w:val="36"/>
          <w:szCs w:val="36"/>
          <w:lang w:val="tt-RU"/>
        </w:rPr>
        <w:t>к</w:t>
      </w:r>
      <w:r w:rsidR="006C70E9" w:rsidRPr="00D12850">
        <w:rPr>
          <w:rFonts w:ascii="Cambria" w:hAnsi="Cambria" w:cs="Times New Roman"/>
          <w:b/>
          <w:i/>
          <w:color w:val="002060"/>
          <w:sz w:val="36"/>
          <w:szCs w:val="36"/>
        </w:rPr>
        <w:t xml:space="preserve"> предмету «</w:t>
      </w:r>
      <w:r w:rsidR="00736DE6">
        <w:rPr>
          <w:rFonts w:ascii="Cambria" w:hAnsi="Cambria" w:cs="Times New Roman"/>
          <w:b/>
          <w:i/>
          <w:color w:val="002060"/>
          <w:sz w:val="36"/>
          <w:szCs w:val="36"/>
          <w:lang w:val="tt-RU"/>
        </w:rPr>
        <w:t>История хореографии</w:t>
      </w:r>
      <w:r w:rsidR="006C70E9" w:rsidRPr="00D12850">
        <w:rPr>
          <w:rFonts w:ascii="Cambria" w:hAnsi="Cambria" w:cs="Times New Roman"/>
          <w:b/>
          <w:i/>
          <w:color w:val="002060"/>
          <w:sz w:val="36"/>
          <w:szCs w:val="36"/>
        </w:rPr>
        <w:t>»</w:t>
      </w:r>
    </w:p>
    <w:p w:rsidR="006C70E9" w:rsidRPr="00737277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002060"/>
          <w:sz w:val="28"/>
          <w:szCs w:val="28"/>
        </w:rPr>
      </w:pPr>
    </w:p>
    <w:p w:rsidR="006C70E9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F24D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  <w:r>
        <w:rPr>
          <w:rFonts w:ascii="Cambria" w:hAnsi="Cambria" w:cs="Times New Roman"/>
          <w:i/>
          <w:noProof/>
          <w:color w:val="1D1B11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86360</wp:posOffset>
            </wp:positionV>
            <wp:extent cx="3581400" cy="2686050"/>
            <wp:effectExtent l="19050" t="0" r="0" b="0"/>
            <wp:wrapNone/>
            <wp:docPr id="2" name="Рисунок 1" descr="http://vesti48.ru/upload/000/u2/134/37e108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sti48.ru/upload/000/u2/134/37e108b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0E9" w:rsidRDefault="006C70E9" w:rsidP="00A52389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Pr="00D12850" w:rsidRDefault="006C70E9" w:rsidP="006C70E9">
      <w:pPr>
        <w:spacing w:after="0" w:line="240" w:lineRule="auto"/>
        <w:rPr>
          <w:rFonts w:ascii="Cambria" w:hAnsi="Cambria" w:cs="Times New Roman"/>
          <w:i/>
          <w:color w:val="002060"/>
          <w:sz w:val="28"/>
          <w:szCs w:val="28"/>
        </w:rPr>
      </w:pPr>
      <w:r w:rsidRPr="00D12850">
        <w:rPr>
          <w:rFonts w:ascii="Cambria" w:hAnsi="Cambria" w:cs="Times New Roman"/>
          <w:i/>
          <w:color w:val="002060"/>
          <w:sz w:val="28"/>
          <w:szCs w:val="28"/>
        </w:rPr>
        <w:t>Разработан:</w:t>
      </w:r>
      <w:r w:rsidR="000011EB" w:rsidRPr="00D12850">
        <w:rPr>
          <w:rFonts w:ascii="Cambria" w:hAnsi="Cambria" w:cs="Times New Roman"/>
          <w:i/>
          <w:color w:val="002060"/>
          <w:sz w:val="28"/>
          <w:szCs w:val="28"/>
        </w:rPr>
        <w:tab/>
      </w:r>
      <w:r w:rsidR="000011EB" w:rsidRPr="00D12850">
        <w:rPr>
          <w:rFonts w:ascii="Cambria" w:hAnsi="Cambria" w:cs="Times New Roman"/>
          <w:i/>
          <w:color w:val="002060"/>
          <w:sz w:val="28"/>
          <w:szCs w:val="28"/>
        </w:rPr>
        <w:tab/>
      </w:r>
      <w:r w:rsidR="000011EB" w:rsidRPr="00D12850">
        <w:rPr>
          <w:rFonts w:ascii="Cambria" w:hAnsi="Cambria" w:cs="Times New Roman"/>
          <w:i/>
          <w:color w:val="002060"/>
          <w:sz w:val="28"/>
          <w:szCs w:val="28"/>
        </w:rPr>
        <w:tab/>
      </w:r>
      <w:r w:rsidR="000011EB" w:rsidRPr="00D12850">
        <w:rPr>
          <w:rFonts w:ascii="Cambria" w:hAnsi="Cambria" w:cs="Times New Roman"/>
          <w:i/>
          <w:color w:val="002060"/>
          <w:sz w:val="28"/>
          <w:szCs w:val="28"/>
        </w:rPr>
        <w:tab/>
      </w:r>
      <w:r w:rsidR="000011EB" w:rsidRPr="00D12850">
        <w:rPr>
          <w:rFonts w:ascii="Cambria" w:hAnsi="Cambria" w:cs="Times New Roman"/>
          <w:i/>
          <w:color w:val="002060"/>
          <w:sz w:val="28"/>
          <w:szCs w:val="28"/>
        </w:rPr>
        <w:tab/>
      </w:r>
      <w:r w:rsidR="000011EB" w:rsidRPr="00D12850">
        <w:rPr>
          <w:rFonts w:ascii="Cambria" w:hAnsi="Cambria" w:cs="Times New Roman"/>
          <w:i/>
          <w:color w:val="002060"/>
          <w:sz w:val="28"/>
          <w:szCs w:val="28"/>
        </w:rPr>
        <w:tab/>
      </w:r>
    </w:p>
    <w:p w:rsidR="006C70E9" w:rsidRPr="00D12850" w:rsidRDefault="006C70E9" w:rsidP="006C70E9">
      <w:pPr>
        <w:spacing w:after="0" w:line="240" w:lineRule="auto"/>
        <w:rPr>
          <w:rFonts w:ascii="Cambria" w:hAnsi="Cambria" w:cs="Times New Roman"/>
          <w:i/>
          <w:color w:val="002060"/>
          <w:sz w:val="28"/>
          <w:szCs w:val="28"/>
        </w:rPr>
      </w:pPr>
      <w:r w:rsidRPr="00D12850">
        <w:rPr>
          <w:rFonts w:ascii="Cambria" w:hAnsi="Cambria" w:cs="Times New Roman"/>
          <w:i/>
          <w:color w:val="002060"/>
          <w:sz w:val="28"/>
          <w:szCs w:val="28"/>
        </w:rPr>
        <w:t xml:space="preserve">Преподавателем </w:t>
      </w:r>
      <w:r w:rsidR="00E4620A">
        <w:rPr>
          <w:rFonts w:ascii="Cambria" w:hAnsi="Cambria" w:cs="Times New Roman"/>
          <w:i/>
          <w:color w:val="002060"/>
          <w:sz w:val="28"/>
          <w:szCs w:val="28"/>
          <w:lang w:val="tt-RU"/>
        </w:rPr>
        <w:t>высш.</w:t>
      </w:r>
      <w:r w:rsidRPr="00D12850">
        <w:rPr>
          <w:rFonts w:ascii="Cambria" w:hAnsi="Cambria" w:cs="Times New Roman"/>
          <w:i/>
          <w:color w:val="002060"/>
          <w:sz w:val="28"/>
          <w:szCs w:val="28"/>
        </w:rPr>
        <w:t xml:space="preserve"> </w:t>
      </w:r>
      <w:proofErr w:type="spellStart"/>
      <w:r w:rsidRPr="00D12850">
        <w:rPr>
          <w:rFonts w:ascii="Cambria" w:hAnsi="Cambria" w:cs="Times New Roman"/>
          <w:i/>
          <w:color w:val="002060"/>
          <w:sz w:val="28"/>
          <w:szCs w:val="28"/>
        </w:rPr>
        <w:t>квал</w:t>
      </w:r>
      <w:proofErr w:type="spellEnd"/>
      <w:r w:rsidRPr="00D12850">
        <w:rPr>
          <w:rFonts w:ascii="Cambria" w:hAnsi="Cambria" w:cs="Times New Roman"/>
          <w:i/>
          <w:color w:val="002060"/>
          <w:sz w:val="28"/>
          <w:szCs w:val="28"/>
        </w:rPr>
        <w:t>. категории</w:t>
      </w:r>
    </w:p>
    <w:p w:rsidR="006C70E9" w:rsidRPr="00D12850" w:rsidRDefault="006C70E9" w:rsidP="006C70E9">
      <w:pPr>
        <w:spacing w:after="0" w:line="240" w:lineRule="auto"/>
        <w:rPr>
          <w:rFonts w:ascii="Cambria" w:hAnsi="Cambria" w:cs="Times New Roman"/>
          <w:i/>
          <w:color w:val="002060"/>
          <w:sz w:val="28"/>
          <w:szCs w:val="28"/>
        </w:rPr>
      </w:pPr>
      <w:r w:rsidRPr="00D12850">
        <w:rPr>
          <w:rFonts w:ascii="Cambria" w:hAnsi="Cambria" w:cs="Times New Roman"/>
          <w:i/>
          <w:color w:val="002060"/>
          <w:sz w:val="28"/>
          <w:szCs w:val="28"/>
        </w:rPr>
        <w:t>Савастьяновой Н.Н.</w:t>
      </w:r>
    </w:p>
    <w:p w:rsidR="006C70E9" w:rsidRPr="00D12850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Pr="00AE05E8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  <w:lang w:val="tt-RU"/>
        </w:rPr>
      </w:pPr>
    </w:p>
    <w:p w:rsidR="006C70E9" w:rsidRPr="00D12850" w:rsidRDefault="00874799" w:rsidP="006C70E9">
      <w:pPr>
        <w:spacing w:after="0" w:line="240" w:lineRule="auto"/>
        <w:jc w:val="center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color w:val="002060"/>
          <w:sz w:val="36"/>
          <w:szCs w:val="36"/>
        </w:rPr>
        <w:t>201</w:t>
      </w:r>
      <w:r>
        <w:rPr>
          <w:rFonts w:ascii="Cambria" w:hAnsi="Cambria" w:cs="Times New Roman"/>
          <w:i/>
          <w:color w:val="002060"/>
          <w:sz w:val="36"/>
          <w:szCs w:val="36"/>
          <w:lang w:val="tt-RU"/>
        </w:rPr>
        <w:t>6</w:t>
      </w:r>
      <w:r w:rsidR="006C70E9" w:rsidRPr="00D12850">
        <w:rPr>
          <w:rFonts w:ascii="Cambria" w:hAnsi="Cambria" w:cs="Times New Roman"/>
          <w:i/>
          <w:color w:val="002060"/>
          <w:sz w:val="36"/>
          <w:szCs w:val="36"/>
        </w:rPr>
        <w:t xml:space="preserve"> год</w:t>
      </w:r>
    </w:p>
    <w:p w:rsidR="006C70E9" w:rsidRPr="00D12850" w:rsidRDefault="00E5027B" w:rsidP="009D1AD6">
      <w:pPr>
        <w:spacing w:after="0" w:line="240" w:lineRule="auto"/>
        <w:ind w:left="1134" w:firstLine="1134"/>
        <w:jc w:val="both"/>
        <w:rPr>
          <w:rFonts w:ascii="Cambria" w:hAnsi="Cambria" w:cs="Times New Roman"/>
          <w:i/>
          <w:color w:val="002060"/>
          <w:sz w:val="36"/>
          <w:szCs w:val="36"/>
        </w:rPr>
      </w:pPr>
      <w:r w:rsidRPr="00D12850">
        <w:rPr>
          <w:rFonts w:ascii="Cambria" w:hAnsi="Cambria" w:cs="Times New Roman"/>
          <w:i/>
          <w:color w:val="002060"/>
          <w:sz w:val="36"/>
          <w:szCs w:val="36"/>
        </w:rPr>
        <w:lastRenderedPageBreak/>
        <w:t>Данное учебно-методическое пособие, предназначенное для учащихся средних классов хореографического отделения, включает в себя тесты, кроссворды, головоломки по хореографическому искусству.</w:t>
      </w:r>
    </w:p>
    <w:p w:rsidR="00E5027B" w:rsidRPr="00DF1BAC" w:rsidRDefault="00E5027B" w:rsidP="009D1AD6">
      <w:pPr>
        <w:spacing w:after="0" w:line="240" w:lineRule="auto"/>
        <w:ind w:left="1134" w:firstLine="1134"/>
        <w:jc w:val="both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 w:rsidRPr="00D12850">
        <w:rPr>
          <w:rFonts w:ascii="Cambria" w:hAnsi="Cambria" w:cs="Times New Roman"/>
          <w:i/>
          <w:color w:val="002060"/>
          <w:sz w:val="36"/>
          <w:szCs w:val="36"/>
        </w:rPr>
        <w:t>Задания охватывают необходимый для усвоения материал, предоставляют</w:t>
      </w:r>
      <w:r w:rsidR="001156BB">
        <w:rPr>
          <w:rFonts w:ascii="Cambria" w:hAnsi="Cambria" w:cs="Times New Roman"/>
          <w:i/>
          <w:color w:val="002060"/>
          <w:sz w:val="36"/>
          <w:szCs w:val="36"/>
        </w:rPr>
        <w:t xml:space="preserve"> ученикам возможность обобщить </w:t>
      </w:r>
      <w:r w:rsidRPr="00D12850">
        <w:rPr>
          <w:rFonts w:ascii="Cambria" w:hAnsi="Cambria" w:cs="Times New Roman"/>
          <w:i/>
          <w:color w:val="002060"/>
          <w:sz w:val="36"/>
          <w:szCs w:val="36"/>
        </w:rPr>
        <w:t>и систематизировать знания по предмету «Музыкальная литература» (хореография в музыке) и «Беседы о хореографическом искусстве» в увлекательной форме. Это пособие призвано активизировать интеллектуальную деятельность учащихся, развивать память и логику, прививать интерес к работе с учебной, справочно</w:t>
      </w:r>
      <w:r w:rsidR="00DF1BAC">
        <w:rPr>
          <w:rFonts w:ascii="Cambria" w:hAnsi="Cambria" w:cs="Times New Roman"/>
          <w:i/>
          <w:color w:val="002060"/>
          <w:sz w:val="36"/>
          <w:szCs w:val="36"/>
        </w:rPr>
        <w:t>й и дополнительной литературой.</w:t>
      </w:r>
    </w:p>
    <w:p w:rsidR="00E5027B" w:rsidRPr="00DF1BAC" w:rsidRDefault="00E5027B" w:rsidP="009D1AD6">
      <w:pPr>
        <w:spacing w:after="0" w:line="240" w:lineRule="auto"/>
        <w:ind w:left="1134" w:firstLine="1134"/>
        <w:jc w:val="both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 w:rsidRPr="00D12850">
        <w:rPr>
          <w:rFonts w:ascii="Cambria" w:hAnsi="Cambria" w:cs="Times New Roman"/>
          <w:i/>
          <w:color w:val="002060"/>
          <w:sz w:val="36"/>
          <w:szCs w:val="36"/>
        </w:rPr>
        <w:t>Материалы пособия могут быть использованы как в качестве классных проверочных работ, так и в качестве основы для проведения дидактических игр на уроках музыкальной литературы и беседах о хореографичес</w:t>
      </w:r>
      <w:r w:rsidR="00D12850" w:rsidRPr="00D12850">
        <w:rPr>
          <w:rFonts w:ascii="Cambria" w:hAnsi="Cambria" w:cs="Times New Roman"/>
          <w:i/>
          <w:color w:val="002060"/>
          <w:sz w:val="36"/>
          <w:szCs w:val="36"/>
        </w:rPr>
        <w:t>ком искусстве на хореографическом</w:t>
      </w:r>
      <w:r w:rsidRPr="00D12850">
        <w:rPr>
          <w:rFonts w:ascii="Cambria" w:hAnsi="Cambria" w:cs="Times New Roman"/>
          <w:i/>
          <w:color w:val="002060"/>
          <w:sz w:val="36"/>
          <w:szCs w:val="36"/>
        </w:rPr>
        <w:t xml:space="preserve"> отделении и на внеклассных мероприятиях</w:t>
      </w:r>
      <w:r w:rsidR="00D12850" w:rsidRPr="00D12850">
        <w:rPr>
          <w:rFonts w:ascii="Cambria" w:hAnsi="Cambria" w:cs="Times New Roman"/>
          <w:i/>
          <w:color w:val="002060"/>
          <w:sz w:val="36"/>
          <w:szCs w:val="36"/>
        </w:rPr>
        <w:t>.</w:t>
      </w:r>
    </w:p>
    <w:p w:rsidR="00D12850" w:rsidRDefault="00D12850" w:rsidP="009D1AD6">
      <w:pPr>
        <w:spacing w:after="0" w:line="240" w:lineRule="auto"/>
        <w:ind w:left="1134" w:firstLine="1134"/>
        <w:jc w:val="both"/>
        <w:rPr>
          <w:rFonts w:ascii="Cambria" w:hAnsi="Cambria" w:cs="Times New Roman"/>
          <w:i/>
          <w:color w:val="002060"/>
          <w:sz w:val="36"/>
          <w:szCs w:val="36"/>
        </w:rPr>
      </w:pPr>
    </w:p>
    <w:p w:rsidR="00D12850" w:rsidRDefault="00D12850" w:rsidP="009D1AD6">
      <w:pPr>
        <w:spacing w:after="0" w:line="240" w:lineRule="auto"/>
        <w:ind w:left="1134" w:firstLine="1134"/>
        <w:jc w:val="both"/>
        <w:rPr>
          <w:rFonts w:ascii="Cambria" w:hAnsi="Cambria" w:cs="Times New Roman"/>
          <w:i/>
          <w:color w:val="002060"/>
          <w:sz w:val="36"/>
          <w:szCs w:val="36"/>
        </w:rPr>
      </w:pPr>
    </w:p>
    <w:p w:rsidR="00D12850" w:rsidRPr="00D12850" w:rsidRDefault="00D12850" w:rsidP="00D12850">
      <w:pPr>
        <w:spacing w:after="0" w:line="240" w:lineRule="auto"/>
        <w:ind w:firstLine="709"/>
        <w:jc w:val="right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color w:val="002060"/>
          <w:sz w:val="36"/>
          <w:szCs w:val="36"/>
        </w:rPr>
        <w:t>Савастьянова Н.Н.</w:t>
      </w:r>
    </w:p>
    <w:p w:rsidR="00E5027B" w:rsidRPr="00D12850" w:rsidRDefault="00E5027B" w:rsidP="00E5027B">
      <w:pPr>
        <w:spacing w:after="0" w:line="240" w:lineRule="auto"/>
        <w:rPr>
          <w:rFonts w:ascii="Cambria" w:hAnsi="Cambria" w:cs="Times New Roman"/>
          <w:i/>
          <w:color w:val="002060"/>
          <w:sz w:val="36"/>
          <w:szCs w:val="36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C70E9" w:rsidRDefault="006C70E9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7C1DA0" w:rsidRDefault="007C1DA0" w:rsidP="004650B1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  <w:lang w:val="tt-RU"/>
        </w:rPr>
      </w:pPr>
    </w:p>
    <w:p w:rsidR="004650B1" w:rsidRDefault="004650B1" w:rsidP="004650B1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  <w:lang w:val="tt-RU"/>
        </w:rPr>
      </w:pPr>
    </w:p>
    <w:p w:rsidR="00FF4CFB" w:rsidRPr="004650B1" w:rsidRDefault="007C1DA0" w:rsidP="004650B1">
      <w:pPr>
        <w:spacing w:after="0" w:line="240" w:lineRule="auto"/>
        <w:ind w:left="426" w:firstLine="708"/>
        <w:rPr>
          <w:rFonts w:ascii="Cambria" w:hAnsi="Cambria" w:cs="Times New Roman"/>
          <w:i/>
          <w:color w:val="1D1B11" w:themeColor="background2" w:themeShade="1A"/>
          <w:sz w:val="28"/>
          <w:szCs w:val="28"/>
          <w:lang w:val="tt-RU"/>
        </w:rPr>
      </w:pPr>
      <w:r>
        <w:rPr>
          <w:rFonts w:ascii="Cambria" w:hAnsi="Cambria" w:cs="Times New Roman"/>
          <w:b/>
          <w:i/>
          <w:noProof/>
          <w:color w:val="00206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-506095</wp:posOffset>
            </wp:positionV>
            <wp:extent cx="1028700" cy="1590675"/>
            <wp:effectExtent l="19050" t="0" r="0" b="0"/>
            <wp:wrapNone/>
            <wp:docPr id="4" name="Рисунок 4" descr="C:\Users\Наташа\Downloads\В ПРЕЗ\танец обл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ownloads\В ПРЕЗ\танец обл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50B1">
        <w:rPr>
          <w:rFonts w:ascii="Cambria" w:hAnsi="Cambria" w:cs="Times New Roman"/>
          <w:b/>
          <w:i/>
          <w:color w:val="002060"/>
          <w:sz w:val="36"/>
          <w:szCs w:val="36"/>
          <w:lang w:val="tt-RU"/>
        </w:rPr>
        <w:t xml:space="preserve">  </w:t>
      </w:r>
      <w:r w:rsidR="00C822A5" w:rsidRPr="00E90B65">
        <w:rPr>
          <w:rFonts w:ascii="Cambria" w:hAnsi="Cambria" w:cs="Times New Roman"/>
          <w:b/>
          <w:i/>
          <w:color w:val="002060"/>
          <w:sz w:val="36"/>
          <w:szCs w:val="36"/>
        </w:rPr>
        <w:t xml:space="preserve">1 год обучения. </w:t>
      </w:r>
      <w:proofErr w:type="gramStart"/>
      <w:r w:rsidR="00C822A5" w:rsidRPr="00E90B65">
        <w:rPr>
          <w:rFonts w:ascii="Cambria" w:hAnsi="Cambria" w:cs="Times New Roman"/>
          <w:b/>
          <w:i/>
          <w:color w:val="002060"/>
          <w:sz w:val="36"/>
          <w:szCs w:val="36"/>
          <w:lang w:val="en-US"/>
        </w:rPr>
        <w:t>I</w:t>
      </w:r>
      <w:r w:rsidR="00C822A5" w:rsidRPr="00E90B65">
        <w:rPr>
          <w:rFonts w:ascii="Cambria" w:hAnsi="Cambria" w:cs="Times New Roman"/>
          <w:b/>
          <w:i/>
          <w:color w:val="002060"/>
          <w:sz w:val="36"/>
          <w:szCs w:val="36"/>
        </w:rPr>
        <w:t>. История возникновения танца.</w:t>
      </w:r>
      <w:proofErr w:type="gramEnd"/>
    </w:p>
    <w:p w:rsidR="00FF4CFB" w:rsidRDefault="00C822A5" w:rsidP="001C7B8E">
      <w:pPr>
        <w:spacing w:after="0" w:line="240" w:lineRule="auto"/>
        <w:ind w:left="1134" w:firstLine="567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color w:val="002060"/>
          <w:sz w:val="36"/>
          <w:szCs w:val="36"/>
        </w:rPr>
        <w:t>№</w:t>
      </w:r>
      <w:r w:rsidRPr="00C822A5">
        <w:rPr>
          <w:rFonts w:ascii="Cambria" w:hAnsi="Cambria" w:cs="Times New Roman"/>
          <w:i/>
          <w:color w:val="002060"/>
          <w:sz w:val="36"/>
          <w:szCs w:val="36"/>
        </w:rPr>
        <w:t>1.</w:t>
      </w:r>
      <w:r>
        <w:rPr>
          <w:rFonts w:ascii="Cambria" w:hAnsi="Cambria" w:cs="Times New Roman"/>
          <w:i/>
          <w:color w:val="002060"/>
          <w:sz w:val="36"/>
          <w:szCs w:val="36"/>
        </w:rPr>
        <w:t xml:space="preserve"> Тест к контрольному уроку 1 четверти.</w:t>
      </w:r>
    </w:p>
    <w:p w:rsidR="00674FB1" w:rsidRPr="00674FB1" w:rsidRDefault="00674FB1" w:rsidP="001C7B8E">
      <w:pPr>
        <w:spacing w:after="0" w:line="240" w:lineRule="auto"/>
        <w:ind w:left="1134" w:firstLine="567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FF4CFB" w:rsidRPr="004650B1" w:rsidRDefault="007C1DA0" w:rsidP="001C7B8E">
      <w:pPr>
        <w:spacing w:after="0" w:line="240" w:lineRule="auto"/>
        <w:ind w:left="1134" w:firstLine="567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246380</wp:posOffset>
            </wp:positionV>
            <wp:extent cx="1028700" cy="3495675"/>
            <wp:effectExtent l="19050" t="0" r="0" b="0"/>
            <wp:wrapNone/>
            <wp:docPr id="7" name="Рисунок 7" descr="C:\Users\Наташа\Downloads\В ПРЕЗ\скрип клю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ша\Downloads\В ПРЕЗ\скрип клю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7000" contrast="26000"/>
                    </a:blip>
                    <a:srcRect l="64748" r="5276" b="16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95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822A5" w:rsidRPr="00C822A5">
        <w:rPr>
          <w:rFonts w:ascii="Cambria" w:hAnsi="Cambria" w:cs="Times New Roman"/>
          <w:i/>
          <w:color w:val="002060"/>
          <w:sz w:val="36"/>
          <w:szCs w:val="36"/>
        </w:rPr>
        <w:t>Выберите один из вариантов ответа на вопросы:</w:t>
      </w:r>
      <w:r w:rsidR="004650B1">
        <w:rPr>
          <w:rFonts w:ascii="Cambria" w:hAnsi="Cambria" w:cs="Times New Roman"/>
          <w:i/>
          <w:color w:val="002060"/>
          <w:sz w:val="36"/>
          <w:szCs w:val="36"/>
          <w:lang w:val="tt-RU"/>
        </w:rPr>
        <w:t xml:space="preserve"> </w:t>
      </w:r>
    </w:p>
    <w:p w:rsidR="00FF4CFB" w:rsidRDefault="00FF4CFB" w:rsidP="001C7B8E">
      <w:pPr>
        <w:spacing w:after="0" w:line="240" w:lineRule="auto"/>
        <w:ind w:left="1134" w:firstLine="567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A40061" w:rsidRDefault="00647478" w:rsidP="001C7B8E">
      <w:pPr>
        <w:pStyle w:val="a5"/>
        <w:numPr>
          <w:ilvl w:val="0"/>
          <w:numId w:val="1"/>
        </w:numPr>
        <w:spacing w:after="0" w:line="240" w:lineRule="auto"/>
        <w:ind w:left="1134" w:hanging="141"/>
        <w:rPr>
          <w:rFonts w:ascii="Cambria" w:hAnsi="Cambria" w:cs="Times New Roman"/>
          <w:i/>
          <w:color w:val="002060"/>
          <w:sz w:val="36"/>
          <w:szCs w:val="36"/>
        </w:rPr>
      </w:pPr>
      <w:proofErr w:type="gramStart"/>
      <w:r>
        <w:rPr>
          <w:rFonts w:ascii="Cambria" w:hAnsi="Cambria" w:cs="Times New Roman"/>
          <w:i/>
          <w:color w:val="002060"/>
          <w:sz w:val="36"/>
          <w:szCs w:val="36"/>
        </w:rPr>
        <w:t>Какие</w:t>
      </w:r>
      <w:proofErr w:type="gramEnd"/>
      <w:r>
        <w:rPr>
          <w:rFonts w:ascii="Cambria" w:hAnsi="Cambria" w:cs="Times New Roman"/>
          <w:i/>
          <w:color w:val="002060"/>
          <w:sz w:val="36"/>
          <w:szCs w:val="36"/>
        </w:rPr>
        <w:t xml:space="preserve"> танцы занимали особое место в танцевальном искусстве древних народов Африки?</w:t>
      </w:r>
    </w:p>
    <w:p w:rsidR="00A40061" w:rsidRPr="00FB1C7F" w:rsidRDefault="00A40061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1D1B11" w:themeColor="background2" w:themeShade="1A"/>
          <w:sz w:val="28"/>
          <w:szCs w:val="28"/>
          <w:lang w:val="tt-RU"/>
        </w:rPr>
      </w:pPr>
    </w:p>
    <w:p w:rsidR="00FF4CFB" w:rsidRPr="005F0685" w:rsidRDefault="00647478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color w:val="002060"/>
          <w:sz w:val="36"/>
          <w:szCs w:val="36"/>
        </w:rPr>
        <w:t>а)</w:t>
      </w:r>
      <w:r w:rsidR="000C6B27">
        <w:rPr>
          <w:rFonts w:ascii="Cambria" w:hAnsi="Cambria" w:cs="Times New Roman"/>
          <w:i/>
          <w:color w:val="002060"/>
          <w:sz w:val="36"/>
          <w:szCs w:val="36"/>
        </w:rPr>
        <w:t xml:space="preserve"> военные</w:t>
      </w:r>
      <w:r w:rsidR="005F0685">
        <w:rPr>
          <w:rFonts w:ascii="Cambria" w:hAnsi="Cambria" w:cs="Times New Roman"/>
          <w:i/>
          <w:color w:val="002060"/>
          <w:sz w:val="36"/>
          <w:szCs w:val="36"/>
          <w:lang w:val="tt-RU"/>
        </w:rPr>
        <w:t>;</w:t>
      </w:r>
    </w:p>
    <w:p w:rsidR="00FF4CFB" w:rsidRPr="005F0685" w:rsidRDefault="000C6B27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 w:rsidRPr="000C6B27">
        <w:rPr>
          <w:rFonts w:ascii="Cambria" w:hAnsi="Cambria" w:cs="Times New Roman"/>
          <w:i/>
          <w:color w:val="002060"/>
          <w:sz w:val="36"/>
          <w:szCs w:val="36"/>
        </w:rPr>
        <w:t>б)</w:t>
      </w:r>
      <w:r>
        <w:rPr>
          <w:rFonts w:ascii="Cambria" w:hAnsi="Cambria" w:cs="Times New Roman"/>
          <w:i/>
          <w:color w:val="002060"/>
          <w:sz w:val="36"/>
          <w:szCs w:val="36"/>
        </w:rPr>
        <w:t xml:space="preserve"> бытовые</w:t>
      </w:r>
      <w:r w:rsidR="005F0685">
        <w:rPr>
          <w:rFonts w:ascii="Cambria" w:hAnsi="Cambria" w:cs="Times New Roman"/>
          <w:i/>
          <w:color w:val="002060"/>
          <w:sz w:val="36"/>
          <w:szCs w:val="36"/>
          <w:lang w:val="tt-RU"/>
        </w:rPr>
        <w:t>;</w:t>
      </w:r>
    </w:p>
    <w:p w:rsidR="00C822A5" w:rsidRPr="001156BB" w:rsidRDefault="000C6B27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 w:rsidRPr="001156BB">
        <w:rPr>
          <w:rFonts w:ascii="Cambria" w:hAnsi="Cambria" w:cs="Times New Roman"/>
          <w:i/>
          <w:color w:val="002060"/>
          <w:sz w:val="36"/>
          <w:szCs w:val="36"/>
        </w:rPr>
        <w:t>в) танцы - подражание охоте</w:t>
      </w:r>
      <w:r w:rsidR="005F0685" w:rsidRPr="001156BB">
        <w:rPr>
          <w:rFonts w:ascii="Cambria" w:hAnsi="Cambria" w:cs="Times New Roman"/>
          <w:i/>
          <w:color w:val="002060"/>
          <w:sz w:val="36"/>
          <w:szCs w:val="36"/>
          <w:lang w:val="tt-RU"/>
        </w:rPr>
        <w:t>;</w:t>
      </w:r>
    </w:p>
    <w:p w:rsidR="00C822A5" w:rsidRPr="005F0685" w:rsidRDefault="000C6B27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 w:rsidRPr="000C6B27">
        <w:rPr>
          <w:rFonts w:ascii="Cambria" w:hAnsi="Cambria" w:cs="Times New Roman"/>
          <w:i/>
          <w:color w:val="002060"/>
          <w:sz w:val="36"/>
          <w:szCs w:val="36"/>
        </w:rPr>
        <w:t>г)</w:t>
      </w:r>
      <w:r>
        <w:rPr>
          <w:rFonts w:ascii="Cambria" w:hAnsi="Cambria" w:cs="Times New Roman"/>
          <w:i/>
          <w:color w:val="002060"/>
          <w:sz w:val="36"/>
          <w:szCs w:val="36"/>
        </w:rPr>
        <w:t xml:space="preserve"> религиозно-культовые</w:t>
      </w:r>
      <w:r w:rsidR="005F0685">
        <w:rPr>
          <w:rFonts w:ascii="Cambria" w:hAnsi="Cambria" w:cs="Times New Roman"/>
          <w:i/>
          <w:color w:val="002060"/>
          <w:sz w:val="36"/>
          <w:szCs w:val="36"/>
          <w:lang w:val="tt-RU"/>
        </w:rPr>
        <w:t>.</w:t>
      </w:r>
    </w:p>
    <w:p w:rsidR="00C822A5" w:rsidRDefault="00C822A5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B34AA9" w:rsidRPr="00B34AA9" w:rsidRDefault="00F65DAF" w:rsidP="004650B1">
      <w:pPr>
        <w:pStyle w:val="a5"/>
        <w:numPr>
          <w:ilvl w:val="0"/>
          <w:numId w:val="1"/>
        </w:numPr>
        <w:spacing w:after="0" w:line="240" w:lineRule="auto"/>
        <w:ind w:left="993" w:firstLine="0"/>
        <w:rPr>
          <w:rFonts w:ascii="Cambria" w:hAnsi="Cambria" w:cs="Times New Roman"/>
          <w:i/>
          <w:color w:val="002060"/>
          <w:sz w:val="36"/>
          <w:szCs w:val="36"/>
        </w:rPr>
      </w:pPr>
      <w:r w:rsidRPr="00A40061">
        <w:rPr>
          <w:rFonts w:ascii="Cambria" w:hAnsi="Cambria" w:cs="Times New Roman"/>
          <w:i/>
          <w:color w:val="002060"/>
          <w:sz w:val="36"/>
          <w:szCs w:val="36"/>
        </w:rPr>
        <w:t xml:space="preserve">Чему способствовал охотничий танец </w:t>
      </w:r>
      <w:r w:rsidR="00A40061" w:rsidRPr="00A40061">
        <w:rPr>
          <w:rFonts w:ascii="Cambria" w:hAnsi="Cambria" w:cs="Times New Roman"/>
          <w:i/>
          <w:color w:val="002060"/>
          <w:sz w:val="36"/>
          <w:szCs w:val="36"/>
        </w:rPr>
        <w:t xml:space="preserve">древних </w:t>
      </w:r>
    </w:p>
    <w:p w:rsidR="00C822A5" w:rsidRPr="001C7B8E" w:rsidRDefault="00B34AA9" w:rsidP="001C7B8E">
      <w:pPr>
        <w:spacing w:after="0" w:line="240" w:lineRule="auto"/>
        <w:ind w:left="1134"/>
        <w:rPr>
          <w:rFonts w:ascii="Cambria" w:hAnsi="Cambria" w:cs="Times New Roman"/>
          <w:i/>
          <w:color w:val="002060"/>
          <w:sz w:val="36"/>
          <w:szCs w:val="36"/>
        </w:rPr>
      </w:pPr>
      <w:r w:rsidRPr="001C7B8E">
        <w:rPr>
          <w:rFonts w:ascii="Cambria" w:hAnsi="Cambria" w:cs="Times New Roman"/>
          <w:i/>
          <w:color w:val="002060"/>
          <w:sz w:val="36"/>
          <w:szCs w:val="36"/>
        </w:rPr>
        <w:t>н</w:t>
      </w:r>
      <w:r w:rsidR="00A40061" w:rsidRPr="001C7B8E">
        <w:rPr>
          <w:rFonts w:ascii="Cambria" w:hAnsi="Cambria" w:cs="Times New Roman"/>
          <w:i/>
          <w:color w:val="002060"/>
          <w:sz w:val="36"/>
          <w:szCs w:val="36"/>
        </w:rPr>
        <w:t>ародов</w:t>
      </w:r>
      <w:r w:rsidRPr="001C7B8E">
        <w:rPr>
          <w:rFonts w:ascii="Cambria" w:hAnsi="Cambria" w:cs="Times New Roman"/>
          <w:i/>
          <w:color w:val="002060"/>
          <w:sz w:val="36"/>
          <w:szCs w:val="36"/>
          <w:lang w:val="tt-RU"/>
        </w:rPr>
        <w:t xml:space="preserve"> </w:t>
      </w:r>
      <w:r w:rsidR="00A40061" w:rsidRPr="001C7B8E">
        <w:rPr>
          <w:rFonts w:ascii="Cambria" w:hAnsi="Cambria" w:cs="Times New Roman"/>
          <w:i/>
          <w:color w:val="002060"/>
          <w:sz w:val="36"/>
          <w:szCs w:val="36"/>
        </w:rPr>
        <w:t>Африки?</w:t>
      </w:r>
    </w:p>
    <w:p w:rsidR="00A40061" w:rsidRDefault="00A40061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A40061" w:rsidRPr="00B65682" w:rsidRDefault="00A40061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 w:rsidRPr="001B15D1">
        <w:rPr>
          <w:rFonts w:ascii="Cambria" w:hAnsi="Cambria" w:cs="Times New Roman"/>
          <w:i/>
          <w:color w:val="002060"/>
          <w:sz w:val="36"/>
          <w:szCs w:val="36"/>
        </w:rPr>
        <w:t xml:space="preserve">а) </w:t>
      </w:r>
      <w:r w:rsidR="001B15D1" w:rsidRPr="00B65682">
        <w:rPr>
          <w:rFonts w:ascii="Cambria" w:hAnsi="Cambria" w:cs="Times New Roman"/>
          <w:i/>
          <w:color w:val="002060"/>
          <w:sz w:val="36"/>
          <w:szCs w:val="36"/>
        </w:rPr>
        <w:t>коллективной охоте</w:t>
      </w:r>
    </w:p>
    <w:p w:rsidR="00A40061" w:rsidRPr="00B65682" w:rsidRDefault="007C1DA0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227965</wp:posOffset>
            </wp:positionV>
            <wp:extent cx="1028700" cy="1590675"/>
            <wp:effectExtent l="19050" t="0" r="0" b="0"/>
            <wp:wrapNone/>
            <wp:docPr id="3" name="Рисунок 4" descr="C:\Users\Наташа\Downloads\В ПРЕЗ\танец обл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ownloads\В ПРЕЗ\танец обл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0061" w:rsidRPr="000C6B27">
        <w:rPr>
          <w:rFonts w:ascii="Cambria" w:hAnsi="Cambria" w:cs="Times New Roman"/>
          <w:i/>
          <w:color w:val="002060"/>
          <w:sz w:val="36"/>
          <w:szCs w:val="36"/>
        </w:rPr>
        <w:t>б)</w:t>
      </w:r>
      <w:r w:rsidR="00A40061">
        <w:rPr>
          <w:rFonts w:ascii="Cambria" w:hAnsi="Cambria" w:cs="Times New Roman"/>
          <w:i/>
          <w:color w:val="002060"/>
          <w:sz w:val="36"/>
          <w:szCs w:val="36"/>
        </w:rPr>
        <w:t xml:space="preserve"> </w:t>
      </w:r>
      <w:r w:rsidR="001B15D1" w:rsidRPr="00B65682">
        <w:rPr>
          <w:rFonts w:ascii="Cambria" w:hAnsi="Cambria" w:cs="Times New Roman"/>
          <w:i/>
          <w:color w:val="002060"/>
          <w:sz w:val="36"/>
          <w:szCs w:val="36"/>
        </w:rPr>
        <w:t>развлечениям</w:t>
      </w:r>
    </w:p>
    <w:p w:rsidR="00A40061" w:rsidRPr="000C6B27" w:rsidRDefault="00A40061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 w:rsidRPr="000C6B27">
        <w:rPr>
          <w:rFonts w:ascii="Cambria" w:hAnsi="Cambria" w:cs="Times New Roman"/>
          <w:i/>
          <w:color w:val="002060"/>
          <w:sz w:val="36"/>
          <w:szCs w:val="36"/>
        </w:rPr>
        <w:t>в)</w:t>
      </w:r>
      <w:r>
        <w:rPr>
          <w:rFonts w:ascii="Cambria" w:hAnsi="Cambria" w:cs="Times New Roman"/>
          <w:i/>
          <w:color w:val="002060"/>
          <w:sz w:val="36"/>
          <w:szCs w:val="36"/>
        </w:rPr>
        <w:t xml:space="preserve"> танцы - подражание охоте</w:t>
      </w:r>
    </w:p>
    <w:p w:rsidR="00A40061" w:rsidRPr="000C6B27" w:rsidRDefault="00A40061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 w:rsidRPr="000C6B27">
        <w:rPr>
          <w:rFonts w:ascii="Cambria" w:hAnsi="Cambria" w:cs="Times New Roman"/>
          <w:i/>
          <w:color w:val="002060"/>
          <w:sz w:val="36"/>
          <w:szCs w:val="36"/>
        </w:rPr>
        <w:t>г)</w:t>
      </w:r>
      <w:r>
        <w:rPr>
          <w:rFonts w:ascii="Cambria" w:hAnsi="Cambria" w:cs="Times New Roman"/>
          <w:i/>
          <w:color w:val="002060"/>
          <w:sz w:val="36"/>
          <w:szCs w:val="36"/>
        </w:rPr>
        <w:t xml:space="preserve"> религиозно-культовые</w:t>
      </w:r>
    </w:p>
    <w:p w:rsidR="00C822A5" w:rsidRDefault="00C822A5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4650B1" w:rsidRPr="004650B1" w:rsidRDefault="00A40061" w:rsidP="004650B1">
      <w:pPr>
        <w:pStyle w:val="a5"/>
        <w:numPr>
          <w:ilvl w:val="0"/>
          <w:numId w:val="1"/>
        </w:numPr>
        <w:spacing w:after="0" w:line="240" w:lineRule="auto"/>
        <w:ind w:left="1134" w:hanging="141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color w:val="002060"/>
          <w:sz w:val="36"/>
          <w:szCs w:val="36"/>
        </w:rPr>
        <w:t xml:space="preserve">В Древней Греции </w:t>
      </w:r>
      <w:r w:rsidR="004650B1">
        <w:rPr>
          <w:rFonts w:ascii="Cambria" w:hAnsi="Cambria" w:cs="Times New Roman"/>
          <w:i/>
          <w:color w:val="002060"/>
          <w:sz w:val="36"/>
          <w:szCs w:val="36"/>
          <w:lang w:val="tt-RU"/>
        </w:rPr>
        <w:t xml:space="preserve">эти </w:t>
      </w:r>
      <w:r w:rsidR="004650B1">
        <w:rPr>
          <w:rFonts w:ascii="Cambria" w:hAnsi="Cambria" w:cs="Times New Roman"/>
          <w:i/>
          <w:color w:val="002060"/>
          <w:sz w:val="36"/>
          <w:szCs w:val="36"/>
        </w:rPr>
        <w:t xml:space="preserve">танцы имели </w:t>
      </w:r>
      <w:proofErr w:type="gramStart"/>
      <w:r w:rsidRPr="004650B1">
        <w:rPr>
          <w:rFonts w:ascii="Cambria" w:hAnsi="Cambria" w:cs="Times New Roman"/>
          <w:i/>
          <w:color w:val="002060"/>
          <w:sz w:val="36"/>
          <w:szCs w:val="36"/>
        </w:rPr>
        <w:t>государственное</w:t>
      </w:r>
      <w:proofErr w:type="gramEnd"/>
      <w:r w:rsidRPr="004650B1">
        <w:rPr>
          <w:rFonts w:ascii="Cambria" w:hAnsi="Cambria" w:cs="Times New Roman"/>
          <w:i/>
          <w:color w:val="002060"/>
          <w:sz w:val="36"/>
          <w:szCs w:val="36"/>
        </w:rPr>
        <w:t xml:space="preserve"> </w:t>
      </w:r>
    </w:p>
    <w:p w:rsidR="00C822A5" w:rsidRPr="004650B1" w:rsidRDefault="00A40061" w:rsidP="004650B1">
      <w:pPr>
        <w:pStyle w:val="a5"/>
        <w:spacing w:after="0" w:line="240" w:lineRule="auto"/>
        <w:ind w:left="1134"/>
        <w:rPr>
          <w:rFonts w:ascii="Cambria" w:hAnsi="Cambria" w:cs="Times New Roman"/>
          <w:i/>
          <w:color w:val="002060"/>
          <w:sz w:val="36"/>
          <w:szCs w:val="36"/>
        </w:rPr>
      </w:pPr>
      <w:r w:rsidRPr="004650B1">
        <w:rPr>
          <w:rFonts w:ascii="Cambria" w:hAnsi="Cambria" w:cs="Times New Roman"/>
          <w:i/>
          <w:color w:val="002060"/>
          <w:sz w:val="36"/>
          <w:szCs w:val="36"/>
        </w:rPr>
        <w:t>значение. О каких танцах идёт речь?</w:t>
      </w:r>
    </w:p>
    <w:p w:rsidR="00A40061" w:rsidRPr="00B65682" w:rsidRDefault="00C81150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77470</wp:posOffset>
            </wp:positionV>
            <wp:extent cx="1028700" cy="3495675"/>
            <wp:effectExtent l="19050" t="0" r="0" b="0"/>
            <wp:wrapNone/>
            <wp:docPr id="16" name="Рисунок 7" descr="C:\Users\Наташа\Downloads\В ПРЕЗ\скрип клю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ша\Downloads\В ПРЕЗ\скрип клю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7000" contrast="26000"/>
                    </a:blip>
                    <a:srcRect l="64748" r="5276" b="16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95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40061">
        <w:rPr>
          <w:rFonts w:ascii="Cambria" w:hAnsi="Cambria" w:cs="Times New Roman"/>
          <w:i/>
          <w:color w:val="002060"/>
          <w:sz w:val="36"/>
          <w:szCs w:val="36"/>
        </w:rPr>
        <w:t xml:space="preserve">а) </w:t>
      </w:r>
      <w:r w:rsidR="00E90B65">
        <w:rPr>
          <w:rFonts w:ascii="Cambria" w:hAnsi="Cambria" w:cs="Times New Roman"/>
          <w:i/>
          <w:color w:val="002060"/>
          <w:sz w:val="36"/>
          <w:szCs w:val="36"/>
        </w:rPr>
        <w:t>о религиозно-культовых</w:t>
      </w:r>
      <w:r w:rsidR="005F0685" w:rsidRPr="00B65682">
        <w:rPr>
          <w:rFonts w:ascii="Cambria" w:hAnsi="Cambria" w:cs="Times New Roman"/>
          <w:i/>
          <w:color w:val="002060"/>
          <w:sz w:val="36"/>
          <w:szCs w:val="36"/>
        </w:rPr>
        <w:t>;</w:t>
      </w:r>
    </w:p>
    <w:p w:rsidR="00A40061" w:rsidRPr="00C64833" w:rsidRDefault="00A40061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 w:rsidRPr="00C64833">
        <w:rPr>
          <w:rFonts w:ascii="Cambria" w:hAnsi="Cambria" w:cs="Times New Roman"/>
          <w:i/>
          <w:color w:val="002060"/>
          <w:sz w:val="36"/>
          <w:szCs w:val="36"/>
        </w:rPr>
        <w:t xml:space="preserve">б) </w:t>
      </w:r>
      <w:r w:rsidR="00E90B65" w:rsidRPr="00C64833">
        <w:rPr>
          <w:rFonts w:ascii="Cambria" w:hAnsi="Cambria" w:cs="Times New Roman"/>
          <w:i/>
          <w:color w:val="002060"/>
          <w:sz w:val="36"/>
          <w:szCs w:val="36"/>
        </w:rPr>
        <w:t>о бытовых</w:t>
      </w:r>
      <w:r w:rsidR="005F0685" w:rsidRPr="00B65682">
        <w:rPr>
          <w:rFonts w:ascii="Cambria" w:hAnsi="Cambria" w:cs="Times New Roman"/>
          <w:i/>
          <w:color w:val="002060"/>
          <w:sz w:val="36"/>
          <w:szCs w:val="36"/>
        </w:rPr>
        <w:t>;</w:t>
      </w:r>
    </w:p>
    <w:p w:rsidR="00A40061" w:rsidRPr="00B65682" w:rsidRDefault="00A40061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 w:rsidRPr="000C6B27">
        <w:rPr>
          <w:rFonts w:ascii="Cambria" w:hAnsi="Cambria" w:cs="Times New Roman"/>
          <w:i/>
          <w:color w:val="002060"/>
          <w:sz w:val="36"/>
          <w:szCs w:val="36"/>
        </w:rPr>
        <w:t>в)</w:t>
      </w:r>
      <w:r>
        <w:rPr>
          <w:rFonts w:ascii="Cambria" w:hAnsi="Cambria" w:cs="Times New Roman"/>
          <w:i/>
          <w:color w:val="002060"/>
          <w:sz w:val="36"/>
          <w:szCs w:val="36"/>
        </w:rPr>
        <w:t xml:space="preserve"> </w:t>
      </w:r>
      <w:r w:rsidR="00E90B65">
        <w:rPr>
          <w:rFonts w:ascii="Cambria" w:hAnsi="Cambria" w:cs="Times New Roman"/>
          <w:i/>
          <w:color w:val="002060"/>
          <w:sz w:val="36"/>
          <w:szCs w:val="36"/>
        </w:rPr>
        <w:t>об охотничьих</w:t>
      </w:r>
      <w:r w:rsidR="005F0685" w:rsidRPr="00B65682">
        <w:rPr>
          <w:rFonts w:ascii="Cambria" w:hAnsi="Cambria" w:cs="Times New Roman"/>
          <w:i/>
          <w:color w:val="002060"/>
          <w:sz w:val="36"/>
          <w:szCs w:val="36"/>
        </w:rPr>
        <w:t>;</w:t>
      </w:r>
    </w:p>
    <w:p w:rsidR="00C822A5" w:rsidRPr="00B65682" w:rsidRDefault="00A40061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 w:rsidRPr="000C6B27">
        <w:rPr>
          <w:rFonts w:ascii="Cambria" w:hAnsi="Cambria" w:cs="Times New Roman"/>
          <w:i/>
          <w:color w:val="002060"/>
          <w:sz w:val="36"/>
          <w:szCs w:val="36"/>
        </w:rPr>
        <w:t>г)</w:t>
      </w:r>
      <w:r>
        <w:rPr>
          <w:rFonts w:ascii="Cambria" w:hAnsi="Cambria" w:cs="Times New Roman"/>
          <w:i/>
          <w:color w:val="002060"/>
          <w:sz w:val="36"/>
          <w:szCs w:val="36"/>
        </w:rPr>
        <w:t xml:space="preserve"> </w:t>
      </w:r>
      <w:r w:rsidR="00E90B65">
        <w:rPr>
          <w:rFonts w:ascii="Cambria" w:hAnsi="Cambria" w:cs="Times New Roman"/>
          <w:i/>
          <w:color w:val="002060"/>
          <w:sz w:val="36"/>
          <w:szCs w:val="36"/>
        </w:rPr>
        <w:t>о военных</w:t>
      </w:r>
      <w:r w:rsidR="005F0685" w:rsidRPr="00B65682">
        <w:rPr>
          <w:rFonts w:ascii="Cambria" w:hAnsi="Cambria" w:cs="Times New Roman"/>
          <w:i/>
          <w:color w:val="002060"/>
          <w:sz w:val="36"/>
          <w:szCs w:val="36"/>
        </w:rPr>
        <w:t>.</w:t>
      </w:r>
    </w:p>
    <w:p w:rsidR="00C822A5" w:rsidRPr="00857411" w:rsidRDefault="00C822A5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857411" w:rsidRDefault="00857411" w:rsidP="004650B1">
      <w:pPr>
        <w:pStyle w:val="a5"/>
        <w:numPr>
          <w:ilvl w:val="0"/>
          <w:numId w:val="1"/>
        </w:numPr>
        <w:spacing w:after="0" w:line="240" w:lineRule="auto"/>
        <w:ind w:left="1134" w:hanging="141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color w:val="002060"/>
          <w:sz w:val="36"/>
          <w:szCs w:val="36"/>
        </w:rPr>
        <w:t xml:space="preserve">Для чего были нужны военные танцы </w:t>
      </w:r>
      <w:proofErr w:type="gramStart"/>
      <w:r>
        <w:rPr>
          <w:rFonts w:ascii="Cambria" w:hAnsi="Cambria" w:cs="Times New Roman"/>
          <w:i/>
          <w:color w:val="002060"/>
          <w:sz w:val="36"/>
          <w:szCs w:val="36"/>
        </w:rPr>
        <w:t>в</w:t>
      </w:r>
      <w:proofErr w:type="gramEnd"/>
      <w:r>
        <w:rPr>
          <w:rFonts w:ascii="Cambria" w:hAnsi="Cambria" w:cs="Times New Roman"/>
          <w:i/>
          <w:color w:val="002060"/>
          <w:sz w:val="36"/>
          <w:szCs w:val="36"/>
        </w:rPr>
        <w:t xml:space="preserve"> Древней</w:t>
      </w:r>
    </w:p>
    <w:p w:rsidR="00857411" w:rsidRPr="00857411" w:rsidRDefault="00857411" w:rsidP="004650B1">
      <w:pPr>
        <w:pStyle w:val="a5"/>
        <w:spacing w:after="0" w:line="240" w:lineRule="auto"/>
        <w:ind w:left="1134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color w:val="002060"/>
          <w:sz w:val="36"/>
          <w:szCs w:val="36"/>
        </w:rPr>
        <w:t>Греции?</w:t>
      </w:r>
    </w:p>
    <w:p w:rsidR="00857411" w:rsidRPr="00C64833" w:rsidRDefault="00857411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 w:rsidRPr="00C64833">
        <w:rPr>
          <w:rFonts w:ascii="Cambria" w:hAnsi="Cambria" w:cs="Times New Roman"/>
          <w:i/>
          <w:color w:val="002060"/>
          <w:sz w:val="36"/>
          <w:szCs w:val="36"/>
        </w:rPr>
        <w:t>а) они в</w:t>
      </w:r>
      <w:r w:rsidR="00C64833">
        <w:rPr>
          <w:rFonts w:ascii="Cambria" w:hAnsi="Cambria" w:cs="Times New Roman"/>
          <w:i/>
          <w:color w:val="002060"/>
          <w:sz w:val="36"/>
          <w:szCs w:val="36"/>
        </w:rPr>
        <w:t>оспитывали чувство патриотизма,</w:t>
      </w:r>
    </w:p>
    <w:p w:rsidR="00857411" w:rsidRPr="00FB1C7F" w:rsidRDefault="00857411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color w:val="002060"/>
          <w:sz w:val="36"/>
          <w:szCs w:val="36"/>
        </w:rPr>
        <w:t>чувство долга перед Отечеством</w:t>
      </w:r>
      <w:r w:rsidR="005F0685" w:rsidRPr="00FB1C7F">
        <w:rPr>
          <w:rFonts w:ascii="Cambria" w:hAnsi="Cambria" w:cs="Times New Roman"/>
          <w:i/>
          <w:color w:val="002060"/>
          <w:sz w:val="36"/>
          <w:szCs w:val="36"/>
        </w:rPr>
        <w:t>;</w:t>
      </w:r>
    </w:p>
    <w:p w:rsidR="00857411" w:rsidRPr="00FB1C7F" w:rsidRDefault="00857411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 w:rsidRPr="000C6B27">
        <w:rPr>
          <w:rFonts w:ascii="Cambria" w:hAnsi="Cambria" w:cs="Times New Roman"/>
          <w:i/>
          <w:color w:val="002060"/>
          <w:sz w:val="36"/>
          <w:szCs w:val="36"/>
        </w:rPr>
        <w:t>б)</w:t>
      </w:r>
      <w:r>
        <w:rPr>
          <w:rFonts w:ascii="Cambria" w:hAnsi="Cambria" w:cs="Times New Roman"/>
          <w:i/>
          <w:color w:val="002060"/>
          <w:sz w:val="36"/>
          <w:szCs w:val="36"/>
        </w:rPr>
        <w:t xml:space="preserve"> воспитывали хороших земледельцев</w:t>
      </w:r>
      <w:r w:rsidR="005F0685" w:rsidRPr="00FB1C7F">
        <w:rPr>
          <w:rFonts w:ascii="Cambria" w:hAnsi="Cambria" w:cs="Times New Roman"/>
          <w:i/>
          <w:color w:val="002060"/>
          <w:sz w:val="36"/>
          <w:szCs w:val="36"/>
        </w:rPr>
        <w:t>;</w:t>
      </w:r>
    </w:p>
    <w:p w:rsidR="00857411" w:rsidRPr="00FB1C7F" w:rsidRDefault="00857411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 w:rsidRPr="000C6B27">
        <w:rPr>
          <w:rFonts w:ascii="Cambria" w:hAnsi="Cambria" w:cs="Times New Roman"/>
          <w:i/>
          <w:color w:val="002060"/>
          <w:sz w:val="36"/>
          <w:szCs w:val="36"/>
        </w:rPr>
        <w:t>в)</w:t>
      </w:r>
      <w:r>
        <w:rPr>
          <w:rFonts w:ascii="Cambria" w:hAnsi="Cambria" w:cs="Times New Roman"/>
          <w:i/>
          <w:color w:val="002060"/>
          <w:sz w:val="36"/>
          <w:szCs w:val="36"/>
        </w:rPr>
        <w:t xml:space="preserve"> воспитывали хороших охотников</w:t>
      </w:r>
      <w:r w:rsidR="005F0685" w:rsidRPr="00FB1C7F">
        <w:rPr>
          <w:rFonts w:ascii="Cambria" w:hAnsi="Cambria" w:cs="Times New Roman"/>
          <w:i/>
          <w:color w:val="002060"/>
          <w:sz w:val="36"/>
          <w:szCs w:val="36"/>
        </w:rPr>
        <w:t>;</w:t>
      </w:r>
    </w:p>
    <w:p w:rsidR="00857411" w:rsidRPr="00FB1C7F" w:rsidRDefault="00857411" w:rsidP="001C7B8E">
      <w:pPr>
        <w:spacing w:after="0" w:line="240" w:lineRule="auto"/>
        <w:ind w:left="1134" w:firstLine="1134"/>
        <w:rPr>
          <w:rFonts w:ascii="Cambria" w:hAnsi="Cambria" w:cs="Times New Roman"/>
          <w:i/>
          <w:color w:val="002060"/>
          <w:sz w:val="36"/>
          <w:szCs w:val="36"/>
        </w:rPr>
      </w:pPr>
      <w:r w:rsidRPr="000C6B27">
        <w:rPr>
          <w:rFonts w:ascii="Cambria" w:hAnsi="Cambria" w:cs="Times New Roman"/>
          <w:i/>
          <w:color w:val="002060"/>
          <w:sz w:val="36"/>
          <w:szCs w:val="36"/>
        </w:rPr>
        <w:t>г)</w:t>
      </w:r>
      <w:r>
        <w:rPr>
          <w:rFonts w:ascii="Cambria" w:hAnsi="Cambria" w:cs="Times New Roman"/>
          <w:i/>
          <w:color w:val="002060"/>
          <w:sz w:val="36"/>
          <w:szCs w:val="36"/>
        </w:rPr>
        <w:t xml:space="preserve"> они служили развлечением</w:t>
      </w:r>
      <w:r w:rsidR="005F0685" w:rsidRPr="00FB1C7F">
        <w:rPr>
          <w:rFonts w:ascii="Cambria" w:hAnsi="Cambria" w:cs="Times New Roman"/>
          <w:i/>
          <w:color w:val="002060"/>
          <w:sz w:val="36"/>
          <w:szCs w:val="36"/>
        </w:rPr>
        <w:t>.</w:t>
      </w:r>
    </w:p>
    <w:p w:rsidR="00FE45A7" w:rsidRPr="00FE45A7" w:rsidRDefault="00C81150" w:rsidP="004650B1">
      <w:pPr>
        <w:pStyle w:val="a5"/>
        <w:numPr>
          <w:ilvl w:val="0"/>
          <w:numId w:val="1"/>
        </w:numPr>
        <w:spacing w:after="0" w:line="240" w:lineRule="auto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noProof/>
          <w:color w:val="00206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6076950</wp:posOffset>
            </wp:positionH>
            <wp:positionV relativeFrom="paragraph">
              <wp:posOffset>-506095</wp:posOffset>
            </wp:positionV>
            <wp:extent cx="1028700" cy="1590675"/>
            <wp:effectExtent l="19050" t="0" r="0" b="0"/>
            <wp:wrapNone/>
            <wp:docPr id="1" name="Рисунок 4" descr="C:\Users\Наташа\Downloads\В ПРЕЗ\танец обл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ownloads\В ПРЕЗ\танец обл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FE45A7" w:rsidRPr="004650B1">
        <w:rPr>
          <w:rFonts w:ascii="Cambria" w:hAnsi="Cambria" w:cs="Times New Roman"/>
          <w:i/>
          <w:color w:val="002060"/>
          <w:sz w:val="36"/>
          <w:szCs w:val="36"/>
        </w:rPr>
        <w:t>Рел</w:t>
      </w:r>
      <w:proofErr w:type="spellEnd"/>
      <w:r w:rsidR="00FE45A7">
        <w:rPr>
          <w:rFonts w:ascii="Cambria" w:hAnsi="Cambria" w:cs="Times New Roman"/>
          <w:i/>
          <w:color w:val="002060"/>
          <w:sz w:val="36"/>
          <w:szCs w:val="36"/>
          <w:lang w:val="tt-RU"/>
        </w:rPr>
        <w:t>игиозно-культовые</w:t>
      </w:r>
      <w:proofErr w:type="gramEnd"/>
      <w:r w:rsidR="00FE45A7">
        <w:rPr>
          <w:rFonts w:ascii="Cambria" w:hAnsi="Cambria" w:cs="Times New Roman"/>
          <w:i/>
          <w:color w:val="002060"/>
          <w:sz w:val="36"/>
          <w:szCs w:val="36"/>
          <w:lang w:val="tt-RU"/>
        </w:rPr>
        <w:t xml:space="preserve"> танцы на Руси связаны</w:t>
      </w:r>
      <w:r w:rsidR="001B6932">
        <w:rPr>
          <w:rFonts w:ascii="Cambria" w:hAnsi="Cambria" w:cs="Times New Roman"/>
          <w:i/>
          <w:color w:val="002060"/>
          <w:sz w:val="36"/>
          <w:szCs w:val="36"/>
          <w:lang w:val="tt-RU"/>
        </w:rPr>
        <w:t>:</w:t>
      </w:r>
    </w:p>
    <w:p w:rsidR="00FE45A7" w:rsidRPr="00A40061" w:rsidRDefault="00FE45A7" w:rsidP="00FE45A7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FE45A7" w:rsidRPr="00FB1C7F" w:rsidRDefault="00FE45A7" w:rsidP="004650B1">
      <w:pPr>
        <w:spacing w:after="0" w:line="240" w:lineRule="auto"/>
        <w:ind w:left="709" w:firstLine="709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color w:val="002060"/>
          <w:sz w:val="36"/>
          <w:szCs w:val="36"/>
        </w:rPr>
        <w:t xml:space="preserve">а) </w:t>
      </w:r>
      <w:r w:rsidRPr="00FB1C7F">
        <w:rPr>
          <w:rFonts w:ascii="Cambria" w:hAnsi="Cambria" w:cs="Times New Roman"/>
          <w:i/>
          <w:color w:val="002060"/>
          <w:sz w:val="36"/>
          <w:szCs w:val="36"/>
        </w:rPr>
        <w:t>с развлечением</w:t>
      </w:r>
      <w:r w:rsidR="005F0685" w:rsidRPr="00FB1C7F">
        <w:rPr>
          <w:rFonts w:ascii="Cambria" w:hAnsi="Cambria" w:cs="Times New Roman"/>
          <w:i/>
          <w:color w:val="002060"/>
          <w:sz w:val="36"/>
          <w:szCs w:val="36"/>
        </w:rPr>
        <w:t>;</w:t>
      </w:r>
    </w:p>
    <w:p w:rsidR="00FE45A7" w:rsidRPr="00FB1C7F" w:rsidRDefault="00FE45A7" w:rsidP="004650B1">
      <w:pPr>
        <w:spacing w:after="0" w:line="240" w:lineRule="auto"/>
        <w:ind w:left="709" w:firstLine="709"/>
        <w:rPr>
          <w:rFonts w:ascii="Cambria" w:hAnsi="Cambria" w:cs="Times New Roman"/>
          <w:i/>
          <w:color w:val="002060"/>
          <w:sz w:val="36"/>
          <w:szCs w:val="36"/>
        </w:rPr>
      </w:pPr>
      <w:r w:rsidRPr="00ED3AD3">
        <w:rPr>
          <w:rFonts w:ascii="Cambria" w:hAnsi="Cambria" w:cs="Times New Roman"/>
          <w:i/>
          <w:color w:val="002060"/>
          <w:sz w:val="36"/>
          <w:szCs w:val="36"/>
        </w:rPr>
        <w:t xml:space="preserve">б) </w:t>
      </w:r>
      <w:r w:rsidRPr="00FB1C7F">
        <w:rPr>
          <w:rFonts w:ascii="Cambria" w:hAnsi="Cambria" w:cs="Times New Roman"/>
          <w:i/>
          <w:color w:val="002060"/>
          <w:sz w:val="36"/>
          <w:szCs w:val="36"/>
        </w:rPr>
        <w:t>с поклонением какому-либо божеству</w:t>
      </w:r>
      <w:r w:rsidR="005F0685" w:rsidRPr="00FB1C7F">
        <w:rPr>
          <w:rFonts w:ascii="Cambria" w:hAnsi="Cambria" w:cs="Times New Roman"/>
          <w:i/>
          <w:color w:val="002060"/>
          <w:sz w:val="36"/>
          <w:szCs w:val="36"/>
        </w:rPr>
        <w:t>;</w:t>
      </w:r>
    </w:p>
    <w:p w:rsidR="00FE45A7" w:rsidRPr="00FB1C7F" w:rsidRDefault="004650B1" w:rsidP="004650B1">
      <w:pPr>
        <w:spacing w:after="0" w:line="240" w:lineRule="auto"/>
        <w:ind w:left="709" w:firstLine="709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5981700</wp:posOffset>
            </wp:positionH>
            <wp:positionV relativeFrom="paragraph">
              <wp:posOffset>167640</wp:posOffset>
            </wp:positionV>
            <wp:extent cx="1028700" cy="3495675"/>
            <wp:effectExtent l="19050" t="0" r="0" b="0"/>
            <wp:wrapNone/>
            <wp:docPr id="9" name="Рисунок 7" descr="C:\Users\Наташа\Downloads\В ПРЕЗ\скрип клю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ша\Downloads\В ПРЕЗ\скрип клю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7000" contrast="26000"/>
                    </a:blip>
                    <a:srcRect l="64748" r="5276" b="16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95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E45A7" w:rsidRPr="000C6B27">
        <w:rPr>
          <w:rFonts w:ascii="Cambria" w:hAnsi="Cambria" w:cs="Times New Roman"/>
          <w:i/>
          <w:color w:val="002060"/>
          <w:sz w:val="36"/>
          <w:szCs w:val="36"/>
        </w:rPr>
        <w:t>в)</w:t>
      </w:r>
      <w:r w:rsidR="00FE45A7">
        <w:rPr>
          <w:rFonts w:ascii="Cambria" w:hAnsi="Cambria" w:cs="Times New Roman"/>
          <w:i/>
          <w:color w:val="002060"/>
          <w:sz w:val="36"/>
          <w:szCs w:val="36"/>
        </w:rPr>
        <w:t xml:space="preserve"> </w:t>
      </w:r>
      <w:r w:rsidR="001B6932" w:rsidRPr="00FB1C7F">
        <w:rPr>
          <w:rFonts w:ascii="Cambria" w:hAnsi="Cambria" w:cs="Times New Roman"/>
          <w:i/>
          <w:color w:val="002060"/>
          <w:sz w:val="36"/>
          <w:szCs w:val="36"/>
        </w:rPr>
        <w:t>с бытом и жизнью людей</w:t>
      </w:r>
      <w:r w:rsidR="005F0685" w:rsidRPr="00FB1C7F">
        <w:rPr>
          <w:rFonts w:ascii="Cambria" w:hAnsi="Cambria" w:cs="Times New Roman"/>
          <w:i/>
          <w:color w:val="002060"/>
          <w:sz w:val="36"/>
          <w:szCs w:val="36"/>
        </w:rPr>
        <w:t>.</w:t>
      </w:r>
    </w:p>
    <w:p w:rsidR="001B6932" w:rsidRPr="00857411" w:rsidRDefault="001B6932" w:rsidP="001B6932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1B6932" w:rsidRPr="001B6932" w:rsidRDefault="001B6932" w:rsidP="001B6932">
      <w:pPr>
        <w:pStyle w:val="a5"/>
        <w:numPr>
          <w:ilvl w:val="0"/>
          <w:numId w:val="1"/>
        </w:numPr>
        <w:spacing w:after="0" w:line="240" w:lineRule="auto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color w:val="002060"/>
          <w:sz w:val="36"/>
          <w:szCs w:val="36"/>
          <w:lang w:val="tt-RU"/>
        </w:rPr>
        <w:t>Самый древний русский народный танец:</w:t>
      </w:r>
    </w:p>
    <w:p w:rsidR="001B6932" w:rsidRPr="00A40061" w:rsidRDefault="001B6932" w:rsidP="001B6932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1B6932" w:rsidRPr="00FB1C7F" w:rsidRDefault="001B6932" w:rsidP="004650B1">
      <w:pPr>
        <w:spacing w:after="0" w:line="240" w:lineRule="auto"/>
        <w:ind w:left="709" w:firstLine="709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color w:val="002060"/>
          <w:sz w:val="36"/>
          <w:szCs w:val="36"/>
        </w:rPr>
        <w:t xml:space="preserve">а) </w:t>
      </w:r>
      <w:r w:rsidRPr="00FB1C7F">
        <w:rPr>
          <w:rFonts w:ascii="Cambria" w:hAnsi="Cambria" w:cs="Times New Roman"/>
          <w:i/>
          <w:color w:val="002060"/>
          <w:sz w:val="36"/>
          <w:szCs w:val="36"/>
        </w:rPr>
        <w:t>Сиртаки</w:t>
      </w:r>
    </w:p>
    <w:p w:rsidR="001B6932" w:rsidRPr="00FB1C7F" w:rsidRDefault="001B6932" w:rsidP="004650B1">
      <w:pPr>
        <w:spacing w:after="0" w:line="240" w:lineRule="auto"/>
        <w:ind w:left="709" w:firstLine="709"/>
        <w:rPr>
          <w:rFonts w:ascii="Cambria" w:hAnsi="Cambria" w:cs="Times New Roman"/>
          <w:i/>
          <w:color w:val="002060"/>
          <w:sz w:val="36"/>
          <w:szCs w:val="36"/>
        </w:rPr>
      </w:pPr>
      <w:r w:rsidRPr="000C6B27">
        <w:rPr>
          <w:rFonts w:ascii="Cambria" w:hAnsi="Cambria" w:cs="Times New Roman"/>
          <w:i/>
          <w:color w:val="002060"/>
          <w:sz w:val="36"/>
          <w:szCs w:val="36"/>
        </w:rPr>
        <w:t>б)</w:t>
      </w:r>
      <w:r>
        <w:rPr>
          <w:rFonts w:ascii="Cambria" w:hAnsi="Cambria" w:cs="Times New Roman"/>
          <w:i/>
          <w:color w:val="002060"/>
          <w:sz w:val="36"/>
          <w:szCs w:val="36"/>
        </w:rPr>
        <w:t xml:space="preserve"> </w:t>
      </w:r>
      <w:r w:rsidRPr="00FB1C7F">
        <w:rPr>
          <w:rFonts w:ascii="Cambria" w:hAnsi="Cambria" w:cs="Times New Roman"/>
          <w:i/>
          <w:color w:val="002060"/>
          <w:sz w:val="36"/>
          <w:szCs w:val="36"/>
        </w:rPr>
        <w:t>Танго</w:t>
      </w:r>
    </w:p>
    <w:p w:rsidR="001B6932" w:rsidRPr="00FB1C7F" w:rsidRDefault="001B6932" w:rsidP="004650B1">
      <w:pPr>
        <w:spacing w:after="0" w:line="240" w:lineRule="auto"/>
        <w:ind w:left="709" w:firstLine="709"/>
        <w:rPr>
          <w:rFonts w:ascii="Cambria" w:hAnsi="Cambria" w:cs="Times New Roman"/>
          <w:i/>
          <w:color w:val="002060"/>
          <w:sz w:val="36"/>
          <w:szCs w:val="36"/>
        </w:rPr>
      </w:pPr>
      <w:r w:rsidRPr="000C6B27">
        <w:rPr>
          <w:rFonts w:ascii="Cambria" w:hAnsi="Cambria" w:cs="Times New Roman"/>
          <w:i/>
          <w:color w:val="002060"/>
          <w:sz w:val="36"/>
          <w:szCs w:val="36"/>
        </w:rPr>
        <w:t>в)</w:t>
      </w:r>
      <w:r>
        <w:rPr>
          <w:rFonts w:ascii="Cambria" w:hAnsi="Cambria" w:cs="Times New Roman"/>
          <w:i/>
          <w:color w:val="002060"/>
          <w:sz w:val="36"/>
          <w:szCs w:val="36"/>
        </w:rPr>
        <w:t xml:space="preserve"> </w:t>
      </w:r>
      <w:r w:rsidRPr="00FB1C7F">
        <w:rPr>
          <w:rFonts w:ascii="Cambria" w:hAnsi="Cambria" w:cs="Times New Roman"/>
          <w:i/>
          <w:color w:val="002060"/>
          <w:sz w:val="36"/>
          <w:szCs w:val="36"/>
        </w:rPr>
        <w:t>Вальс</w:t>
      </w:r>
    </w:p>
    <w:p w:rsidR="001B6932" w:rsidRPr="00FB1C7F" w:rsidRDefault="001B6932" w:rsidP="004650B1">
      <w:pPr>
        <w:spacing w:after="0" w:line="240" w:lineRule="auto"/>
        <w:ind w:left="709" w:firstLine="709"/>
        <w:rPr>
          <w:rFonts w:ascii="Cambria" w:hAnsi="Cambria" w:cs="Times New Roman"/>
          <w:i/>
          <w:color w:val="002060"/>
          <w:sz w:val="36"/>
          <w:szCs w:val="36"/>
        </w:rPr>
      </w:pPr>
      <w:r w:rsidRPr="00ED3AD3">
        <w:rPr>
          <w:rFonts w:ascii="Cambria" w:hAnsi="Cambria" w:cs="Times New Roman"/>
          <w:i/>
          <w:color w:val="002060"/>
          <w:sz w:val="36"/>
          <w:szCs w:val="36"/>
        </w:rPr>
        <w:t xml:space="preserve">г) </w:t>
      </w:r>
      <w:r w:rsidRPr="00FB1C7F">
        <w:rPr>
          <w:rFonts w:ascii="Cambria" w:hAnsi="Cambria" w:cs="Times New Roman"/>
          <w:i/>
          <w:color w:val="002060"/>
          <w:sz w:val="36"/>
          <w:szCs w:val="36"/>
        </w:rPr>
        <w:t>Хоровод</w:t>
      </w:r>
      <w:r w:rsidR="005F0685" w:rsidRPr="00FB1C7F">
        <w:rPr>
          <w:rFonts w:ascii="Cambria" w:hAnsi="Cambria" w:cs="Times New Roman"/>
          <w:i/>
          <w:color w:val="002060"/>
          <w:sz w:val="36"/>
          <w:szCs w:val="36"/>
        </w:rPr>
        <w:t>.</w:t>
      </w:r>
    </w:p>
    <w:p w:rsidR="00FE45A7" w:rsidRPr="001B6932" w:rsidRDefault="00FE45A7" w:rsidP="00FE45A7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  <w:lang w:val="tt-RU"/>
        </w:rPr>
      </w:pPr>
    </w:p>
    <w:p w:rsidR="00594CB8" w:rsidRPr="00594CB8" w:rsidRDefault="00594CB8" w:rsidP="00594CB8">
      <w:pPr>
        <w:pStyle w:val="a5"/>
        <w:numPr>
          <w:ilvl w:val="0"/>
          <w:numId w:val="1"/>
        </w:numPr>
        <w:spacing w:after="0" w:line="240" w:lineRule="auto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color w:val="002060"/>
          <w:sz w:val="36"/>
          <w:szCs w:val="36"/>
          <w:lang w:val="tt-RU"/>
        </w:rPr>
        <w:t>Скоморохи – это...</w:t>
      </w:r>
    </w:p>
    <w:p w:rsidR="00594CB8" w:rsidRPr="00A40061" w:rsidRDefault="00594CB8" w:rsidP="00594CB8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4650B1" w:rsidRDefault="00594CB8" w:rsidP="004650B1">
      <w:pPr>
        <w:spacing w:after="0" w:line="240" w:lineRule="auto"/>
        <w:ind w:left="709" w:firstLine="709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 w:rsidRPr="00ED3AD3">
        <w:rPr>
          <w:rFonts w:ascii="Cambria" w:hAnsi="Cambria" w:cs="Times New Roman"/>
          <w:i/>
          <w:color w:val="002060"/>
          <w:sz w:val="36"/>
          <w:szCs w:val="36"/>
        </w:rPr>
        <w:t>а)</w:t>
      </w:r>
      <w:r w:rsidRPr="00FB1C7F">
        <w:rPr>
          <w:rFonts w:ascii="Cambria" w:hAnsi="Cambria" w:cs="Times New Roman"/>
          <w:i/>
          <w:color w:val="002060"/>
          <w:sz w:val="36"/>
          <w:szCs w:val="36"/>
        </w:rPr>
        <w:t xml:space="preserve"> первые профессиональные исполнители русских </w:t>
      </w:r>
    </w:p>
    <w:p w:rsidR="00594CB8" w:rsidRPr="00FB1C7F" w:rsidRDefault="00594CB8" w:rsidP="004650B1">
      <w:pPr>
        <w:spacing w:after="0" w:line="240" w:lineRule="auto"/>
        <w:ind w:left="709" w:firstLine="709"/>
        <w:rPr>
          <w:rFonts w:ascii="Cambria" w:hAnsi="Cambria" w:cs="Times New Roman"/>
          <w:i/>
          <w:color w:val="002060"/>
          <w:sz w:val="36"/>
          <w:szCs w:val="36"/>
        </w:rPr>
      </w:pPr>
      <w:r w:rsidRPr="00FB1C7F">
        <w:rPr>
          <w:rFonts w:ascii="Cambria" w:hAnsi="Cambria" w:cs="Times New Roman"/>
          <w:i/>
          <w:color w:val="002060"/>
          <w:sz w:val="36"/>
          <w:szCs w:val="36"/>
        </w:rPr>
        <w:t>народных танцев</w:t>
      </w:r>
      <w:r w:rsidR="005F0685" w:rsidRPr="00FB1C7F">
        <w:rPr>
          <w:rFonts w:ascii="Cambria" w:hAnsi="Cambria" w:cs="Times New Roman"/>
          <w:i/>
          <w:color w:val="002060"/>
          <w:sz w:val="36"/>
          <w:szCs w:val="36"/>
        </w:rPr>
        <w:t>;</w:t>
      </w:r>
    </w:p>
    <w:p w:rsidR="005F0685" w:rsidRPr="00FB1C7F" w:rsidRDefault="00594CB8" w:rsidP="004650B1">
      <w:pPr>
        <w:spacing w:after="0" w:line="240" w:lineRule="auto"/>
        <w:ind w:left="709" w:firstLine="709"/>
        <w:rPr>
          <w:rFonts w:ascii="Cambria" w:hAnsi="Cambria" w:cs="Times New Roman"/>
          <w:i/>
          <w:color w:val="002060"/>
          <w:sz w:val="36"/>
          <w:szCs w:val="36"/>
        </w:rPr>
      </w:pPr>
      <w:r w:rsidRPr="000C6B27">
        <w:rPr>
          <w:rFonts w:ascii="Cambria" w:hAnsi="Cambria" w:cs="Times New Roman"/>
          <w:i/>
          <w:color w:val="002060"/>
          <w:sz w:val="36"/>
          <w:szCs w:val="36"/>
        </w:rPr>
        <w:t>б)</w:t>
      </w:r>
      <w:r>
        <w:rPr>
          <w:rFonts w:ascii="Cambria" w:hAnsi="Cambria" w:cs="Times New Roman"/>
          <w:i/>
          <w:color w:val="002060"/>
          <w:sz w:val="36"/>
          <w:szCs w:val="36"/>
        </w:rPr>
        <w:t xml:space="preserve"> </w:t>
      </w:r>
      <w:r w:rsidRPr="00FB1C7F">
        <w:rPr>
          <w:rFonts w:ascii="Cambria" w:hAnsi="Cambria" w:cs="Times New Roman"/>
          <w:i/>
          <w:color w:val="002060"/>
          <w:sz w:val="36"/>
          <w:szCs w:val="36"/>
        </w:rPr>
        <w:t xml:space="preserve">люди, которые не знали ни одного русского </w:t>
      </w:r>
    </w:p>
    <w:p w:rsidR="00594CB8" w:rsidRPr="00FB1C7F" w:rsidRDefault="005B1137" w:rsidP="004650B1">
      <w:pPr>
        <w:spacing w:after="0" w:line="240" w:lineRule="auto"/>
        <w:ind w:left="709" w:firstLine="709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6076950</wp:posOffset>
            </wp:positionH>
            <wp:positionV relativeFrom="paragraph">
              <wp:posOffset>234950</wp:posOffset>
            </wp:positionV>
            <wp:extent cx="1028700" cy="1590675"/>
            <wp:effectExtent l="19050" t="0" r="0" b="0"/>
            <wp:wrapNone/>
            <wp:docPr id="14" name="Рисунок 4" descr="C:\Users\Наташа\Downloads\В ПРЕЗ\танец обл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ownloads\В ПРЕЗ\танец обл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CB8" w:rsidRPr="00FB1C7F">
        <w:rPr>
          <w:rFonts w:ascii="Cambria" w:hAnsi="Cambria" w:cs="Times New Roman"/>
          <w:i/>
          <w:color w:val="002060"/>
          <w:sz w:val="36"/>
          <w:szCs w:val="36"/>
        </w:rPr>
        <w:t>народного танца</w:t>
      </w:r>
      <w:r w:rsidR="005F0685" w:rsidRPr="00FB1C7F">
        <w:rPr>
          <w:rFonts w:ascii="Cambria" w:hAnsi="Cambria" w:cs="Times New Roman"/>
          <w:i/>
          <w:color w:val="002060"/>
          <w:sz w:val="36"/>
          <w:szCs w:val="36"/>
        </w:rPr>
        <w:t>.</w:t>
      </w:r>
    </w:p>
    <w:p w:rsidR="004650B1" w:rsidRDefault="004650B1" w:rsidP="004650B1">
      <w:pPr>
        <w:spacing w:after="0" w:line="240" w:lineRule="auto"/>
        <w:ind w:left="709" w:firstLine="709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</w:p>
    <w:p w:rsidR="00FE45A7" w:rsidRPr="00A40061" w:rsidRDefault="00FE45A7" w:rsidP="004650B1">
      <w:pPr>
        <w:spacing w:after="0" w:line="240" w:lineRule="auto"/>
        <w:ind w:left="709" w:firstLine="709"/>
        <w:rPr>
          <w:rFonts w:ascii="Cambria" w:hAnsi="Cambria" w:cs="Times New Roman"/>
          <w:i/>
          <w:color w:val="002060"/>
          <w:sz w:val="36"/>
          <w:szCs w:val="36"/>
        </w:rPr>
      </w:pPr>
    </w:p>
    <w:p w:rsidR="008F2FBA" w:rsidRPr="008F2FBA" w:rsidRDefault="008F2FBA" w:rsidP="006C70E9">
      <w:pPr>
        <w:spacing w:after="0" w:line="240" w:lineRule="auto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</w:p>
    <w:p w:rsidR="00C81150" w:rsidRDefault="00C81150" w:rsidP="007C1DA0">
      <w:pPr>
        <w:spacing w:after="0" w:line="240" w:lineRule="auto"/>
        <w:ind w:right="260"/>
        <w:jc w:val="center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</w:p>
    <w:p w:rsidR="00C81150" w:rsidRDefault="00C81150" w:rsidP="007C1DA0">
      <w:pPr>
        <w:spacing w:after="0" w:line="240" w:lineRule="auto"/>
        <w:ind w:right="260"/>
        <w:jc w:val="center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</w:p>
    <w:p w:rsidR="00C822A5" w:rsidRPr="007C1DA0" w:rsidRDefault="004650B1" w:rsidP="007C1DA0">
      <w:pPr>
        <w:spacing w:after="0" w:line="240" w:lineRule="auto"/>
        <w:ind w:right="260"/>
        <w:jc w:val="center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5981700</wp:posOffset>
            </wp:positionH>
            <wp:positionV relativeFrom="paragraph">
              <wp:posOffset>284480</wp:posOffset>
            </wp:positionV>
            <wp:extent cx="1028700" cy="3505200"/>
            <wp:effectExtent l="19050" t="0" r="0" b="0"/>
            <wp:wrapNone/>
            <wp:docPr id="12" name="Рисунок 7" descr="C:\Users\Наташа\Downloads\В ПРЕЗ\скрип клю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ша\Downloads\В ПРЕЗ\скрип клю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7000" contrast="26000"/>
                    </a:blip>
                    <a:srcRect l="64748" r="5276" b="16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50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F2FBA">
        <w:rPr>
          <w:noProof/>
          <w:lang w:eastAsia="ru-RU"/>
        </w:rPr>
        <w:drawing>
          <wp:inline distT="0" distB="0" distL="0" distR="0">
            <wp:extent cx="3313688" cy="2971800"/>
            <wp:effectExtent l="0" t="0" r="1012" b="0"/>
            <wp:docPr id="17" name="Рисунок 4" descr="http://www.ikirov.ru/files/1212/fb5599be48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kirov.ru/files/1212/fb5599be489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88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9D3" w:rsidRPr="008F7254" w:rsidRDefault="004650B1" w:rsidP="004650B1">
      <w:pPr>
        <w:spacing w:after="0" w:line="240" w:lineRule="auto"/>
        <w:ind w:firstLine="1134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noProof/>
          <w:color w:val="00206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-582295</wp:posOffset>
            </wp:positionV>
            <wp:extent cx="1028700" cy="1590675"/>
            <wp:effectExtent l="19050" t="0" r="0" b="0"/>
            <wp:wrapNone/>
            <wp:docPr id="6" name="Рисунок 4" descr="C:\Users\Наташа\Downloads\В ПРЕЗ\танец обл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ownloads\В ПРЕЗ\танец обл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09D3">
        <w:rPr>
          <w:rFonts w:ascii="Cambria" w:hAnsi="Cambria" w:cs="Times New Roman"/>
          <w:i/>
          <w:color w:val="002060"/>
          <w:sz w:val="36"/>
          <w:szCs w:val="36"/>
        </w:rPr>
        <w:t>№</w:t>
      </w:r>
      <w:r w:rsidR="00A209D3">
        <w:rPr>
          <w:rFonts w:ascii="Cambria" w:hAnsi="Cambria" w:cs="Times New Roman"/>
          <w:i/>
          <w:color w:val="002060"/>
          <w:sz w:val="36"/>
          <w:szCs w:val="36"/>
          <w:lang w:val="tt-RU"/>
        </w:rPr>
        <w:t>2</w:t>
      </w:r>
      <w:r w:rsidR="00A209D3" w:rsidRPr="00C822A5">
        <w:rPr>
          <w:rFonts w:ascii="Cambria" w:hAnsi="Cambria" w:cs="Times New Roman"/>
          <w:i/>
          <w:color w:val="002060"/>
          <w:sz w:val="36"/>
          <w:szCs w:val="36"/>
        </w:rPr>
        <w:t>.</w:t>
      </w:r>
      <w:r w:rsidR="00A209D3">
        <w:rPr>
          <w:rFonts w:ascii="Cambria" w:hAnsi="Cambria" w:cs="Times New Roman"/>
          <w:i/>
          <w:color w:val="002060"/>
          <w:sz w:val="36"/>
          <w:szCs w:val="36"/>
        </w:rPr>
        <w:t xml:space="preserve"> </w:t>
      </w:r>
      <w:r w:rsidR="00A209D3">
        <w:rPr>
          <w:rFonts w:ascii="Cambria" w:hAnsi="Cambria" w:cs="Times New Roman"/>
          <w:i/>
          <w:color w:val="002060"/>
          <w:sz w:val="36"/>
          <w:szCs w:val="36"/>
          <w:lang w:val="tt-RU"/>
        </w:rPr>
        <w:t>Сканворд</w:t>
      </w:r>
    </w:p>
    <w:p w:rsidR="00674FB1" w:rsidRDefault="00A209D3" w:rsidP="004650B1">
      <w:pPr>
        <w:spacing w:after="0" w:line="240" w:lineRule="auto"/>
        <w:ind w:firstLine="1134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color w:val="002060"/>
          <w:sz w:val="36"/>
          <w:szCs w:val="36"/>
          <w:lang w:val="tt-RU"/>
        </w:rPr>
        <w:t xml:space="preserve">Заполните пустые клетки и прочтёте название </w:t>
      </w:r>
    </w:p>
    <w:p w:rsidR="00A209D3" w:rsidRPr="00A209D3" w:rsidRDefault="00A209D3" w:rsidP="004650B1">
      <w:pPr>
        <w:spacing w:after="0" w:line="240" w:lineRule="auto"/>
        <w:ind w:firstLine="1134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color w:val="002060"/>
          <w:sz w:val="36"/>
          <w:szCs w:val="36"/>
          <w:lang w:val="tt-RU"/>
        </w:rPr>
        <w:t>популярного русского народного танца.</w:t>
      </w:r>
    </w:p>
    <w:p w:rsidR="00A209D3" w:rsidRDefault="00A209D3" w:rsidP="00A209D3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A209D3" w:rsidRPr="00A209D3" w:rsidRDefault="00674FB1" w:rsidP="00A209D3">
      <w:pPr>
        <w:pStyle w:val="a5"/>
        <w:numPr>
          <w:ilvl w:val="0"/>
          <w:numId w:val="6"/>
        </w:numPr>
        <w:spacing w:after="0" w:line="240" w:lineRule="auto"/>
        <w:rPr>
          <w:rFonts w:ascii="Cambria" w:hAnsi="Cambria" w:cs="Times New Roman"/>
          <w:i/>
          <w:color w:val="002060"/>
          <w:sz w:val="36"/>
          <w:szCs w:val="36"/>
        </w:rPr>
      </w:pPr>
      <w:r>
        <w:rPr>
          <w:rFonts w:ascii="Cambria" w:hAnsi="Cambria" w:cs="Times New Roman"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158115</wp:posOffset>
            </wp:positionV>
            <wp:extent cx="1028700" cy="3495675"/>
            <wp:effectExtent l="19050" t="0" r="0" b="0"/>
            <wp:wrapNone/>
            <wp:docPr id="5" name="Рисунок 7" descr="C:\Users\Наташа\Downloads\В ПРЕЗ\скрип клю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ша\Downloads\В ПРЕЗ\скрип клю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7000" contrast="26000"/>
                    </a:blip>
                    <a:srcRect l="64748" r="5276" b="16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495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209D3">
        <w:rPr>
          <w:rFonts w:ascii="Cambria" w:hAnsi="Cambria" w:cs="Times New Roman"/>
          <w:i/>
          <w:noProof/>
          <w:color w:val="002060"/>
          <w:sz w:val="36"/>
          <w:szCs w:val="36"/>
          <w:lang w:val="tt-RU" w:eastAsia="ru-RU"/>
        </w:rPr>
        <w:t xml:space="preserve">Первые профессиональные исполнители русских </w:t>
      </w:r>
    </w:p>
    <w:p w:rsidR="00A209D3" w:rsidRPr="00A209D3" w:rsidRDefault="00A209D3" w:rsidP="004650B1">
      <w:pPr>
        <w:spacing w:after="0" w:line="240" w:lineRule="auto"/>
        <w:ind w:left="993"/>
        <w:rPr>
          <w:rFonts w:ascii="Cambria" w:hAnsi="Cambria" w:cs="Times New Roman"/>
          <w:i/>
          <w:color w:val="002060"/>
          <w:sz w:val="36"/>
          <w:szCs w:val="36"/>
        </w:rPr>
      </w:pPr>
      <w:r w:rsidRPr="00A209D3">
        <w:rPr>
          <w:rFonts w:ascii="Cambria" w:hAnsi="Cambria" w:cs="Times New Roman"/>
          <w:i/>
          <w:noProof/>
          <w:color w:val="002060"/>
          <w:sz w:val="36"/>
          <w:szCs w:val="36"/>
          <w:lang w:val="tt-RU" w:eastAsia="ru-RU"/>
        </w:rPr>
        <w:t>народных танцев.</w:t>
      </w:r>
    </w:p>
    <w:p w:rsidR="00A209D3" w:rsidRPr="00A40061" w:rsidRDefault="00A209D3" w:rsidP="00A209D3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74FB1" w:rsidRPr="00674FB1" w:rsidRDefault="00674FB1" w:rsidP="00674FB1">
      <w:pPr>
        <w:pStyle w:val="a5"/>
        <w:numPr>
          <w:ilvl w:val="0"/>
          <w:numId w:val="6"/>
        </w:numPr>
        <w:spacing w:after="0" w:line="240" w:lineRule="auto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 w:rsidRPr="00674FB1">
        <w:rPr>
          <w:rFonts w:ascii="Cambria" w:hAnsi="Cambria" w:cs="Times New Roman"/>
          <w:i/>
          <w:color w:val="002060"/>
          <w:sz w:val="36"/>
          <w:szCs w:val="36"/>
          <w:lang w:val="tt-RU"/>
        </w:rPr>
        <w:t>Танец, в котором принимает участие 1 человек.</w:t>
      </w:r>
    </w:p>
    <w:p w:rsidR="00C822A5" w:rsidRDefault="00C822A5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C822A5" w:rsidRPr="00674FB1" w:rsidRDefault="00674FB1" w:rsidP="00674FB1">
      <w:pPr>
        <w:pStyle w:val="a5"/>
        <w:numPr>
          <w:ilvl w:val="0"/>
          <w:numId w:val="6"/>
        </w:numPr>
        <w:spacing w:after="0" w:line="240" w:lineRule="auto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color w:val="002060"/>
          <w:sz w:val="36"/>
          <w:szCs w:val="36"/>
          <w:lang w:val="tt-RU"/>
        </w:rPr>
        <w:t>Греческий танец.</w:t>
      </w:r>
    </w:p>
    <w:p w:rsidR="00C822A5" w:rsidRPr="00674FB1" w:rsidRDefault="00C822A5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C822A5" w:rsidRPr="00674FB1" w:rsidRDefault="00674FB1" w:rsidP="00674FB1">
      <w:pPr>
        <w:pStyle w:val="a5"/>
        <w:numPr>
          <w:ilvl w:val="0"/>
          <w:numId w:val="6"/>
        </w:numPr>
        <w:spacing w:after="0" w:line="240" w:lineRule="auto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color w:val="002060"/>
          <w:sz w:val="36"/>
          <w:szCs w:val="36"/>
          <w:lang w:val="tt-RU"/>
        </w:rPr>
        <w:t>Автор народных танцев</w:t>
      </w:r>
    </w:p>
    <w:p w:rsidR="00C822A5" w:rsidRDefault="00C822A5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674FB1" w:rsidRDefault="00674FB1" w:rsidP="00674FB1">
      <w:pPr>
        <w:pStyle w:val="a5"/>
        <w:numPr>
          <w:ilvl w:val="0"/>
          <w:numId w:val="6"/>
        </w:numPr>
        <w:spacing w:after="0" w:line="240" w:lineRule="auto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color w:val="002060"/>
          <w:sz w:val="36"/>
          <w:szCs w:val="36"/>
          <w:lang w:val="tt-RU"/>
        </w:rPr>
        <w:t>К каким танцам относятся хоровод, кадриль,</w:t>
      </w:r>
    </w:p>
    <w:p w:rsidR="00C822A5" w:rsidRPr="00674FB1" w:rsidRDefault="00674FB1" w:rsidP="004650B1">
      <w:pPr>
        <w:spacing w:after="0" w:line="240" w:lineRule="auto"/>
        <w:ind w:firstLine="993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 w:rsidRPr="00674FB1">
        <w:rPr>
          <w:rFonts w:ascii="Cambria" w:hAnsi="Cambria" w:cs="Times New Roman"/>
          <w:i/>
          <w:color w:val="002060"/>
          <w:sz w:val="36"/>
          <w:szCs w:val="36"/>
          <w:lang w:val="tt-RU"/>
        </w:rPr>
        <w:t>пляски-игры. К массовым или сольным?</w:t>
      </w:r>
    </w:p>
    <w:p w:rsidR="00C822A5" w:rsidRDefault="00C822A5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C822A5" w:rsidRPr="00674FB1" w:rsidRDefault="00674FB1" w:rsidP="00674FB1">
      <w:pPr>
        <w:pStyle w:val="a5"/>
        <w:numPr>
          <w:ilvl w:val="0"/>
          <w:numId w:val="6"/>
        </w:numPr>
        <w:spacing w:after="0" w:line="240" w:lineRule="auto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color w:val="002060"/>
          <w:sz w:val="36"/>
          <w:szCs w:val="36"/>
          <w:lang w:val="tt-RU"/>
        </w:rPr>
        <w:t>Название популярного русского народного танца.</w:t>
      </w:r>
    </w:p>
    <w:p w:rsidR="00C822A5" w:rsidRDefault="00C822A5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C822A5" w:rsidRDefault="00C822A5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p w:rsidR="00C822A5" w:rsidRDefault="00A948EB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  <w:lang w:val="tt-RU"/>
        </w:rPr>
      </w:pPr>
      <w:r>
        <w:rPr>
          <w:rFonts w:ascii="Cambria" w:hAnsi="Cambria" w:cs="Times New Roman"/>
          <w:i/>
          <w:noProof/>
          <w:color w:val="1D1B11" w:themeColor="background2" w:themeShade="1A"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50800</wp:posOffset>
            </wp:positionV>
            <wp:extent cx="1028700" cy="1590675"/>
            <wp:effectExtent l="19050" t="0" r="0" b="0"/>
            <wp:wrapNone/>
            <wp:docPr id="15" name="Рисунок 4" descr="C:\Users\Наташа\Downloads\В ПРЕЗ\танец обл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ownloads\В ПРЕЗ\танец обл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26A5" w:rsidRDefault="007426A5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  <w:lang w:val="tt-RU"/>
        </w:rPr>
      </w:pPr>
    </w:p>
    <w:p w:rsidR="007426A5" w:rsidRPr="007426A5" w:rsidRDefault="007426A5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  <w:lang w:val="tt-RU"/>
        </w:rPr>
      </w:pPr>
    </w:p>
    <w:p w:rsidR="00FD3873" w:rsidRDefault="00FD3873" w:rsidP="007426A5">
      <w:pPr>
        <w:spacing w:after="0" w:line="240" w:lineRule="auto"/>
        <w:jc w:val="center"/>
        <w:rPr>
          <w:rFonts w:ascii="Cambria" w:hAnsi="Cambria" w:cs="Times New Roman"/>
          <w:i/>
          <w:color w:val="1D1B11" w:themeColor="background2" w:themeShade="1A"/>
          <w:sz w:val="28"/>
          <w:szCs w:val="28"/>
        </w:rPr>
      </w:pPr>
    </w:p>
    <w:tbl>
      <w:tblPr>
        <w:tblStyle w:val="a6"/>
        <w:tblW w:w="0" w:type="auto"/>
        <w:tblInd w:w="1242" w:type="dxa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56108" w:rsidRPr="00A948EB" w:rsidTr="00A948EB">
        <w:trPr>
          <w:trHeight w:val="680"/>
        </w:trPr>
        <w:tc>
          <w:tcPr>
            <w:tcW w:w="680" w:type="dxa"/>
            <w:tcBorders>
              <w:bottom w:val="single" w:sz="4" w:space="0" w:color="auto"/>
            </w:tcBorders>
          </w:tcPr>
          <w:p w:rsidR="00C56108" w:rsidRPr="00A948EB" w:rsidRDefault="00C56108" w:rsidP="00A948EB">
            <w:pPr>
              <w:rPr>
                <w:rFonts w:ascii="Cambria" w:hAnsi="Cambria" w:cs="Times New Roman"/>
                <w:i/>
                <w:color w:val="C00000"/>
                <w:sz w:val="18"/>
                <w:szCs w:val="18"/>
                <w:lang w:val="tt-RU"/>
              </w:rPr>
            </w:pPr>
            <w:r w:rsidRPr="00A948EB">
              <w:rPr>
                <w:rFonts w:ascii="Cambria" w:hAnsi="Cambria" w:cs="Times New Roman"/>
                <w:i/>
                <w:color w:val="C00000"/>
                <w:sz w:val="18"/>
                <w:szCs w:val="18"/>
                <w:lang w:val="tt-RU"/>
              </w:rPr>
              <w:t>1</w:t>
            </w:r>
          </w:p>
          <w:p w:rsidR="00C56108" w:rsidRPr="00A948EB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56108" w:rsidRPr="00A948EB" w:rsidRDefault="00C56108" w:rsidP="00A948EB">
            <w:pPr>
              <w:rPr>
                <w:rFonts w:ascii="Cambria" w:hAnsi="Cambria" w:cs="Times New Roman"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A948EB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56108" w:rsidRPr="00A948EB" w:rsidRDefault="00C56108" w:rsidP="00A948EB">
            <w:pPr>
              <w:rPr>
                <w:rFonts w:ascii="Cambria" w:hAnsi="Cambria" w:cs="Times New Roman"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A948EB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56108" w:rsidRPr="00A948EB" w:rsidRDefault="00C56108" w:rsidP="00A948EB">
            <w:pPr>
              <w:rPr>
                <w:rFonts w:ascii="Cambria" w:hAnsi="Cambria" w:cs="Times New Roman"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A948EB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56108" w:rsidRPr="00A948EB" w:rsidRDefault="00C56108" w:rsidP="00A948EB">
            <w:pPr>
              <w:rPr>
                <w:rFonts w:ascii="Cambria" w:hAnsi="Cambria" w:cs="Times New Roman"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A948EB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C56108" w:rsidRPr="00A948EB" w:rsidRDefault="00C56108" w:rsidP="00A948EB">
            <w:pPr>
              <w:rPr>
                <w:rFonts w:ascii="Cambria" w:hAnsi="Cambria" w:cs="Times New Roman"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A948EB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8" w:rsidRPr="00A948EB" w:rsidRDefault="00C56108" w:rsidP="00A948EB">
            <w:pPr>
              <w:rPr>
                <w:rFonts w:ascii="Cambria" w:hAnsi="Cambria" w:cs="Times New Roman"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A948EB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C56108" w:rsidRPr="00A948EB" w:rsidRDefault="00B4201C" w:rsidP="00A948EB">
            <w:pPr>
              <w:rPr>
                <w:rFonts w:ascii="Cambria" w:hAnsi="Cambria" w:cs="Times New Roman"/>
                <w:i/>
                <w:color w:val="C00000"/>
                <w:sz w:val="18"/>
                <w:szCs w:val="18"/>
                <w:lang w:val="tt-RU"/>
              </w:rPr>
            </w:pPr>
            <w:r w:rsidRPr="00A948EB">
              <w:rPr>
                <w:rFonts w:ascii="Cambria" w:hAnsi="Cambria" w:cs="Times New Roman"/>
                <w:i/>
                <w:color w:val="C00000"/>
                <w:sz w:val="18"/>
                <w:szCs w:val="18"/>
                <w:lang w:val="tt-RU"/>
              </w:rPr>
              <w:t>6</w:t>
            </w:r>
          </w:p>
          <w:p w:rsidR="00C56108" w:rsidRPr="00A948EB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C56108" w:rsidRPr="00A948EB" w:rsidRDefault="00C56108" w:rsidP="00A948EB">
            <w:pPr>
              <w:rPr>
                <w:rFonts w:ascii="Cambria" w:hAnsi="Cambria" w:cs="Times New Roman"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A948EB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56108" w:rsidRPr="00A948EB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108" w:rsidRPr="00A948EB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108" w:rsidRPr="00A948EB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108" w:rsidRPr="00A948EB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</w:tr>
      <w:tr w:rsidR="00C56108" w:rsidTr="00A948EB">
        <w:trPr>
          <w:trHeight w:val="680"/>
        </w:trPr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C56108" w:rsidRPr="00B4201C" w:rsidRDefault="00C56108" w:rsidP="00A948EB">
            <w:pPr>
              <w:rPr>
                <w:rFonts w:ascii="Cambria" w:hAnsi="Cambria" w:cs="Times New Roman"/>
                <w:i/>
                <w:color w:val="C00000"/>
                <w:sz w:val="18"/>
                <w:szCs w:val="18"/>
                <w:lang w:val="tt-RU"/>
              </w:rPr>
            </w:pPr>
            <w:r w:rsidRPr="00B4201C">
              <w:rPr>
                <w:rFonts w:ascii="Cambria" w:hAnsi="Cambria" w:cs="Times New Roman"/>
                <w:i/>
                <w:color w:val="C00000"/>
                <w:sz w:val="18"/>
                <w:szCs w:val="18"/>
                <w:lang w:val="tt-RU"/>
              </w:rPr>
              <w:t>2</w:t>
            </w:r>
          </w:p>
          <w:p w:rsidR="00C56108" w:rsidRPr="00B4201C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</w:tr>
      <w:tr w:rsidR="00B4201C" w:rsidTr="00A948EB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08" w:rsidRDefault="00A948EB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  <w:r>
              <w:rPr>
                <w:rFonts w:ascii="Cambria" w:hAnsi="Cambria" w:cs="Times New Roman"/>
                <w:i/>
                <w:noProof/>
                <w:color w:val="1D1B11" w:themeColor="background2" w:themeShade="1A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-1169670</wp:posOffset>
                  </wp:positionH>
                  <wp:positionV relativeFrom="paragraph">
                    <wp:posOffset>29845</wp:posOffset>
                  </wp:positionV>
                  <wp:extent cx="1028700" cy="3495675"/>
                  <wp:effectExtent l="19050" t="0" r="0" b="0"/>
                  <wp:wrapNone/>
                  <wp:docPr id="8" name="Рисунок 7" descr="C:\Users\Наташа\Downloads\В ПРЕЗ\скрип клю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аташа\Downloads\В ПРЕЗ\скрип клю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7000" contrast="26000"/>
                          </a:blip>
                          <a:srcRect l="64748" r="5276" b="16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495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8" w:rsidRPr="00B4201C" w:rsidRDefault="00C56108" w:rsidP="00A948EB">
            <w:pPr>
              <w:rPr>
                <w:rFonts w:ascii="Cambria" w:hAnsi="Cambria" w:cs="Times New Roman"/>
                <w:b/>
                <w:i/>
                <w:color w:val="C00000"/>
                <w:sz w:val="18"/>
                <w:szCs w:val="18"/>
                <w:lang w:val="tt-RU"/>
              </w:rPr>
            </w:pPr>
            <w:r w:rsidRPr="00B4201C">
              <w:rPr>
                <w:rFonts w:ascii="Cambria" w:hAnsi="Cambria" w:cs="Times New Roman"/>
                <w:b/>
                <w:i/>
                <w:color w:val="C00000"/>
                <w:sz w:val="18"/>
                <w:szCs w:val="18"/>
                <w:lang w:val="tt-RU"/>
              </w:rPr>
              <w:t>3</w:t>
            </w: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8" w:rsidRPr="00B4201C" w:rsidRDefault="00C56108" w:rsidP="00A948EB">
            <w:pPr>
              <w:rPr>
                <w:rFonts w:ascii="Cambria" w:hAnsi="Cambria" w:cs="Times New Roman"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B4201C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56108" w:rsidRPr="00C56108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</w:tc>
      </w:tr>
      <w:tr w:rsidR="00B4201C" w:rsidTr="00A948EB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108" w:rsidRPr="00B4201C" w:rsidRDefault="00C56108" w:rsidP="00A948EB">
            <w:pPr>
              <w:rPr>
                <w:rFonts w:ascii="Cambria" w:hAnsi="Cambria" w:cs="Times New Roman"/>
                <w:b/>
                <w:i/>
                <w:color w:val="C00000"/>
                <w:sz w:val="18"/>
                <w:szCs w:val="18"/>
                <w:lang w:val="tt-RU"/>
              </w:rPr>
            </w:pPr>
            <w:r w:rsidRPr="00B4201C">
              <w:rPr>
                <w:rFonts w:ascii="Cambria" w:hAnsi="Cambria" w:cs="Times New Roman"/>
                <w:b/>
                <w:i/>
                <w:color w:val="C00000"/>
                <w:sz w:val="18"/>
                <w:szCs w:val="18"/>
                <w:lang w:val="tt-RU"/>
              </w:rPr>
              <w:t>4</w:t>
            </w: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8" w:rsidRPr="00B4201C" w:rsidRDefault="00C56108" w:rsidP="00A948EB">
            <w:pPr>
              <w:rPr>
                <w:rFonts w:ascii="Cambria" w:hAnsi="Cambria" w:cs="Times New Roman"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B4201C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</w:tr>
      <w:tr w:rsidR="00B4201C" w:rsidTr="00A948EB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108" w:rsidRPr="00B4201C" w:rsidRDefault="00B4201C" w:rsidP="00A948EB">
            <w:pPr>
              <w:rPr>
                <w:rFonts w:ascii="Cambria" w:hAnsi="Cambria" w:cs="Times New Roman"/>
                <w:b/>
                <w:i/>
                <w:color w:val="C00000"/>
                <w:sz w:val="18"/>
                <w:szCs w:val="18"/>
                <w:lang w:val="tt-RU"/>
              </w:rPr>
            </w:pPr>
            <w:r w:rsidRPr="00B4201C">
              <w:rPr>
                <w:rFonts w:ascii="Cambria" w:hAnsi="Cambria" w:cs="Times New Roman"/>
                <w:b/>
                <w:i/>
                <w:color w:val="C00000"/>
                <w:sz w:val="18"/>
                <w:szCs w:val="18"/>
                <w:lang w:val="tt-RU"/>
              </w:rPr>
              <w:t>5</w:t>
            </w: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8" w:rsidRPr="00B4201C" w:rsidRDefault="00C56108" w:rsidP="00A948EB">
            <w:pPr>
              <w:rPr>
                <w:rFonts w:ascii="Cambria" w:hAnsi="Cambria" w:cs="Times New Roman"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B4201C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08" w:rsidRPr="00FD3873" w:rsidRDefault="00C56108" w:rsidP="00A948EB">
            <w:pPr>
              <w:rPr>
                <w:rFonts w:ascii="Cambria" w:hAnsi="Cambria" w:cs="Times New Roman"/>
                <w:b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6108" w:rsidRPr="00FD3873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08" w:rsidRDefault="00C56108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</w:tr>
      <w:tr w:rsidR="00B4201C" w:rsidTr="00A948EB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  <w:p w:rsidR="00B4201C" w:rsidRPr="00FD3873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201C" w:rsidRP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4201C" w:rsidRPr="00B4201C" w:rsidRDefault="00B4201C" w:rsidP="00A948EB">
            <w:pPr>
              <w:rPr>
                <w:rFonts w:ascii="Cambria" w:hAnsi="Cambria" w:cs="Times New Roman"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B4201C" w:rsidRP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</w:tr>
      <w:tr w:rsidR="00B4201C" w:rsidTr="00A948EB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  <w:p w:rsidR="00B4201C" w:rsidRPr="00FD3873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201C" w:rsidRP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4201C" w:rsidRPr="00B4201C" w:rsidRDefault="00B4201C" w:rsidP="00A948EB">
            <w:pPr>
              <w:rPr>
                <w:rFonts w:ascii="Cambria" w:hAnsi="Cambria" w:cs="Times New Roman"/>
                <w:i/>
                <w:color w:val="1D1B11" w:themeColor="background2" w:themeShade="1A"/>
                <w:sz w:val="18"/>
                <w:szCs w:val="18"/>
                <w:lang w:val="tt-RU"/>
              </w:rPr>
            </w:pPr>
          </w:p>
          <w:p w:rsidR="00B4201C" w:rsidRP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  <w:lang w:val="tt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4201C" w:rsidRDefault="00B4201C" w:rsidP="00A948EB">
            <w:pPr>
              <w:jc w:val="center"/>
              <w:rPr>
                <w:rFonts w:ascii="Cambria" w:hAnsi="Cambria" w:cs="Times New Roman"/>
                <w:i/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7C1DA0" w:rsidRPr="008F7254" w:rsidRDefault="007C1DA0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  <w:lang w:val="tt-RU"/>
        </w:rPr>
      </w:pPr>
    </w:p>
    <w:p w:rsidR="007C1DA0" w:rsidRDefault="007C1DA0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  <w:lang w:val="tt-RU"/>
        </w:rPr>
      </w:pPr>
    </w:p>
    <w:p w:rsidR="00551CBC" w:rsidRPr="00551CBC" w:rsidRDefault="00551CBC" w:rsidP="006C70E9">
      <w:pPr>
        <w:spacing w:after="0" w:line="240" w:lineRule="auto"/>
        <w:rPr>
          <w:rFonts w:ascii="Cambria" w:hAnsi="Cambria" w:cs="Times New Roman"/>
          <w:i/>
          <w:color w:val="1D1B11" w:themeColor="background2" w:themeShade="1A"/>
          <w:sz w:val="28"/>
          <w:szCs w:val="28"/>
          <w:lang w:val="tt-RU"/>
        </w:rPr>
      </w:pPr>
    </w:p>
    <w:p w:rsidR="0086605B" w:rsidRDefault="0007486E" w:rsidP="005F6F4A">
      <w:pPr>
        <w:spacing w:after="0" w:line="240" w:lineRule="auto"/>
        <w:ind w:firstLine="1134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noProof/>
          <w:color w:val="002060"/>
          <w:sz w:val="36"/>
          <w:szCs w:val="36"/>
          <w:lang w:eastAsia="ru-RU"/>
        </w:rPr>
        <w:lastRenderedPageBreak/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6029325</wp:posOffset>
            </wp:positionH>
            <wp:positionV relativeFrom="paragraph">
              <wp:posOffset>-458470</wp:posOffset>
            </wp:positionV>
            <wp:extent cx="1028700" cy="1590675"/>
            <wp:effectExtent l="19050" t="0" r="0" b="0"/>
            <wp:wrapNone/>
            <wp:docPr id="49" name="Рисунок 4" descr="C:\Users\Наташа\Downloads\В ПРЕЗ\танец обл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ownloads\В ПРЕЗ\танец обл 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05B">
        <w:rPr>
          <w:rFonts w:ascii="Cambria" w:hAnsi="Cambria" w:cs="Times New Roman"/>
          <w:i/>
          <w:color w:val="002060"/>
          <w:sz w:val="36"/>
          <w:szCs w:val="36"/>
        </w:rPr>
        <w:t>№</w:t>
      </w:r>
      <w:r w:rsidR="0086605B">
        <w:rPr>
          <w:rFonts w:ascii="Cambria" w:hAnsi="Cambria" w:cs="Times New Roman"/>
          <w:i/>
          <w:color w:val="002060"/>
          <w:sz w:val="36"/>
          <w:szCs w:val="36"/>
          <w:lang w:val="tt-RU"/>
        </w:rPr>
        <w:t>4</w:t>
      </w:r>
      <w:r w:rsidR="0086605B" w:rsidRPr="00C822A5">
        <w:rPr>
          <w:rFonts w:ascii="Cambria" w:hAnsi="Cambria" w:cs="Times New Roman"/>
          <w:i/>
          <w:color w:val="002060"/>
          <w:sz w:val="36"/>
          <w:szCs w:val="36"/>
        </w:rPr>
        <w:t>.</w:t>
      </w:r>
      <w:r w:rsidR="0086605B">
        <w:rPr>
          <w:rFonts w:ascii="Cambria" w:hAnsi="Cambria" w:cs="Times New Roman"/>
          <w:i/>
          <w:color w:val="002060"/>
          <w:sz w:val="36"/>
          <w:szCs w:val="36"/>
        </w:rPr>
        <w:t xml:space="preserve"> </w:t>
      </w:r>
      <w:r w:rsidR="0086605B">
        <w:rPr>
          <w:rFonts w:ascii="Cambria" w:hAnsi="Cambria" w:cs="Times New Roman"/>
          <w:i/>
          <w:color w:val="002060"/>
          <w:sz w:val="36"/>
          <w:szCs w:val="36"/>
          <w:lang w:val="tt-RU"/>
        </w:rPr>
        <w:t xml:space="preserve">Разложите карточки с названиями танцев по </w:t>
      </w:r>
    </w:p>
    <w:p w:rsidR="0086605B" w:rsidRDefault="0086605B" w:rsidP="005F6F4A">
      <w:pPr>
        <w:spacing w:after="0" w:line="240" w:lineRule="auto"/>
        <w:ind w:firstLine="1134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  <w:r>
        <w:rPr>
          <w:rFonts w:ascii="Cambria" w:hAnsi="Cambria" w:cs="Times New Roman"/>
          <w:i/>
          <w:color w:val="002060"/>
          <w:sz w:val="36"/>
          <w:szCs w:val="36"/>
          <w:lang w:val="tt-RU"/>
        </w:rPr>
        <w:t>Конвертам (впишите в скобки)</w:t>
      </w:r>
    </w:p>
    <w:p w:rsidR="0086605B" w:rsidRDefault="0086605B" w:rsidP="0086605B">
      <w:pPr>
        <w:spacing w:after="0" w:line="240" w:lineRule="auto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4536"/>
        <w:gridCol w:w="4253"/>
      </w:tblGrid>
      <w:tr w:rsidR="0086605B" w:rsidTr="005F6F4A">
        <w:tc>
          <w:tcPr>
            <w:tcW w:w="4536" w:type="dxa"/>
          </w:tcPr>
          <w:p w:rsidR="0086605B" w:rsidRDefault="0086605B" w:rsidP="0086605B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  <w:t>Конверты</w:t>
            </w:r>
          </w:p>
        </w:tc>
        <w:tc>
          <w:tcPr>
            <w:tcW w:w="4253" w:type="dxa"/>
          </w:tcPr>
          <w:p w:rsidR="0086605B" w:rsidRDefault="0086605B" w:rsidP="0086605B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  <w:t>Карточки</w:t>
            </w:r>
          </w:p>
        </w:tc>
      </w:tr>
      <w:tr w:rsidR="0086605B" w:rsidTr="005F6F4A">
        <w:tc>
          <w:tcPr>
            <w:tcW w:w="4536" w:type="dxa"/>
          </w:tcPr>
          <w:p w:rsidR="0086605B" w:rsidRPr="0086605B" w:rsidRDefault="0007486E" w:rsidP="005F6F4A">
            <w:pPr>
              <w:pStyle w:val="a5"/>
              <w:numPr>
                <w:ilvl w:val="0"/>
                <w:numId w:val="13"/>
              </w:numPr>
              <w:ind w:firstLine="23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 w:rsidRPr="0007486E">
              <w:rPr>
                <w:rFonts w:ascii="Cambria" w:hAnsi="Cambria" w:cs="Times New Roman"/>
                <w:i/>
                <w:color w:val="002060"/>
                <w:sz w:val="36"/>
                <w:szCs w:val="36"/>
              </w:rPr>
              <w:t xml:space="preserve"> </w:t>
            </w:r>
            <w:r w:rsidR="0086605B">
              <w:rPr>
                <w:rFonts w:ascii="Cambria" w:hAnsi="Cambria" w:cs="Times New Roman"/>
                <w:i/>
                <w:color w:val="002060"/>
                <w:sz w:val="36"/>
                <w:szCs w:val="36"/>
              </w:rPr>
              <w:t>«Латина»</w:t>
            </w:r>
          </w:p>
          <w:p w:rsidR="0086605B" w:rsidRPr="0086605B" w:rsidRDefault="0086605B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86605B" w:rsidRPr="0007486E" w:rsidRDefault="0086605B" w:rsidP="0086605B">
            <w:pPr>
              <w:rPr>
                <w:rFonts w:ascii="Cambria" w:hAnsi="Cambria" w:cs="Times New Roman"/>
                <w:color w:val="002060"/>
                <w:sz w:val="180"/>
                <w:szCs w:val="180"/>
                <w:lang w:val="tt-RU"/>
              </w:rPr>
            </w:pPr>
            <w:r w:rsidRPr="0007486E">
              <w:rPr>
                <w:rFonts w:ascii="Cambria" w:hAnsi="Cambria" w:cs="Times New Roman"/>
                <w:color w:val="002060"/>
                <w:sz w:val="180"/>
                <w:szCs w:val="180"/>
                <w:lang w:val="tt-RU"/>
              </w:rPr>
              <w:t>(</w:t>
            </w:r>
            <w:r w:rsidR="0007486E">
              <w:rPr>
                <w:rFonts w:ascii="Cambria" w:hAnsi="Cambria" w:cs="Times New Roman"/>
                <w:color w:val="002060"/>
                <w:sz w:val="180"/>
                <w:szCs w:val="180"/>
                <w:lang w:val="tt-RU"/>
              </w:rPr>
              <w:t xml:space="preserve">   </w:t>
            </w:r>
            <w:r w:rsidR="0007486E" w:rsidRPr="0007486E">
              <w:rPr>
                <w:rFonts w:ascii="Cambria" w:hAnsi="Cambria" w:cs="Times New Roman"/>
                <w:color w:val="002060"/>
                <w:sz w:val="180"/>
                <w:szCs w:val="180"/>
                <w:lang w:val="tt-RU"/>
              </w:rPr>
              <w:t xml:space="preserve">   </w:t>
            </w:r>
            <w:r w:rsidRPr="0007486E">
              <w:rPr>
                <w:rFonts w:ascii="Cambria" w:hAnsi="Cambria" w:cs="Times New Roman"/>
                <w:color w:val="002060"/>
                <w:sz w:val="180"/>
                <w:szCs w:val="180"/>
                <w:lang w:val="tt-RU"/>
              </w:rPr>
              <w:t>)</w:t>
            </w:r>
          </w:p>
          <w:p w:rsidR="0086605B" w:rsidRDefault="0086605B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86605B" w:rsidRDefault="0086605B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86605B" w:rsidRDefault="0086605B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86605B" w:rsidRDefault="0086605B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86605B" w:rsidRDefault="0086605B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5F6F4A" w:rsidRDefault="005F6F4A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86605B" w:rsidRPr="0086605B" w:rsidRDefault="0086605B" w:rsidP="005F6F4A">
            <w:pPr>
              <w:pStyle w:val="a5"/>
              <w:numPr>
                <w:ilvl w:val="0"/>
                <w:numId w:val="13"/>
              </w:numPr>
              <w:ind w:firstLine="23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i/>
                <w:color w:val="002060"/>
                <w:sz w:val="36"/>
                <w:szCs w:val="36"/>
              </w:rPr>
              <w:t>«Стандарт»</w:t>
            </w:r>
          </w:p>
          <w:p w:rsidR="0086605B" w:rsidRPr="0086605B" w:rsidRDefault="0086605B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07486E" w:rsidRPr="0007486E" w:rsidRDefault="0007486E" w:rsidP="0007486E">
            <w:pPr>
              <w:rPr>
                <w:rFonts w:ascii="Cambria" w:hAnsi="Cambria" w:cs="Times New Roman"/>
                <w:color w:val="002060"/>
                <w:sz w:val="180"/>
                <w:szCs w:val="180"/>
                <w:lang w:val="tt-RU"/>
              </w:rPr>
            </w:pPr>
            <w:r w:rsidRPr="0007486E">
              <w:rPr>
                <w:rFonts w:ascii="Cambria" w:hAnsi="Cambria" w:cs="Times New Roman"/>
                <w:color w:val="002060"/>
                <w:sz w:val="180"/>
                <w:szCs w:val="180"/>
                <w:lang w:val="tt-RU"/>
              </w:rPr>
              <w:t>(</w:t>
            </w:r>
            <w:r>
              <w:rPr>
                <w:rFonts w:ascii="Cambria" w:hAnsi="Cambria" w:cs="Times New Roman"/>
                <w:color w:val="002060"/>
                <w:sz w:val="180"/>
                <w:szCs w:val="180"/>
                <w:lang w:val="tt-RU"/>
              </w:rPr>
              <w:t xml:space="preserve">   </w:t>
            </w:r>
            <w:r w:rsidRPr="0007486E">
              <w:rPr>
                <w:rFonts w:ascii="Cambria" w:hAnsi="Cambria" w:cs="Times New Roman"/>
                <w:color w:val="002060"/>
                <w:sz w:val="180"/>
                <w:szCs w:val="180"/>
                <w:lang w:val="tt-RU"/>
              </w:rPr>
              <w:t xml:space="preserve">   )</w:t>
            </w:r>
          </w:p>
          <w:p w:rsidR="0086605B" w:rsidRDefault="0086605B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86605B" w:rsidRDefault="0086605B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5F6F4A" w:rsidRDefault="005F6F4A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5F6F4A" w:rsidRDefault="005F6F4A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5F6F4A" w:rsidRDefault="005F6F4A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5F6F4A" w:rsidRDefault="005F6F4A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86605B" w:rsidRPr="0086605B" w:rsidRDefault="0086605B" w:rsidP="0086605B">
            <w:pP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</w:tc>
        <w:tc>
          <w:tcPr>
            <w:tcW w:w="4253" w:type="dxa"/>
          </w:tcPr>
          <w:p w:rsidR="0086605B" w:rsidRDefault="000A59B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b/>
                <w:i/>
                <w:noProof/>
                <w:color w:val="00206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2720340</wp:posOffset>
                  </wp:positionH>
                  <wp:positionV relativeFrom="paragraph">
                    <wp:posOffset>114300</wp:posOffset>
                  </wp:positionV>
                  <wp:extent cx="1028700" cy="3495675"/>
                  <wp:effectExtent l="19050" t="0" r="0" b="0"/>
                  <wp:wrapNone/>
                  <wp:docPr id="51" name="Рисунок 7" descr="C:\Users\Наташа\Downloads\В ПРЕЗ\скрип клю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аташа\Downloads\В ПРЕЗ\скрип клю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7000" contrast="26000"/>
                          </a:blip>
                          <a:srcRect l="64748" r="5276" b="16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495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07486E"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  <w:t>Медленный вальс</w:t>
            </w: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86605B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  <w:t>Самба</w:t>
            </w: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  <w:t>Венский вальс</w:t>
            </w: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  <w:t>Фокстрот</w:t>
            </w: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  <w:t>Пасадобль</w:t>
            </w: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  <w:t>Джайв</w:t>
            </w: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  <w:t>Румба</w:t>
            </w: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b/>
                <w:i/>
                <w:noProof/>
                <w:color w:val="00206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2787015</wp:posOffset>
                  </wp:positionH>
                  <wp:positionV relativeFrom="paragraph">
                    <wp:posOffset>635</wp:posOffset>
                  </wp:positionV>
                  <wp:extent cx="1028700" cy="1590675"/>
                  <wp:effectExtent l="19050" t="0" r="0" b="0"/>
                  <wp:wrapNone/>
                  <wp:docPr id="50" name="Рисунок 4" descr="C:\Users\Наташа\Downloads\В ПРЕЗ\танец обл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таша\Downloads\В ПРЕЗ\танец обл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  <w:t>Ча-ча-ча</w:t>
            </w: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  <w:t>Медленный фокстрот</w:t>
            </w: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</w:p>
          <w:p w:rsidR="0007486E" w:rsidRDefault="0007486E" w:rsidP="0007486E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  <w:t>Танго</w:t>
            </w:r>
          </w:p>
          <w:p w:rsidR="0007486E" w:rsidRDefault="0007486E" w:rsidP="0086605B">
            <w:pPr>
              <w:jc w:val="center"/>
              <w:rPr>
                <w:rFonts w:ascii="Cambria" w:hAnsi="Cambria" w:cs="Times New Roman"/>
                <w:b/>
                <w:i/>
                <w:color w:val="002060"/>
                <w:sz w:val="36"/>
                <w:szCs w:val="36"/>
                <w:lang w:val="tt-RU"/>
              </w:rPr>
            </w:pPr>
            <w:r>
              <w:rPr>
                <w:rFonts w:ascii="Cambria" w:hAnsi="Cambria" w:cs="Times New Roman"/>
                <w:b/>
                <w:i/>
                <w:noProof/>
                <w:color w:val="00206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2720340</wp:posOffset>
                  </wp:positionH>
                  <wp:positionV relativeFrom="paragraph">
                    <wp:posOffset>260985</wp:posOffset>
                  </wp:positionV>
                  <wp:extent cx="1028700" cy="3495675"/>
                  <wp:effectExtent l="19050" t="0" r="0" b="0"/>
                  <wp:wrapNone/>
                  <wp:docPr id="52" name="Рисунок 7" descr="C:\Users\Наташа\Downloads\В ПРЕЗ\скрип клю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Наташа\Downloads\В ПРЕЗ\скрип клю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17000" contrast="26000"/>
                          </a:blip>
                          <a:srcRect l="64748" r="5276" b="160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3495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6605B" w:rsidRPr="00783ED8" w:rsidRDefault="0086605B" w:rsidP="0086605B">
      <w:pPr>
        <w:spacing w:after="0" w:line="240" w:lineRule="auto"/>
        <w:rPr>
          <w:rFonts w:ascii="Cambria" w:hAnsi="Cambria" w:cs="Times New Roman"/>
          <w:b/>
          <w:i/>
          <w:color w:val="002060"/>
          <w:sz w:val="36"/>
          <w:szCs w:val="36"/>
          <w:lang w:val="tt-RU"/>
        </w:rPr>
      </w:pPr>
    </w:p>
    <w:p w:rsidR="00002816" w:rsidRDefault="008F7254" w:rsidP="005F233A">
      <w:pPr>
        <w:spacing w:after="0" w:line="240" w:lineRule="auto"/>
        <w:rPr>
          <w:rFonts w:ascii="Cambria" w:hAnsi="Cambria" w:cs="Times New Roman"/>
          <w:i/>
          <w:color w:val="002060"/>
          <w:sz w:val="28"/>
          <w:szCs w:val="28"/>
          <w:lang w:val="tt-RU"/>
        </w:rPr>
      </w:pPr>
      <w:r>
        <w:rPr>
          <w:rFonts w:ascii="Cambria" w:hAnsi="Cambria" w:cs="Times New Roman"/>
          <w:i/>
          <w:color w:val="002060"/>
          <w:sz w:val="28"/>
          <w:szCs w:val="28"/>
          <w:lang w:val="tt-RU"/>
        </w:rPr>
        <w:t xml:space="preserve">На конкурс </w:t>
      </w:r>
      <w:r w:rsidR="00BD4C80">
        <w:rPr>
          <w:rFonts w:ascii="Cambria" w:hAnsi="Cambria" w:cs="Times New Roman"/>
          <w:i/>
          <w:color w:val="002060"/>
          <w:sz w:val="28"/>
          <w:szCs w:val="28"/>
          <w:lang w:val="tt-RU"/>
        </w:rPr>
        <w:t>отправлена</w:t>
      </w:r>
      <w:r>
        <w:rPr>
          <w:rFonts w:ascii="Cambria" w:hAnsi="Cambria" w:cs="Times New Roman"/>
          <w:i/>
          <w:color w:val="002060"/>
          <w:sz w:val="28"/>
          <w:szCs w:val="28"/>
          <w:lang w:val="tt-RU"/>
        </w:rPr>
        <w:t xml:space="preserve"> </w:t>
      </w:r>
      <w:r w:rsidR="00BD4C80">
        <w:rPr>
          <w:rFonts w:ascii="Cambria" w:hAnsi="Cambria" w:cs="Times New Roman"/>
          <w:i/>
          <w:color w:val="002060"/>
          <w:sz w:val="28"/>
          <w:szCs w:val="28"/>
          <w:lang w:val="tt-RU"/>
        </w:rPr>
        <w:t xml:space="preserve"> </w:t>
      </w:r>
      <w:r>
        <w:rPr>
          <w:rFonts w:ascii="Cambria" w:hAnsi="Cambria" w:cs="Times New Roman"/>
          <w:i/>
          <w:color w:val="002060"/>
          <w:sz w:val="28"/>
          <w:szCs w:val="28"/>
          <w:lang w:val="tt-RU"/>
        </w:rPr>
        <w:t>лишь часть материала</w:t>
      </w:r>
      <w:r w:rsidR="00BD4C80">
        <w:rPr>
          <w:rFonts w:ascii="Cambria" w:hAnsi="Cambria" w:cs="Times New Roman"/>
          <w:i/>
          <w:color w:val="002060"/>
          <w:sz w:val="28"/>
          <w:szCs w:val="28"/>
          <w:lang w:val="tt-RU"/>
        </w:rPr>
        <w:t xml:space="preserve">. Весь сборник включает в </w:t>
      </w:r>
    </w:p>
    <w:p w:rsidR="007B65AA" w:rsidRDefault="00BD4C80" w:rsidP="005F233A">
      <w:pPr>
        <w:spacing w:after="0" w:line="240" w:lineRule="auto"/>
        <w:rPr>
          <w:rFonts w:ascii="Cambria" w:hAnsi="Cambria" w:cs="Times New Roman"/>
          <w:i/>
          <w:color w:val="002060"/>
          <w:sz w:val="28"/>
          <w:szCs w:val="28"/>
          <w:lang w:val="tt-RU"/>
        </w:rPr>
      </w:pPr>
      <w:r>
        <w:rPr>
          <w:rFonts w:ascii="Cambria" w:hAnsi="Cambria" w:cs="Times New Roman"/>
          <w:i/>
          <w:color w:val="002060"/>
          <w:sz w:val="28"/>
          <w:szCs w:val="28"/>
          <w:lang w:val="tt-RU"/>
        </w:rPr>
        <w:t>себя 19 страниц с головоломками, ребусами...</w:t>
      </w:r>
    </w:p>
    <w:p w:rsidR="007B65AA" w:rsidRDefault="007B65AA" w:rsidP="005F233A">
      <w:pPr>
        <w:spacing w:after="0" w:line="240" w:lineRule="auto"/>
        <w:rPr>
          <w:rFonts w:ascii="Cambria" w:hAnsi="Cambria" w:cs="Times New Roman"/>
          <w:i/>
          <w:color w:val="002060"/>
          <w:sz w:val="28"/>
          <w:szCs w:val="28"/>
          <w:lang w:val="tt-RU"/>
        </w:rPr>
      </w:pPr>
    </w:p>
    <w:p w:rsidR="00B55A06" w:rsidRDefault="00B55A06" w:rsidP="005F233A">
      <w:pPr>
        <w:spacing w:after="0" w:line="240" w:lineRule="auto"/>
        <w:rPr>
          <w:rFonts w:ascii="Cambria" w:hAnsi="Cambria" w:cs="Times New Roman"/>
          <w:i/>
          <w:color w:val="002060"/>
          <w:sz w:val="36"/>
          <w:szCs w:val="36"/>
          <w:lang w:val="tt-RU"/>
        </w:rPr>
      </w:pPr>
    </w:p>
    <w:sectPr w:rsidR="00B55A06" w:rsidSect="007C1D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1133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D5C" w:rsidRDefault="00736D5C" w:rsidP="003D16CC">
      <w:pPr>
        <w:spacing w:after="0" w:line="240" w:lineRule="auto"/>
      </w:pPr>
      <w:r>
        <w:separator/>
      </w:r>
    </w:p>
  </w:endnote>
  <w:endnote w:type="continuationSeparator" w:id="0">
    <w:p w:rsidR="00736D5C" w:rsidRDefault="00736D5C" w:rsidP="003D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8D" w:rsidRDefault="00A0458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655887"/>
      <w:docPartObj>
        <w:docPartGallery w:val="Page Numbers (Bottom of Page)"/>
        <w:docPartUnique/>
      </w:docPartObj>
    </w:sdtPr>
    <w:sdtContent>
      <w:p w:rsidR="00A0458D" w:rsidRDefault="003B1301">
        <w:pPr>
          <w:pStyle w:val="aa"/>
          <w:jc w:val="center"/>
        </w:pPr>
        <w:fldSimple w:instr=" PAGE   \* MERGEFORMAT ">
          <w:r w:rsidR="00874799">
            <w:rPr>
              <w:noProof/>
            </w:rPr>
            <w:t>2</w:t>
          </w:r>
        </w:fldSimple>
      </w:p>
    </w:sdtContent>
  </w:sdt>
  <w:p w:rsidR="00A0458D" w:rsidRDefault="00A0458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655888"/>
      <w:docPartObj>
        <w:docPartGallery w:val="Page Numbers (Bottom of Page)"/>
        <w:docPartUnique/>
      </w:docPartObj>
    </w:sdtPr>
    <w:sdtContent>
      <w:p w:rsidR="00A0458D" w:rsidRDefault="003B1301">
        <w:pPr>
          <w:pStyle w:val="aa"/>
          <w:jc w:val="center"/>
        </w:pPr>
      </w:p>
    </w:sdtContent>
  </w:sdt>
  <w:p w:rsidR="00A0458D" w:rsidRDefault="00A0458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D5C" w:rsidRDefault="00736D5C" w:rsidP="003D16CC">
      <w:pPr>
        <w:spacing w:after="0" w:line="240" w:lineRule="auto"/>
      </w:pPr>
      <w:r>
        <w:separator/>
      </w:r>
    </w:p>
  </w:footnote>
  <w:footnote w:type="continuationSeparator" w:id="0">
    <w:p w:rsidR="00736D5C" w:rsidRDefault="00736D5C" w:rsidP="003D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8D" w:rsidRDefault="00A0458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8D" w:rsidRDefault="00A0458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8D" w:rsidRDefault="00A0458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292"/>
    <w:multiLevelType w:val="hybridMultilevel"/>
    <w:tmpl w:val="1DA6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5758"/>
    <w:multiLevelType w:val="hybridMultilevel"/>
    <w:tmpl w:val="B8AAC482"/>
    <w:lvl w:ilvl="0" w:tplc="7750A0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B086FEA"/>
    <w:multiLevelType w:val="hybridMultilevel"/>
    <w:tmpl w:val="1DA6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8018F"/>
    <w:multiLevelType w:val="hybridMultilevel"/>
    <w:tmpl w:val="1DA6CBF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95327F6"/>
    <w:multiLevelType w:val="hybridMultilevel"/>
    <w:tmpl w:val="8500CD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B454D40"/>
    <w:multiLevelType w:val="hybridMultilevel"/>
    <w:tmpl w:val="1DA6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B596D"/>
    <w:multiLevelType w:val="hybridMultilevel"/>
    <w:tmpl w:val="6F102B5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42F45B8"/>
    <w:multiLevelType w:val="hybridMultilevel"/>
    <w:tmpl w:val="BC80F95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85B6C29"/>
    <w:multiLevelType w:val="hybridMultilevel"/>
    <w:tmpl w:val="D620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70B54"/>
    <w:multiLevelType w:val="hybridMultilevel"/>
    <w:tmpl w:val="B88688F4"/>
    <w:lvl w:ilvl="0" w:tplc="64D6DF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34D49A4"/>
    <w:multiLevelType w:val="hybridMultilevel"/>
    <w:tmpl w:val="B1C4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E2103"/>
    <w:multiLevelType w:val="hybridMultilevel"/>
    <w:tmpl w:val="29588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CD1DC3"/>
    <w:multiLevelType w:val="hybridMultilevel"/>
    <w:tmpl w:val="B8AC2C8E"/>
    <w:lvl w:ilvl="0" w:tplc="32BCA168">
      <w:start w:val="1"/>
      <w:numFmt w:val="decimal"/>
      <w:lvlText w:val="%1."/>
      <w:lvlJc w:val="left"/>
      <w:pPr>
        <w:ind w:left="1353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5ED680A"/>
    <w:multiLevelType w:val="hybridMultilevel"/>
    <w:tmpl w:val="BB6C92B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83D1B2D"/>
    <w:multiLevelType w:val="hybridMultilevel"/>
    <w:tmpl w:val="F6B89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C6D13"/>
    <w:multiLevelType w:val="hybridMultilevel"/>
    <w:tmpl w:val="BB6C92B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591E2656"/>
    <w:multiLevelType w:val="hybridMultilevel"/>
    <w:tmpl w:val="DB58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86506"/>
    <w:multiLevelType w:val="hybridMultilevel"/>
    <w:tmpl w:val="1DA6CBF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F1B668C"/>
    <w:multiLevelType w:val="hybridMultilevel"/>
    <w:tmpl w:val="472CCE1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EAB640E"/>
    <w:multiLevelType w:val="hybridMultilevel"/>
    <w:tmpl w:val="D620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15567"/>
    <w:multiLevelType w:val="hybridMultilevel"/>
    <w:tmpl w:val="BB6C92BC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7711218F"/>
    <w:multiLevelType w:val="hybridMultilevel"/>
    <w:tmpl w:val="0C94E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739A4"/>
    <w:multiLevelType w:val="hybridMultilevel"/>
    <w:tmpl w:val="1DA6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22"/>
  </w:num>
  <w:num w:numId="5">
    <w:abstractNumId w:val="0"/>
  </w:num>
  <w:num w:numId="6">
    <w:abstractNumId w:val="3"/>
  </w:num>
  <w:num w:numId="7">
    <w:abstractNumId w:val="7"/>
  </w:num>
  <w:num w:numId="8">
    <w:abstractNumId w:val="14"/>
  </w:num>
  <w:num w:numId="9">
    <w:abstractNumId w:val="11"/>
  </w:num>
  <w:num w:numId="10">
    <w:abstractNumId w:val="21"/>
  </w:num>
  <w:num w:numId="11">
    <w:abstractNumId w:val="18"/>
  </w:num>
  <w:num w:numId="12">
    <w:abstractNumId w:val="6"/>
  </w:num>
  <w:num w:numId="13">
    <w:abstractNumId w:val="19"/>
  </w:num>
  <w:num w:numId="14">
    <w:abstractNumId w:val="16"/>
  </w:num>
  <w:num w:numId="15">
    <w:abstractNumId w:val="8"/>
  </w:num>
  <w:num w:numId="16">
    <w:abstractNumId w:val="12"/>
  </w:num>
  <w:num w:numId="17">
    <w:abstractNumId w:val="10"/>
  </w:num>
  <w:num w:numId="18">
    <w:abstractNumId w:val="13"/>
  </w:num>
  <w:num w:numId="19">
    <w:abstractNumId w:val="4"/>
  </w:num>
  <w:num w:numId="20">
    <w:abstractNumId w:val="20"/>
  </w:num>
  <w:num w:numId="21">
    <w:abstractNumId w:val="15"/>
  </w:num>
  <w:num w:numId="22">
    <w:abstractNumId w:val="9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389"/>
    <w:rsid w:val="000011EB"/>
    <w:rsid w:val="00002816"/>
    <w:rsid w:val="00012A89"/>
    <w:rsid w:val="000209F3"/>
    <w:rsid w:val="000306E7"/>
    <w:rsid w:val="00031416"/>
    <w:rsid w:val="00042902"/>
    <w:rsid w:val="000429C4"/>
    <w:rsid w:val="00047B16"/>
    <w:rsid w:val="00054860"/>
    <w:rsid w:val="0007486E"/>
    <w:rsid w:val="000818B5"/>
    <w:rsid w:val="000A59BE"/>
    <w:rsid w:val="000B04A8"/>
    <w:rsid w:val="000C0293"/>
    <w:rsid w:val="000C6602"/>
    <w:rsid w:val="000C6B27"/>
    <w:rsid w:val="000E205E"/>
    <w:rsid w:val="000E2151"/>
    <w:rsid w:val="000E3F11"/>
    <w:rsid w:val="000F1C81"/>
    <w:rsid w:val="00106149"/>
    <w:rsid w:val="001156BB"/>
    <w:rsid w:val="00117044"/>
    <w:rsid w:val="00130AC5"/>
    <w:rsid w:val="00143C25"/>
    <w:rsid w:val="00177471"/>
    <w:rsid w:val="001844AD"/>
    <w:rsid w:val="00192D54"/>
    <w:rsid w:val="001B15D1"/>
    <w:rsid w:val="001B3CA1"/>
    <w:rsid w:val="001B6932"/>
    <w:rsid w:val="001C7B8E"/>
    <w:rsid w:val="001F2A24"/>
    <w:rsid w:val="00204532"/>
    <w:rsid w:val="00213311"/>
    <w:rsid w:val="0021482B"/>
    <w:rsid w:val="00243978"/>
    <w:rsid w:val="002467A4"/>
    <w:rsid w:val="00255EBA"/>
    <w:rsid w:val="00284306"/>
    <w:rsid w:val="002A28A0"/>
    <w:rsid w:val="002A73F0"/>
    <w:rsid w:val="002B0823"/>
    <w:rsid w:val="002D0BAD"/>
    <w:rsid w:val="002D1531"/>
    <w:rsid w:val="002E530A"/>
    <w:rsid w:val="002F484F"/>
    <w:rsid w:val="002F4879"/>
    <w:rsid w:val="00303DF3"/>
    <w:rsid w:val="00331CCD"/>
    <w:rsid w:val="00342727"/>
    <w:rsid w:val="00354B1A"/>
    <w:rsid w:val="0036073D"/>
    <w:rsid w:val="0036186D"/>
    <w:rsid w:val="00361DE8"/>
    <w:rsid w:val="003725C2"/>
    <w:rsid w:val="003777C6"/>
    <w:rsid w:val="00384B99"/>
    <w:rsid w:val="00386057"/>
    <w:rsid w:val="00394323"/>
    <w:rsid w:val="003B1301"/>
    <w:rsid w:val="003B32AC"/>
    <w:rsid w:val="003C3174"/>
    <w:rsid w:val="003C3DE3"/>
    <w:rsid w:val="003D16CC"/>
    <w:rsid w:val="003F515E"/>
    <w:rsid w:val="00400544"/>
    <w:rsid w:val="00404980"/>
    <w:rsid w:val="00406012"/>
    <w:rsid w:val="0045693C"/>
    <w:rsid w:val="004650B1"/>
    <w:rsid w:val="004814D6"/>
    <w:rsid w:val="00493F6B"/>
    <w:rsid w:val="004B1F9C"/>
    <w:rsid w:val="004C7955"/>
    <w:rsid w:val="004E19C0"/>
    <w:rsid w:val="004E7ECE"/>
    <w:rsid w:val="004F03B7"/>
    <w:rsid w:val="0054709A"/>
    <w:rsid w:val="00551CBC"/>
    <w:rsid w:val="00553799"/>
    <w:rsid w:val="00566139"/>
    <w:rsid w:val="00594CB8"/>
    <w:rsid w:val="00596158"/>
    <w:rsid w:val="0059683F"/>
    <w:rsid w:val="005A47ED"/>
    <w:rsid w:val="005B1137"/>
    <w:rsid w:val="005B71BE"/>
    <w:rsid w:val="005C2AC0"/>
    <w:rsid w:val="005D127F"/>
    <w:rsid w:val="005F0685"/>
    <w:rsid w:val="005F233A"/>
    <w:rsid w:val="005F4D3D"/>
    <w:rsid w:val="005F6F4A"/>
    <w:rsid w:val="006018AD"/>
    <w:rsid w:val="00607916"/>
    <w:rsid w:val="00616F06"/>
    <w:rsid w:val="006314EE"/>
    <w:rsid w:val="0063604B"/>
    <w:rsid w:val="00647478"/>
    <w:rsid w:val="00662442"/>
    <w:rsid w:val="00666297"/>
    <w:rsid w:val="00674FB1"/>
    <w:rsid w:val="00682BAE"/>
    <w:rsid w:val="00683F54"/>
    <w:rsid w:val="0069037E"/>
    <w:rsid w:val="006B167F"/>
    <w:rsid w:val="006B46C7"/>
    <w:rsid w:val="006C70E9"/>
    <w:rsid w:val="006D3152"/>
    <w:rsid w:val="006F24D9"/>
    <w:rsid w:val="00714B4F"/>
    <w:rsid w:val="00716DDE"/>
    <w:rsid w:val="00736D5C"/>
    <w:rsid w:val="00736DE6"/>
    <w:rsid w:val="00737277"/>
    <w:rsid w:val="007426A5"/>
    <w:rsid w:val="00750E54"/>
    <w:rsid w:val="00753114"/>
    <w:rsid w:val="00782A02"/>
    <w:rsid w:val="00783ED8"/>
    <w:rsid w:val="00787D2B"/>
    <w:rsid w:val="00791080"/>
    <w:rsid w:val="007A09A0"/>
    <w:rsid w:val="007A15D5"/>
    <w:rsid w:val="007B65AA"/>
    <w:rsid w:val="007C1DA0"/>
    <w:rsid w:val="007D5716"/>
    <w:rsid w:val="007E30C0"/>
    <w:rsid w:val="007F4497"/>
    <w:rsid w:val="007F5A36"/>
    <w:rsid w:val="008175D4"/>
    <w:rsid w:val="0082148F"/>
    <w:rsid w:val="0084294F"/>
    <w:rsid w:val="008541DA"/>
    <w:rsid w:val="00857411"/>
    <w:rsid w:val="0086605B"/>
    <w:rsid w:val="00874799"/>
    <w:rsid w:val="00877D58"/>
    <w:rsid w:val="00885BEA"/>
    <w:rsid w:val="008E0DC7"/>
    <w:rsid w:val="008E5A77"/>
    <w:rsid w:val="008F04A6"/>
    <w:rsid w:val="008F05C5"/>
    <w:rsid w:val="008F06BC"/>
    <w:rsid w:val="008F2FBA"/>
    <w:rsid w:val="008F7254"/>
    <w:rsid w:val="00920BEB"/>
    <w:rsid w:val="00975112"/>
    <w:rsid w:val="0098248D"/>
    <w:rsid w:val="00983E77"/>
    <w:rsid w:val="00993186"/>
    <w:rsid w:val="009A45BC"/>
    <w:rsid w:val="009B4152"/>
    <w:rsid w:val="009C36B1"/>
    <w:rsid w:val="009D1AD6"/>
    <w:rsid w:val="009F24EF"/>
    <w:rsid w:val="00A0458D"/>
    <w:rsid w:val="00A209D3"/>
    <w:rsid w:val="00A20C71"/>
    <w:rsid w:val="00A336CE"/>
    <w:rsid w:val="00A33F86"/>
    <w:rsid w:val="00A40061"/>
    <w:rsid w:val="00A52389"/>
    <w:rsid w:val="00A948EB"/>
    <w:rsid w:val="00AD29A9"/>
    <w:rsid w:val="00AD7DEE"/>
    <w:rsid w:val="00AE05E8"/>
    <w:rsid w:val="00AE229B"/>
    <w:rsid w:val="00AE5D9A"/>
    <w:rsid w:val="00B01663"/>
    <w:rsid w:val="00B0590D"/>
    <w:rsid w:val="00B25ADE"/>
    <w:rsid w:val="00B34AA9"/>
    <w:rsid w:val="00B37468"/>
    <w:rsid w:val="00B41093"/>
    <w:rsid w:val="00B4201C"/>
    <w:rsid w:val="00B53413"/>
    <w:rsid w:val="00B55A06"/>
    <w:rsid w:val="00B65682"/>
    <w:rsid w:val="00B71D83"/>
    <w:rsid w:val="00B71FC6"/>
    <w:rsid w:val="00B75496"/>
    <w:rsid w:val="00BA2C9A"/>
    <w:rsid w:val="00BD4C80"/>
    <w:rsid w:val="00C0584F"/>
    <w:rsid w:val="00C1362B"/>
    <w:rsid w:val="00C204D5"/>
    <w:rsid w:val="00C4127E"/>
    <w:rsid w:val="00C4505A"/>
    <w:rsid w:val="00C56108"/>
    <w:rsid w:val="00C64833"/>
    <w:rsid w:val="00C75BDF"/>
    <w:rsid w:val="00C762BF"/>
    <w:rsid w:val="00C81150"/>
    <w:rsid w:val="00C822A5"/>
    <w:rsid w:val="00C83A70"/>
    <w:rsid w:val="00C87D45"/>
    <w:rsid w:val="00CD3071"/>
    <w:rsid w:val="00CE73C8"/>
    <w:rsid w:val="00CE7983"/>
    <w:rsid w:val="00D12850"/>
    <w:rsid w:val="00D2435E"/>
    <w:rsid w:val="00D35C0D"/>
    <w:rsid w:val="00D5523E"/>
    <w:rsid w:val="00D70AFE"/>
    <w:rsid w:val="00D73534"/>
    <w:rsid w:val="00D77A0F"/>
    <w:rsid w:val="00DF1BAC"/>
    <w:rsid w:val="00DF1CB1"/>
    <w:rsid w:val="00E0343A"/>
    <w:rsid w:val="00E17B6A"/>
    <w:rsid w:val="00E44F0C"/>
    <w:rsid w:val="00E45648"/>
    <w:rsid w:val="00E4620A"/>
    <w:rsid w:val="00E5027B"/>
    <w:rsid w:val="00E718DF"/>
    <w:rsid w:val="00E81207"/>
    <w:rsid w:val="00E832FF"/>
    <w:rsid w:val="00E90B65"/>
    <w:rsid w:val="00EA21DA"/>
    <w:rsid w:val="00EA767B"/>
    <w:rsid w:val="00EC322A"/>
    <w:rsid w:val="00ED3AD3"/>
    <w:rsid w:val="00ED787F"/>
    <w:rsid w:val="00F05410"/>
    <w:rsid w:val="00F07F71"/>
    <w:rsid w:val="00F41CEA"/>
    <w:rsid w:val="00F52D19"/>
    <w:rsid w:val="00F53B8F"/>
    <w:rsid w:val="00F65DAF"/>
    <w:rsid w:val="00F74ECF"/>
    <w:rsid w:val="00F82CA6"/>
    <w:rsid w:val="00FA7937"/>
    <w:rsid w:val="00FB1C7F"/>
    <w:rsid w:val="00FD0CB5"/>
    <w:rsid w:val="00FD3873"/>
    <w:rsid w:val="00FD49F5"/>
    <w:rsid w:val="00FE45A7"/>
    <w:rsid w:val="00FF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4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478"/>
    <w:pPr>
      <w:ind w:left="720"/>
      <w:contextualSpacing/>
    </w:pPr>
  </w:style>
  <w:style w:type="table" w:styleId="a6">
    <w:name w:val="Table Grid"/>
    <w:basedOn w:val="a1"/>
    <w:uiPriority w:val="59"/>
    <w:rsid w:val="00FD3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6B167F"/>
  </w:style>
  <w:style w:type="paragraph" w:styleId="a8">
    <w:name w:val="header"/>
    <w:basedOn w:val="a"/>
    <w:link w:val="a9"/>
    <w:uiPriority w:val="99"/>
    <w:semiHidden/>
    <w:unhideWhenUsed/>
    <w:rsid w:val="003D1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16CC"/>
  </w:style>
  <w:style w:type="paragraph" w:styleId="aa">
    <w:name w:val="footer"/>
    <w:basedOn w:val="a"/>
    <w:link w:val="ab"/>
    <w:uiPriority w:val="99"/>
    <w:unhideWhenUsed/>
    <w:rsid w:val="003D1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1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1F26F-B4D1-4DA7-A4ED-96DAA003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7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169</cp:revision>
  <dcterms:created xsi:type="dcterms:W3CDTF">2015-02-19T17:27:00Z</dcterms:created>
  <dcterms:modified xsi:type="dcterms:W3CDTF">2016-09-08T18:06:00Z</dcterms:modified>
</cp:coreProperties>
</file>