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D2D" w:rsidRPr="00816592" w:rsidRDefault="00CD4A71" w:rsidP="008165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592">
        <w:rPr>
          <w:rFonts w:ascii="Times New Roman" w:hAnsi="Times New Roman" w:cs="Times New Roman"/>
          <w:b/>
          <w:sz w:val="28"/>
          <w:szCs w:val="28"/>
        </w:rPr>
        <w:t>«Гражданско – патриотическое воспитание подрастающего поколения на уроках истории».</w:t>
      </w:r>
    </w:p>
    <w:p w:rsidR="00816592" w:rsidRPr="00816592" w:rsidRDefault="00816592" w:rsidP="008165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16592" w:rsidRPr="00816592" w:rsidRDefault="00CD4A71" w:rsidP="008165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6592">
        <w:rPr>
          <w:rFonts w:ascii="Times New Roman" w:hAnsi="Times New Roman" w:cs="Times New Roman"/>
          <w:sz w:val="28"/>
          <w:szCs w:val="28"/>
        </w:rPr>
        <w:t xml:space="preserve">Доклад учителя истории и обществознания </w:t>
      </w:r>
    </w:p>
    <w:p w:rsidR="00816592" w:rsidRPr="00816592" w:rsidRDefault="00CD4A71" w:rsidP="008165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6592">
        <w:rPr>
          <w:rFonts w:ascii="Times New Roman" w:hAnsi="Times New Roman" w:cs="Times New Roman"/>
          <w:sz w:val="28"/>
          <w:szCs w:val="28"/>
        </w:rPr>
        <w:t xml:space="preserve">МОУ СОШ№7 п. Чульман Нерюнгринского района </w:t>
      </w:r>
    </w:p>
    <w:p w:rsidR="00CD4A71" w:rsidRPr="00816592" w:rsidRDefault="00CD4A71" w:rsidP="008165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6592">
        <w:rPr>
          <w:rFonts w:ascii="Times New Roman" w:hAnsi="Times New Roman" w:cs="Times New Roman"/>
          <w:sz w:val="28"/>
          <w:szCs w:val="28"/>
        </w:rPr>
        <w:t>Кузнецовой Светланы Валерьевны.</w:t>
      </w:r>
    </w:p>
    <w:p w:rsidR="00687310" w:rsidRPr="00816592" w:rsidRDefault="00687310" w:rsidP="008165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D4A71" w:rsidRPr="00816592" w:rsidRDefault="0081124B" w:rsidP="00816592">
      <w:pPr>
        <w:widowControl w:val="0"/>
        <w:autoSpaceDE w:val="0"/>
        <w:autoSpaceDN w:val="0"/>
        <w:adjustRightInd w:val="0"/>
        <w:spacing w:after="0" w:line="360" w:lineRule="auto"/>
        <w:ind w:left="-142" w:firstLine="85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65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советской школе воспитательной функции урока отводилось большое внимание, а воспитанию гражданственности и патриотизма придавалось приоритетное значение. Инструментами этого воспитания выступали пионерская и комсомольская организации. Практически на каждом уроке прививалась идея любви к Родине и Советскому государству.</w:t>
      </w:r>
      <w:r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CD4A71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современных политических, экономических, социальных условиях</w:t>
      </w:r>
      <w:r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когда стало ясно, что </w:t>
      </w:r>
      <w:r w:rsidR="007B403D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современно</w:t>
      </w:r>
      <w:r w:rsidR="007B403D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поколени</w:t>
      </w:r>
      <w:r w:rsidR="007B403D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403D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происходит </w:t>
      </w:r>
      <w:r w:rsidRPr="00816592">
        <w:rPr>
          <w:rFonts w:ascii="Times New Roman" w:hAnsi="Times New Roman" w:cs="Times New Roman"/>
          <w:color w:val="000000"/>
          <w:sz w:val="28"/>
          <w:szCs w:val="28"/>
        </w:rPr>
        <w:t xml:space="preserve">снижение ценности такого явления как </w:t>
      </w:r>
      <w:r w:rsidR="007B403D" w:rsidRPr="00816592">
        <w:rPr>
          <w:rFonts w:ascii="Times New Roman" w:hAnsi="Times New Roman" w:cs="Times New Roman"/>
          <w:color w:val="000000"/>
          <w:sz w:val="28"/>
          <w:szCs w:val="28"/>
        </w:rPr>
        <w:t>патриотизм, значение</w:t>
      </w:r>
      <w:r w:rsidR="00CD4A71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гражданского воспитания как никогда становится актуальным. Мы </w:t>
      </w:r>
      <w:r w:rsidR="007B403D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>столкнулись с</w:t>
      </w:r>
      <w:r w:rsidR="00CD4A71" w:rsidRPr="008165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кризисом культуры, происходящим в душах людей. Утрачена система прежних духовных ценностей и ориентиров. </w:t>
      </w:r>
    </w:p>
    <w:p w:rsidR="00CD4A71" w:rsidRPr="00816592" w:rsidRDefault="007B403D" w:rsidP="00816592">
      <w:pPr>
        <w:widowControl w:val="0"/>
        <w:autoSpaceDE w:val="0"/>
        <w:autoSpaceDN w:val="0"/>
        <w:adjustRightInd w:val="0"/>
        <w:spacing w:after="0" w:line="360" w:lineRule="auto"/>
        <w:ind w:left="-142" w:firstLine="850"/>
        <w:rPr>
          <w:rStyle w:val="fontstyle01"/>
        </w:rPr>
      </w:pPr>
      <w:r w:rsidRPr="00816592">
        <w:rPr>
          <w:rStyle w:val="fontstyle01"/>
        </w:rPr>
        <w:t>К</w:t>
      </w:r>
      <w:r w:rsidR="00CD4A71" w:rsidRPr="00816592">
        <w:rPr>
          <w:rStyle w:val="fontstyle01"/>
        </w:rPr>
        <w:t xml:space="preserve">ризис гражданского, нравственного и духовного сознания большей части родителей, а отсюда и детей – наших воспитанников привело </w:t>
      </w:r>
      <w:r w:rsidRPr="00816592">
        <w:rPr>
          <w:rStyle w:val="fontstyle01"/>
        </w:rPr>
        <w:t>меня к</w:t>
      </w:r>
      <w:r w:rsidR="00CD4A71" w:rsidRPr="00816592">
        <w:rPr>
          <w:rStyle w:val="fontstyle01"/>
        </w:rPr>
        <w:t xml:space="preserve"> осмыслению и изменению взгляда на </w:t>
      </w:r>
      <w:r w:rsidRPr="00816592">
        <w:rPr>
          <w:rStyle w:val="fontstyle01"/>
        </w:rPr>
        <w:t>преподавание истории в школе.</w:t>
      </w:r>
      <w:r w:rsidR="00CD4A71" w:rsidRPr="00816592">
        <w:rPr>
          <w:rStyle w:val="fontstyle01"/>
        </w:rPr>
        <w:t xml:space="preserve"> </w:t>
      </w:r>
    </w:p>
    <w:p w:rsidR="00CD4A71" w:rsidRPr="00816592" w:rsidRDefault="007B403D" w:rsidP="00816592">
      <w:pPr>
        <w:widowControl w:val="0"/>
        <w:autoSpaceDE w:val="0"/>
        <w:autoSpaceDN w:val="0"/>
        <w:adjustRightInd w:val="0"/>
        <w:spacing w:after="0" w:line="360" w:lineRule="auto"/>
        <w:ind w:left="-142" w:firstLine="85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592">
        <w:rPr>
          <w:rStyle w:val="fontstyle01"/>
        </w:rPr>
        <w:t xml:space="preserve">С недавнего времени мы перешли на линейную систему </w:t>
      </w:r>
      <w:r w:rsidR="00687310" w:rsidRPr="00816592">
        <w:rPr>
          <w:rStyle w:val="fontstyle01"/>
        </w:rPr>
        <w:t>преподавания истории. Это означает, что если при к</w:t>
      </w:r>
      <w:r w:rsidR="00687310" w:rsidRPr="00816592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>онцентрической системе</w:t>
      </w:r>
      <w:r w:rsidR="00687310" w:rsidRPr="00816592">
        <w:rPr>
          <w:rStyle w:val="fontstyle01"/>
        </w:rPr>
        <w:t xml:space="preserve"> вся история изучалась до 9 класса, а </w:t>
      </w:r>
      <w:r w:rsidR="00816592" w:rsidRPr="00816592">
        <w:rPr>
          <w:rStyle w:val="fontstyle01"/>
        </w:rPr>
        <w:t xml:space="preserve">в </w:t>
      </w:r>
      <w:r w:rsidR="00687310" w:rsidRPr="00816592">
        <w:rPr>
          <w:rStyle w:val="fontstyle01"/>
        </w:rPr>
        <w:t xml:space="preserve">10-11 происходило повторение изученного, то теперь девятиклассники изучают историю только до начала </w:t>
      </w:r>
      <w:r w:rsidR="00687310" w:rsidRPr="00816592">
        <w:rPr>
          <w:rStyle w:val="fontstyle01"/>
          <w:lang w:val="en-US"/>
        </w:rPr>
        <w:t>XX</w:t>
      </w:r>
      <w:r w:rsidR="00687310" w:rsidRPr="00816592">
        <w:rPr>
          <w:rStyle w:val="fontstyle01"/>
        </w:rPr>
        <w:t xml:space="preserve"> века. Выпадает из </w:t>
      </w:r>
      <w:r w:rsidR="00816592" w:rsidRPr="00816592">
        <w:rPr>
          <w:rStyle w:val="fontstyle01"/>
        </w:rPr>
        <w:t>обучения целый</w:t>
      </w:r>
      <w:r w:rsidR="00687310" w:rsidRPr="00816592">
        <w:rPr>
          <w:rStyle w:val="fontstyle01"/>
        </w:rPr>
        <w:t xml:space="preserve"> пласт истории нашего государства – </w:t>
      </w:r>
      <w:r w:rsidR="00687310" w:rsidRPr="00816592">
        <w:rPr>
          <w:rStyle w:val="fontstyle01"/>
          <w:lang w:val="en-US"/>
        </w:rPr>
        <w:t>XX</w:t>
      </w:r>
      <w:r w:rsidR="00687310" w:rsidRPr="00816592">
        <w:rPr>
          <w:rStyle w:val="fontstyle01"/>
        </w:rPr>
        <w:t xml:space="preserve"> век, а это важнейшие </w:t>
      </w:r>
      <w:r w:rsidR="00816592" w:rsidRPr="00816592">
        <w:rPr>
          <w:rStyle w:val="fontstyle01"/>
        </w:rPr>
        <w:t>события -</w:t>
      </w:r>
      <w:r w:rsidR="00687310" w:rsidRPr="00816592">
        <w:rPr>
          <w:rStyle w:val="fontstyle01"/>
        </w:rPr>
        <w:t xml:space="preserve"> революции, образование СССР и самое главное – Великая отечественная война. </w:t>
      </w:r>
      <w:r w:rsidR="00816592" w:rsidRPr="00816592">
        <w:rPr>
          <w:rStyle w:val="fontstyle01"/>
        </w:rPr>
        <w:t xml:space="preserve">Часов на преподавание тем, рассказывающих о героическом прошлом нашей страны (Невская битва, Ледовое побоище, Крымская война, Походы Суворова, Отечественная война 1812 года) отводится мало, что сказывается на   результате – многие обучающиеся не </w:t>
      </w:r>
      <w:r w:rsidR="00816592" w:rsidRPr="00816592">
        <w:rPr>
          <w:rStyle w:val="fontstyle01"/>
        </w:rPr>
        <w:lastRenderedPageBreak/>
        <w:t xml:space="preserve">знают имена русских полководцев, героев – партизан 1812 года, предводителей второго ополчения. </w:t>
      </w:r>
      <w:r w:rsidR="00816592" w:rsidRPr="008165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ведь именно эти темы на уроках истории дают самый существенный материал для патриотического воспитания, для привития чувства любви к Родине, ее героическому прошлому.</w:t>
      </w:r>
    </w:p>
    <w:p w:rsidR="00816592" w:rsidRDefault="008301D3" w:rsidP="00816592">
      <w:pPr>
        <w:widowControl w:val="0"/>
        <w:autoSpaceDE w:val="0"/>
        <w:autoSpaceDN w:val="0"/>
        <w:adjustRightInd w:val="0"/>
        <w:spacing w:after="0" w:line="360" w:lineRule="auto"/>
        <w:ind w:left="-14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необходимо при преподавании истории использовать такие приемы и методы, которые </w:t>
      </w:r>
      <w:r w:rsidR="00EC7FD1">
        <w:rPr>
          <w:rFonts w:ascii="Times New Roman" w:hAnsi="Times New Roman" w:cs="Times New Roman"/>
          <w:sz w:val="28"/>
          <w:szCs w:val="28"/>
        </w:rPr>
        <w:t>позволяют развивать</w:t>
      </w:r>
      <w:r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EC7FD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люб</w:t>
      </w:r>
      <w:r w:rsidR="00EC7FD1">
        <w:rPr>
          <w:rFonts w:ascii="Times New Roman" w:hAnsi="Times New Roman" w:cs="Times New Roman"/>
          <w:sz w:val="28"/>
          <w:szCs w:val="28"/>
        </w:rPr>
        <w:t>ви к своей Родине и Республике</w:t>
      </w:r>
      <w:r>
        <w:rPr>
          <w:rFonts w:ascii="Times New Roman" w:hAnsi="Times New Roman" w:cs="Times New Roman"/>
          <w:sz w:val="28"/>
          <w:szCs w:val="28"/>
        </w:rPr>
        <w:t xml:space="preserve">, что я стараюсь практиковать в своей работе. Преподавая историю, я прежде всего стараюсь вызвать эмоции у детей, стараюсь, чтобы ребята «пропустили через себя» важные темы. </w:t>
      </w:r>
      <w:r w:rsidR="00EC7FD1">
        <w:rPr>
          <w:rFonts w:ascii="Times New Roman" w:hAnsi="Times New Roman" w:cs="Times New Roman"/>
          <w:sz w:val="28"/>
          <w:szCs w:val="28"/>
        </w:rPr>
        <w:t>В этом мне помогают следующие средства ИКТ:</w:t>
      </w:r>
    </w:p>
    <w:p w:rsidR="00EC7FD1" w:rsidRDefault="00EC7FD1" w:rsidP="00EC7FD1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детьми презентаций – не скачивание из Интернета, а именно составление. Одно из самых простых заданий – составить презентацию по определенной теме – «Партизаны Отечественной войны 1812 года», «Революция на фотографиях и картинах», «Жизнь знаменитых людей»</w:t>
      </w:r>
      <w:r w:rsidR="00710488">
        <w:rPr>
          <w:rFonts w:ascii="Times New Roman" w:hAnsi="Times New Roman" w:cs="Times New Roman"/>
          <w:sz w:val="28"/>
          <w:szCs w:val="28"/>
        </w:rPr>
        <w:t>.</w:t>
      </w:r>
    </w:p>
    <w:p w:rsidR="00EC7FD1" w:rsidRDefault="00EC7FD1" w:rsidP="00EC7FD1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Виртуальные экскурсии. В маленьком поселке, где мы проживаем, не все дети могут позволить себе посетить знаменитые музе</w:t>
      </w:r>
      <w:r w:rsidR="003B469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страны. А виртуальная экскурсия </w:t>
      </w:r>
      <w:r w:rsidR="003B469E">
        <w:rPr>
          <w:rFonts w:ascii="Times New Roman" w:hAnsi="Times New Roman" w:cs="Times New Roman"/>
          <w:sz w:val="28"/>
          <w:szCs w:val="28"/>
        </w:rPr>
        <w:t>позволяет это сделать. В этом большую помощь мне оказывают материалы Российской электронной школы. Благодаря данному сайту ребята школы посетили (виртуально) Музей мамонта Республики Саха (Якутия), дом – музей М.К. Аммосова, музей археологии и этнографии г. Якутска, что позволяет ближе познакомиться с историей родного края.</w:t>
      </w:r>
    </w:p>
    <w:p w:rsidR="003B469E" w:rsidRPr="005430C0" w:rsidRDefault="00710488" w:rsidP="005430C0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430C0">
        <w:rPr>
          <w:rFonts w:ascii="Times New Roman" w:hAnsi="Times New Roman" w:cs="Times New Roman"/>
          <w:sz w:val="28"/>
          <w:szCs w:val="28"/>
        </w:rPr>
        <w:t>Наиболее интересной формой проведения уроков является киноурок. Преподавая историю, я уже несколько лет в практике использую показ документального фильма «Романовы» (фрагментарно), «Великая Отечественная война»</w:t>
      </w:r>
      <w:r w:rsidR="005430C0" w:rsidRPr="005430C0">
        <w:rPr>
          <w:rFonts w:ascii="Times New Roman" w:hAnsi="Times New Roman" w:cs="Times New Roman"/>
          <w:sz w:val="28"/>
          <w:szCs w:val="28"/>
        </w:rPr>
        <w:t xml:space="preserve">, </w:t>
      </w:r>
      <w:r w:rsidR="00DB04F7">
        <w:rPr>
          <w:rFonts w:ascii="Times New Roman" w:hAnsi="Times New Roman" w:cs="Times New Roman"/>
          <w:sz w:val="28"/>
          <w:szCs w:val="28"/>
        </w:rPr>
        <w:t xml:space="preserve">«История Государства Российского», </w:t>
      </w:r>
      <w:r w:rsidR="005430C0" w:rsidRPr="005430C0">
        <w:rPr>
          <w:rFonts w:ascii="Times New Roman" w:hAnsi="Times New Roman" w:cs="Times New Roman"/>
          <w:sz w:val="28"/>
          <w:szCs w:val="28"/>
        </w:rPr>
        <w:t xml:space="preserve">видеоуроки портала РЭШ. После 15 – 20 минут просмотра, обязательно происходит обсуждение. Использование таких современных источников информации, помогают ребятам «проникнуть в определенную эпоху», развивают навыки правильной речи, 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>работы с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 xml:space="preserve"> учебной и внешкольной 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 xml:space="preserve">информацией, 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lastRenderedPageBreak/>
        <w:t>логического построения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 xml:space="preserve"> рассуждени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>я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>, ясно и аргументировано излагать мысли</w:t>
      </w:r>
      <w:r w:rsidR="005430C0" w:rsidRPr="005430C0">
        <w:rPr>
          <w:rFonts w:ascii="Times New Roman" w:hAnsi="Times New Roman"/>
          <w:color w:val="000000"/>
          <w:sz w:val="28"/>
          <w:szCs w:val="28"/>
        </w:rPr>
        <w:t>.</w:t>
      </w:r>
    </w:p>
    <w:p w:rsidR="005430C0" w:rsidRPr="005430C0" w:rsidRDefault="00431A48" w:rsidP="005430C0">
      <w:pPr>
        <w:pStyle w:val="a7"/>
        <w:widowControl w:val="0"/>
        <w:autoSpaceDE w:val="0"/>
        <w:autoSpaceDN w:val="0"/>
        <w:adjustRightInd w:val="0"/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использование таких методов преподавания на каждом уроке невозможно. Это объясняется тем, что есть темы, которые не входят в данный формат (экономическое развитие, народы России, культура). Сразу оговорюсь, что для преподавания данных тем имеются другие, не менее эффективные приемы – работа с картинами, художественными текстами, установление соответствия и т.д. Причем на уроках истории, начиная с 5 класса я использую задания типа ОГЭ и ЕГЭ. </w:t>
      </w:r>
      <w:r w:rsidR="00DB04F7">
        <w:rPr>
          <w:rFonts w:ascii="Times New Roman" w:hAnsi="Times New Roman" w:cs="Times New Roman"/>
          <w:sz w:val="28"/>
          <w:szCs w:val="28"/>
        </w:rPr>
        <w:t xml:space="preserve">Еще важно отметить, что часто ля подготовки просмотра фильма (фрагмента) приходится пересматривать огромное количество материала, чтобы выбрать наиболее качественный. Такие способы повышают познавательный интерес обучающихся, что приводит в дальнейшем их к самопознанию и саморазвитию, а ведь задача современной школы состоит именно в том, чтобы учащиеся научились учиться и самостоятельно добывать знания. </w:t>
      </w:r>
      <w:bookmarkStart w:id="0" w:name="_GoBack"/>
      <w:bookmarkEnd w:id="0"/>
    </w:p>
    <w:p w:rsidR="00EC7FD1" w:rsidRPr="005430C0" w:rsidRDefault="00EC7FD1" w:rsidP="00816592">
      <w:pPr>
        <w:widowControl w:val="0"/>
        <w:autoSpaceDE w:val="0"/>
        <w:autoSpaceDN w:val="0"/>
        <w:adjustRightInd w:val="0"/>
        <w:spacing w:after="0" w:line="360" w:lineRule="auto"/>
        <w:ind w:left="-142" w:firstLine="850"/>
        <w:rPr>
          <w:rFonts w:ascii="Times New Roman" w:hAnsi="Times New Roman" w:cs="Times New Roman"/>
          <w:sz w:val="28"/>
          <w:szCs w:val="28"/>
        </w:rPr>
      </w:pPr>
    </w:p>
    <w:sectPr w:rsidR="00EC7FD1" w:rsidRPr="00543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C76" w:rsidRDefault="007B1C76" w:rsidP="00E63F33">
      <w:pPr>
        <w:spacing w:after="0" w:line="240" w:lineRule="auto"/>
      </w:pPr>
      <w:r>
        <w:separator/>
      </w:r>
    </w:p>
  </w:endnote>
  <w:endnote w:type="continuationSeparator" w:id="0">
    <w:p w:rsidR="007B1C76" w:rsidRDefault="007B1C76" w:rsidP="00E63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C76" w:rsidRDefault="007B1C76" w:rsidP="00E63F33">
      <w:pPr>
        <w:spacing w:after="0" w:line="240" w:lineRule="auto"/>
      </w:pPr>
      <w:r>
        <w:separator/>
      </w:r>
    </w:p>
  </w:footnote>
  <w:footnote w:type="continuationSeparator" w:id="0">
    <w:p w:rsidR="007B1C76" w:rsidRDefault="007B1C76" w:rsidP="00E63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B6D20"/>
    <w:multiLevelType w:val="hybridMultilevel"/>
    <w:tmpl w:val="444C9D16"/>
    <w:lvl w:ilvl="0" w:tplc="7040C1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E972113"/>
    <w:multiLevelType w:val="hybridMultilevel"/>
    <w:tmpl w:val="8CFAD868"/>
    <w:lvl w:ilvl="0" w:tplc="E16225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A910C85"/>
    <w:multiLevelType w:val="hybridMultilevel"/>
    <w:tmpl w:val="67C2FE34"/>
    <w:lvl w:ilvl="0" w:tplc="C81A11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56C4FD7"/>
    <w:multiLevelType w:val="multilevel"/>
    <w:tmpl w:val="AADA1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958503F"/>
    <w:multiLevelType w:val="hybridMultilevel"/>
    <w:tmpl w:val="1AA6B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F149A"/>
    <w:multiLevelType w:val="hybridMultilevel"/>
    <w:tmpl w:val="68587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F4D"/>
    <w:rsid w:val="00032109"/>
    <w:rsid w:val="00037E5F"/>
    <w:rsid w:val="00073F4D"/>
    <w:rsid w:val="000B6FA0"/>
    <w:rsid w:val="000D3E91"/>
    <w:rsid w:val="00115D6B"/>
    <w:rsid w:val="0018117F"/>
    <w:rsid w:val="00187082"/>
    <w:rsid w:val="001D0023"/>
    <w:rsid w:val="00233BD6"/>
    <w:rsid w:val="00310C13"/>
    <w:rsid w:val="00367743"/>
    <w:rsid w:val="00383413"/>
    <w:rsid w:val="003866E5"/>
    <w:rsid w:val="003A6138"/>
    <w:rsid w:val="003B469E"/>
    <w:rsid w:val="00431A48"/>
    <w:rsid w:val="004D4F35"/>
    <w:rsid w:val="00516D2D"/>
    <w:rsid w:val="005430C0"/>
    <w:rsid w:val="005742E4"/>
    <w:rsid w:val="00593CE1"/>
    <w:rsid w:val="005D764E"/>
    <w:rsid w:val="00640CB6"/>
    <w:rsid w:val="00687310"/>
    <w:rsid w:val="006B4562"/>
    <w:rsid w:val="00710488"/>
    <w:rsid w:val="0073063F"/>
    <w:rsid w:val="007B1C76"/>
    <w:rsid w:val="007B403D"/>
    <w:rsid w:val="007F1E5C"/>
    <w:rsid w:val="007F573F"/>
    <w:rsid w:val="0081124B"/>
    <w:rsid w:val="00811AE3"/>
    <w:rsid w:val="00816592"/>
    <w:rsid w:val="008301D3"/>
    <w:rsid w:val="008C65F9"/>
    <w:rsid w:val="008E4125"/>
    <w:rsid w:val="008F11B3"/>
    <w:rsid w:val="0092288B"/>
    <w:rsid w:val="00933D03"/>
    <w:rsid w:val="009676EC"/>
    <w:rsid w:val="00981900"/>
    <w:rsid w:val="00AE584D"/>
    <w:rsid w:val="00B402F7"/>
    <w:rsid w:val="00B63288"/>
    <w:rsid w:val="00BF6A36"/>
    <w:rsid w:val="00CD4A71"/>
    <w:rsid w:val="00D30B1B"/>
    <w:rsid w:val="00DB04F7"/>
    <w:rsid w:val="00E47FC5"/>
    <w:rsid w:val="00E63F33"/>
    <w:rsid w:val="00E76CE4"/>
    <w:rsid w:val="00EA0518"/>
    <w:rsid w:val="00EC7FD1"/>
    <w:rsid w:val="00EF5459"/>
    <w:rsid w:val="00F34585"/>
    <w:rsid w:val="00F86BCD"/>
    <w:rsid w:val="00FA3886"/>
    <w:rsid w:val="00FC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0ADC1"/>
  <w15:chartTrackingRefBased/>
  <w15:docId w15:val="{8D8BCF43-425B-4FBA-9044-5F06B857C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70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ko-KR"/>
    </w:rPr>
  </w:style>
  <w:style w:type="character" w:styleId="a4">
    <w:name w:val="Strong"/>
    <w:basedOn w:val="a0"/>
    <w:uiPriority w:val="22"/>
    <w:qFormat/>
    <w:rsid w:val="00187082"/>
    <w:rPr>
      <w:b/>
      <w:bCs/>
    </w:rPr>
  </w:style>
  <w:style w:type="paragraph" w:customStyle="1" w:styleId="western">
    <w:name w:val="western"/>
    <w:basedOn w:val="a"/>
    <w:rsid w:val="001870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ko-KR"/>
    </w:rPr>
  </w:style>
  <w:style w:type="character" w:customStyle="1" w:styleId="price">
    <w:name w:val="price"/>
    <w:basedOn w:val="a0"/>
    <w:rsid w:val="00032109"/>
  </w:style>
  <w:style w:type="character" w:styleId="a5">
    <w:name w:val="Hyperlink"/>
    <w:basedOn w:val="a0"/>
    <w:uiPriority w:val="99"/>
    <w:semiHidden/>
    <w:unhideWhenUsed/>
    <w:rsid w:val="00F34585"/>
    <w:rPr>
      <w:color w:val="0000FF"/>
      <w:u w:val="single"/>
    </w:rPr>
  </w:style>
  <w:style w:type="paragraph" w:customStyle="1" w:styleId="msonormal0">
    <w:name w:val="msonormal"/>
    <w:basedOn w:val="a"/>
    <w:rsid w:val="009676E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ko-KR"/>
    </w:rPr>
  </w:style>
  <w:style w:type="character" w:customStyle="1" w:styleId="a6">
    <w:name w:val="_"/>
    <w:basedOn w:val="a0"/>
    <w:rsid w:val="009676EC"/>
  </w:style>
  <w:style w:type="character" w:customStyle="1" w:styleId="ff1">
    <w:name w:val="ff1"/>
    <w:basedOn w:val="a0"/>
    <w:rsid w:val="009676EC"/>
  </w:style>
  <w:style w:type="character" w:customStyle="1" w:styleId="ff2">
    <w:name w:val="ff2"/>
    <w:basedOn w:val="a0"/>
    <w:rsid w:val="009676EC"/>
  </w:style>
  <w:style w:type="character" w:customStyle="1" w:styleId="ff7">
    <w:name w:val="ff7"/>
    <w:basedOn w:val="a0"/>
    <w:rsid w:val="009676EC"/>
  </w:style>
  <w:style w:type="character" w:customStyle="1" w:styleId="ff4">
    <w:name w:val="ff4"/>
    <w:basedOn w:val="a0"/>
    <w:rsid w:val="009676EC"/>
  </w:style>
  <w:style w:type="character" w:customStyle="1" w:styleId="ff6">
    <w:name w:val="ff6"/>
    <w:basedOn w:val="a0"/>
    <w:rsid w:val="009676EC"/>
  </w:style>
  <w:style w:type="character" w:customStyle="1" w:styleId="ls0">
    <w:name w:val="ls0"/>
    <w:basedOn w:val="a0"/>
    <w:rsid w:val="009676EC"/>
  </w:style>
  <w:style w:type="character" w:customStyle="1" w:styleId="ff5">
    <w:name w:val="ff5"/>
    <w:basedOn w:val="a0"/>
    <w:rsid w:val="009676EC"/>
  </w:style>
  <w:style w:type="character" w:customStyle="1" w:styleId="ff3">
    <w:name w:val="ff3"/>
    <w:basedOn w:val="a0"/>
    <w:rsid w:val="009676EC"/>
  </w:style>
  <w:style w:type="character" w:customStyle="1" w:styleId="fs0">
    <w:name w:val="fs0"/>
    <w:basedOn w:val="a0"/>
    <w:rsid w:val="009676EC"/>
  </w:style>
  <w:style w:type="paragraph" w:customStyle="1" w:styleId="leftmargin">
    <w:name w:val="left_margin"/>
    <w:basedOn w:val="a"/>
    <w:rsid w:val="00593CE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ko-KR"/>
    </w:rPr>
  </w:style>
  <w:style w:type="paragraph" w:styleId="a7">
    <w:name w:val="List Paragraph"/>
    <w:basedOn w:val="a"/>
    <w:uiPriority w:val="34"/>
    <w:qFormat/>
    <w:rsid w:val="00FC57A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63F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3F33"/>
  </w:style>
  <w:style w:type="paragraph" w:styleId="aa">
    <w:name w:val="footer"/>
    <w:basedOn w:val="a"/>
    <w:link w:val="ab"/>
    <w:uiPriority w:val="99"/>
    <w:unhideWhenUsed/>
    <w:rsid w:val="00E63F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3F33"/>
  </w:style>
  <w:style w:type="table" w:styleId="ac">
    <w:name w:val="Table Grid"/>
    <w:basedOn w:val="a1"/>
    <w:uiPriority w:val="39"/>
    <w:rsid w:val="00933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933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33D03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CD4A7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609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70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31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9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54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66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67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2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4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0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99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55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84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7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68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9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60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9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4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36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4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8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35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0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99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0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29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3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4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9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8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3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9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36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5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830083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7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8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16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5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76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80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6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1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00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17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91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2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8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6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56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78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51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4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4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9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0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8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4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3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34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75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24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4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45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22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2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84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8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17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0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67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5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1987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513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5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7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7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9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88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52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68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51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0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03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76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85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1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17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14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14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12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2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2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1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54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26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2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46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88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57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49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92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4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72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3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8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06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1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0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3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9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13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88176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507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8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35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8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9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0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9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8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97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5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2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06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85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0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9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73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12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4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0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93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9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8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1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2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1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30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91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5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2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2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330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292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96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52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83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45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23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27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7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9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80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53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69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31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2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17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41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0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45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4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78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1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9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49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4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8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9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2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7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89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5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46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89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0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08581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9798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1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55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72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94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5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8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0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7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22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0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1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7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41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2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72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2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23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9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9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20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35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9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66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3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17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7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4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80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5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0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92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03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7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0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6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25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9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2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017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57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6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36469-7C54-4947-8B90-1D8CBDB5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2019-10-29T14:25:00Z</dcterms:created>
  <dcterms:modified xsi:type="dcterms:W3CDTF">2019-10-31T12:05:00Z</dcterms:modified>
</cp:coreProperties>
</file>