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18C" w:rsidRDefault="00B5318C" w:rsidP="00B5318C">
      <w:pPr>
        <w:spacing w:after="0" w:line="360" w:lineRule="auto"/>
        <w:ind w:firstLine="900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B5318C" w:rsidRDefault="00B5318C" w:rsidP="002F0B75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Из опыта работы учителя музыки МБОУ – </w:t>
      </w:r>
      <w:proofErr w:type="spellStart"/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Гулёвская</w:t>
      </w:r>
      <w:proofErr w:type="spellEnd"/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ООШ </w:t>
      </w:r>
      <w:proofErr w:type="spellStart"/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Клинцовского</w:t>
      </w:r>
      <w:proofErr w:type="spellEnd"/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района Брянской области</w:t>
      </w:r>
    </w:p>
    <w:p w:rsidR="00B5318C" w:rsidRDefault="00B5318C" w:rsidP="002F0B75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Трущенко</w:t>
      </w:r>
      <w:proofErr w:type="spellEnd"/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Аллы Николаевны</w:t>
      </w:r>
    </w:p>
    <w:p w:rsidR="00B5318C" w:rsidRDefault="00B5318C" w:rsidP="002F0B75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2F0B75" w:rsidRDefault="002F0B75" w:rsidP="002F0B75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CB2F1A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Создание образовательной среды </w:t>
      </w: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на уроках музыки  и во внеурочное время </w:t>
      </w:r>
      <w:r w:rsidRPr="00CB2F1A">
        <w:rPr>
          <w:rFonts w:ascii="Times New Roman" w:eastAsia="Times New Roman" w:hAnsi="Times New Roman" w:cs="Times New Roman"/>
          <w:b/>
          <w:i/>
          <w:sz w:val="36"/>
          <w:szCs w:val="36"/>
        </w:rPr>
        <w:t>по развитию творческих возможностей</w:t>
      </w: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ребенка</w:t>
      </w:r>
    </w:p>
    <w:p w:rsidR="002F0B75" w:rsidRPr="00CB2F1A" w:rsidRDefault="002F0B75" w:rsidP="002F0B75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2F0B75" w:rsidRDefault="002F0B75" w:rsidP="002F0B7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 стремительное, беспокойное время, когда у взрослых нервы на пределе из-за множества бытовых проблем, лавиной низвергающихся на их головы, дети своим неуправляемым поведением как бы отражают нашу действительность. И ни уговоры, ни бесконечные беседы, ни разгневанный тон взрослых не в состоянии подчас успокоить души воспитанников, направить их мысли и стремления на путь познания и добра. Мы, взрослые, говорим с ними будто на разных языках, и наши титанические усилия не всегда дают желаемые результаты. </w:t>
      </w:r>
    </w:p>
    <w:p w:rsidR="002F0B75" w:rsidRDefault="002F0B75" w:rsidP="002F0B75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Как остановить хоть на мгновение этот бурный поток школьных страстей? Рецептов на все случаи никогда не бывает. Наше учительство, не понятое до конца обществом и постоянно им обвиняемое, практически в одиночку решает эти глобальные проблемы и посему все их решить не может. «Необъятного – не объять!». Но </w:t>
      </w:r>
      <w:proofErr w:type="gramStart"/>
      <w:r>
        <w:rPr>
          <w:sz w:val="28"/>
          <w:szCs w:val="28"/>
        </w:rPr>
        <w:t>все</w:t>
      </w:r>
      <w:proofErr w:type="gramEnd"/>
      <w:r>
        <w:rPr>
          <w:sz w:val="28"/>
          <w:szCs w:val="28"/>
        </w:rPr>
        <w:t xml:space="preserve"> же учителя продолжают искать пути к детским сердцам и душам. </w:t>
      </w:r>
    </w:p>
    <w:p w:rsidR="002F0B75" w:rsidRDefault="002F0B75" w:rsidP="002F0B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в любой школе,  среди учащихся нашей школы, есть и мелкие воришки, и сквернословы, и драчуны. Испытав на учащихся весь арсенал воздействий, мы пришли к выводу, что  надо искать пути взаимопонимания. </w:t>
      </w:r>
    </w:p>
    <w:p w:rsidR="002F0B75" w:rsidRPr="00F545C2" w:rsidRDefault="002F0B75" w:rsidP="002F0B75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Именно ФГОС НОО и ООО</w:t>
      </w:r>
      <w:r>
        <w:rPr>
          <w:rStyle w:val="dash041e005f0431005f044b005f0447005f043d005f044b005f0439005f005fchar1char1"/>
        </w:rPr>
        <w:t xml:space="preserve"> </w:t>
      </w:r>
      <w:r w:rsidRPr="00F545C2">
        <w:rPr>
          <w:rStyle w:val="dash041e005f0431005f044b005f0447005f043d005f044b005f0439005f005fchar1char1"/>
          <w:sz w:val="28"/>
          <w:szCs w:val="28"/>
        </w:rPr>
        <w:t xml:space="preserve">акцентирует внимание и </w:t>
      </w:r>
      <w:proofErr w:type="gramStart"/>
      <w:r w:rsidRPr="00F545C2">
        <w:rPr>
          <w:rStyle w:val="dash041e005f0431005f044b005f0447005f043d005f044b005f0439005f005fchar1char1"/>
          <w:sz w:val="28"/>
          <w:szCs w:val="28"/>
        </w:rPr>
        <w:t>ориентирован</w:t>
      </w:r>
      <w:proofErr w:type="gramEnd"/>
      <w:r w:rsidRPr="00F545C2">
        <w:rPr>
          <w:rStyle w:val="dash041e005f0431005f044b005f0447005f043d005f044b005f0439005f005fchar1char1"/>
          <w:sz w:val="28"/>
          <w:szCs w:val="28"/>
        </w:rPr>
        <w:t xml:space="preserve"> на становление личностных характеристик</w:t>
      </w:r>
      <w:r w:rsidRPr="00F545C2">
        <w:rPr>
          <w:rStyle w:val="dash041e005f0431005f044b005f0447005f043d005f044b005f0439005f005fchar1char1"/>
          <w:b/>
          <w:bCs/>
          <w:i/>
          <w:iCs/>
          <w:sz w:val="28"/>
          <w:szCs w:val="28"/>
        </w:rPr>
        <w:t xml:space="preserve"> </w:t>
      </w:r>
      <w:r>
        <w:rPr>
          <w:rStyle w:val="dash041e005f0431005f044b005f0447005f043d005f044b005f0439005f005fchar1char1"/>
          <w:sz w:val="28"/>
          <w:szCs w:val="28"/>
        </w:rPr>
        <w:t>выпускника</w:t>
      </w:r>
      <w:r w:rsidRPr="00F545C2">
        <w:rPr>
          <w:rStyle w:val="dash041e005f0431005f044b005f0447005f043d005f044b005f0439005f005fchar1char1"/>
          <w:sz w:val="28"/>
          <w:szCs w:val="28"/>
        </w:rPr>
        <w:t>:</w:t>
      </w:r>
      <w:r w:rsidRPr="00F545C2">
        <w:rPr>
          <w:rStyle w:val="dash041e005f0431005f044b005f0447005f043d005f044b005f0439005f005fchar1char1"/>
          <w:b/>
          <w:bCs/>
          <w:i/>
          <w:iCs/>
          <w:sz w:val="28"/>
          <w:szCs w:val="28"/>
        </w:rPr>
        <w:t xml:space="preserve"> </w:t>
      </w:r>
    </w:p>
    <w:p w:rsidR="002F0B75" w:rsidRPr="00F545C2" w:rsidRDefault="002F0B75" w:rsidP="002F0B75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 w:rsidRPr="00F545C2">
        <w:rPr>
          <w:rStyle w:val="dash041e005f0431005f044b005f0447005f043d005f044b005f0439005f005fchar1char1"/>
          <w:sz w:val="28"/>
          <w:szCs w:val="28"/>
        </w:rPr>
        <w:t xml:space="preserve">- любящий свой край и своё Отечество, уважающий свой народ, его культуру и духовные традиции; </w:t>
      </w:r>
    </w:p>
    <w:p w:rsidR="002F0B75" w:rsidRPr="00F545C2" w:rsidRDefault="002F0B75" w:rsidP="002F0B75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 w:rsidRPr="00F545C2">
        <w:rPr>
          <w:rStyle w:val="dash041e005f0431005f044b005f0447005f043d005f044b005f0439005f005fchar1char1"/>
          <w:sz w:val="28"/>
          <w:szCs w:val="28"/>
        </w:rPr>
        <w:t xml:space="preserve">- </w:t>
      </w:r>
      <w:proofErr w:type="gramStart"/>
      <w:r w:rsidRPr="00F545C2">
        <w:rPr>
          <w:rStyle w:val="dash041e005f0431005f044b005f0447005f043d005f044b005f0439005f005fchar1char1"/>
          <w:sz w:val="28"/>
          <w:szCs w:val="28"/>
        </w:rPr>
        <w:t>осознающий</w:t>
      </w:r>
      <w:proofErr w:type="gramEnd"/>
      <w:r w:rsidRPr="00F545C2">
        <w:rPr>
          <w:rStyle w:val="dash041e005f0431005f044b005f0447005f043d005f044b005f0439005f005fchar1char1"/>
          <w:sz w:val="28"/>
          <w:szCs w:val="28"/>
        </w:rPr>
        <w:t xml:space="preserve"> и принимающий ценности человеческой жизни, семьи, гражданского общества, многонационального российского народа, человечества;</w:t>
      </w:r>
    </w:p>
    <w:p w:rsidR="002F0B75" w:rsidRPr="00F545C2" w:rsidRDefault="002F0B75" w:rsidP="002F0B75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 w:rsidRPr="00F545C2">
        <w:rPr>
          <w:rStyle w:val="dash041e005f0431005f044b005f0447005f043d005f044b005f0439005f005fchar1char1"/>
          <w:sz w:val="28"/>
          <w:szCs w:val="28"/>
        </w:rPr>
        <w:t>- активно и заинтересованно познающий мир, осознающий ценность труда, науки и творчества;</w:t>
      </w:r>
    </w:p>
    <w:p w:rsidR="002F0B75" w:rsidRDefault="002F0B75" w:rsidP="002F0B75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 w:rsidRPr="00F545C2">
        <w:rPr>
          <w:rStyle w:val="dash041e005f0431005f044b005f0447005f043d005f044b005f0439005f005fchar1char1"/>
          <w:sz w:val="28"/>
          <w:szCs w:val="28"/>
        </w:rPr>
        <w:t xml:space="preserve">- </w:t>
      </w:r>
      <w:proofErr w:type="gramStart"/>
      <w:r w:rsidRPr="00F545C2">
        <w:rPr>
          <w:rStyle w:val="dash041e005f0431005f044b005f0447005f043d005f044b005f0439005f005fchar1char1"/>
          <w:sz w:val="28"/>
          <w:szCs w:val="28"/>
        </w:rPr>
        <w:t>ориентирующийся</w:t>
      </w:r>
      <w:proofErr w:type="gramEnd"/>
      <w:r w:rsidRPr="00F545C2">
        <w:rPr>
          <w:rStyle w:val="dash041e005f0431005f044b005f0447005f043d005f044b005f0439005f005fchar1char1"/>
          <w:sz w:val="28"/>
          <w:szCs w:val="28"/>
        </w:rPr>
        <w:t xml:space="preserve"> в мире профессий, понимающий значение профессиональной деятельности для человека</w:t>
      </w:r>
      <w:r w:rsidRPr="00F545C2">
        <w:rPr>
          <w:color w:val="0000FF"/>
          <w:sz w:val="28"/>
          <w:szCs w:val="28"/>
        </w:rPr>
        <w:t xml:space="preserve"> </w:t>
      </w:r>
      <w:r w:rsidRPr="00F545C2">
        <w:rPr>
          <w:sz w:val="28"/>
          <w:szCs w:val="28"/>
        </w:rPr>
        <w:t>в интересах устойчивого развития общества и природы.</w:t>
      </w:r>
    </w:p>
    <w:p w:rsidR="002F0B75" w:rsidRPr="002D0003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D0003">
        <w:rPr>
          <w:rFonts w:ascii="Times New Roman" w:hAnsi="Times New Roman" w:cs="Times New Roman"/>
          <w:sz w:val="28"/>
          <w:szCs w:val="28"/>
        </w:rPr>
        <w:t>За последние годы наблюдается тенденция увеличения просмотра детьми телевизионных передач, увлечение компьютерными играми, бесцельного времяп</w:t>
      </w:r>
      <w:r>
        <w:rPr>
          <w:rFonts w:ascii="Times New Roman" w:hAnsi="Times New Roman" w:cs="Times New Roman"/>
          <w:sz w:val="28"/>
          <w:szCs w:val="28"/>
        </w:rPr>
        <w:t>реп</w:t>
      </w:r>
      <w:r w:rsidRPr="002D0003">
        <w:rPr>
          <w:rFonts w:ascii="Times New Roman" w:hAnsi="Times New Roman" w:cs="Times New Roman"/>
          <w:sz w:val="28"/>
          <w:szCs w:val="28"/>
        </w:rPr>
        <w:t>ровождения на улицах. У детей пропадает желание к чтению художественной литературы, к работе с книгами, посещению библиотек, выставок.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0003">
        <w:rPr>
          <w:rFonts w:ascii="Times New Roman" w:hAnsi="Times New Roman" w:cs="Times New Roman"/>
          <w:sz w:val="28"/>
          <w:szCs w:val="28"/>
        </w:rPr>
        <w:t>С точки зрения личности и семьи, ценностные ориентиры, присущие детскому сознанию, стали во мног</w:t>
      </w:r>
      <w:r>
        <w:rPr>
          <w:rFonts w:ascii="Times New Roman" w:hAnsi="Times New Roman" w:cs="Times New Roman"/>
          <w:sz w:val="28"/>
          <w:szCs w:val="28"/>
        </w:rPr>
        <w:t xml:space="preserve">ом разрушительны.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 xml:space="preserve">Наша задача, как педагогов </w:t>
      </w:r>
      <w:proofErr w:type="gramStart"/>
      <w:r w:rsidRPr="00C3120E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C3120E">
        <w:rPr>
          <w:rFonts w:ascii="Times New Roman" w:hAnsi="Times New Roman" w:cs="Times New Roman"/>
          <w:sz w:val="28"/>
          <w:szCs w:val="28"/>
        </w:rPr>
        <w:t xml:space="preserve">ейтрализовать негативное влияние, помочь любящим родителям в воспитании детей, указать пути и условия формирования нравственности ребёнка. Задача школы - создать благоприятные условия для формирования и развития </w:t>
      </w:r>
      <w:r>
        <w:rPr>
          <w:rFonts w:ascii="Times New Roman" w:hAnsi="Times New Roman" w:cs="Times New Roman"/>
          <w:sz w:val="28"/>
          <w:szCs w:val="28"/>
        </w:rPr>
        <w:t>творческой личности  школьников, воспитать ученика так,  чтоб было, у кого потом учиться.</w:t>
      </w:r>
      <w:r w:rsidRPr="00C312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B75" w:rsidRDefault="002F0B75" w:rsidP="002F0B75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266">
        <w:rPr>
          <w:rFonts w:ascii="Times New Roman" w:hAnsi="Times New Roman" w:cs="Times New Roman"/>
          <w:b/>
          <w:i/>
          <w:sz w:val="28"/>
          <w:szCs w:val="28"/>
        </w:rPr>
        <w:t>Песня «Учитель воспитай ученика»</w:t>
      </w:r>
      <w:r w:rsidRPr="009D666A">
        <w:rPr>
          <w:color w:val="000000"/>
          <w:sz w:val="28"/>
          <w:szCs w:val="28"/>
        </w:rPr>
        <w:t xml:space="preserve"> </w:t>
      </w:r>
    </w:p>
    <w:p w:rsidR="002F0B75" w:rsidRPr="000D0919" w:rsidRDefault="002F0B75" w:rsidP="002F0B75">
      <w:pPr>
        <w:rPr>
          <w:rFonts w:ascii="Times New Roman" w:hAnsi="Times New Roman" w:cs="Times New Roman"/>
          <w:b/>
        </w:rPr>
      </w:pPr>
      <w:r w:rsidRPr="000D0919">
        <w:rPr>
          <w:rFonts w:ascii="Times New Roman" w:hAnsi="Times New Roman" w:cs="Times New Roman"/>
          <w:b/>
        </w:rPr>
        <w:t>Мне с юности запомнилась строка,</w:t>
      </w:r>
      <w:r w:rsidRPr="000D0919">
        <w:rPr>
          <w:rFonts w:ascii="Times New Roman" w:hAnsi="Times New Roman" w:cs="Times New Roman"/>
          <w:b/>
        </w:rPr>
        <w:br/>
        <w:t>С которой не могу не согласиться</w:t>
      </w:r>
      <w:proofErr w:type="gramStart"/>
      <w:r w:rsidRPr="000D0919">
        <w:rPr>
          <w:rFonts w:ascii="Times New Roman" w:hAnsi="Times New Roman" w:cs="Times New Roman"/>
          <w:b/>
        </w:rPr>
        <w:t xml:space="preserve"> :</w:t>
      </w:r>
      <w:proofErr w:type="gramEnd"/>
      <w:r w:rsidRPr="000D0919">
        <w:rPr>
          <w:rFonts w:ascii="Times New Roman" w:hAnsi="Times New Roman" w:cs="Times New Roman"/>
          <w:b/>
        </w:rPr>
        <w:br/>
        <w:t>“Учитель, воспитай ученика,</w:t>
      </w:r>
      <w:r w:rsidRPr="000D0919">
        <w:rPr>
          <w:rFonts w:ascii="Times New Roman" w:hAnsi="Times New Roman" w:cs="Times New Roman"/>
          <w:b/>
        </w:rPr>
        <w:br/>
        <w:t xml:space="preserve">Чтоб </w:t>
      </w:r>
      <w:proofErr w:type="gramStart"/>
      <w:r w:rsidRPr="000D0919">
        <w:rPr>
          <w:rFonts w:ascii="Times New Roman" w:hAnsi="Times New Roman" w:cs="Times New Roman"/>
          <w:b/>
        </w:rPr>
        <w:t>было</w:t>
      </w:r>
      <w:proofErr w:type="gramEnd"/>
      <w:r w:rsidRPr="000D0919">
        <w:rPr>
          <w:rFonts w:ascii="Times New Roman" w:hAnsi="Times New Roman" w:cs="Times New Roman"/>
          <w:b/>
        </w:rPr>
        <w:t xml:space="preserve"> у кого потом учиться!”.</w:t>
      </w:r>
    </w:p>
    <w:p w:rsidR="002F0B75" w:rsidRPr="00D76266" w:rsidRDefault="002F0B75" w:rsidP="002F0B7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D0919">
        <w:rPr>
          <w:rFonts w:ascii="Times New Roman" w:hAnsi="Times New Roman" w:cs="Times New Roman"/>
          <w:b/>
        </w:rPr>
        <w:lastRenderedPageBreak/>
        <w:t>Я благодарен всем учителям.</w:t>
      </w:r>
      <w:r w:rsidRPr="000D0919">
        <w:rPr>
          <w:rFonts w:ascii="Times New Roman" w:hAnsi="Times New Roman" w:cs="Times New Roman"/>
          <w:b/>
        </w:rPr>
        <w:br/>
        <w:t>Их было, к сожалению, немного,</w:t>
      </w:r>
      <w:r w:rsidRPr="000D0919">
        <w:rPr>
          <w:rFonts w:ascii="Times New Roman" w:hAnsi="Times New Roman" w:cs="Times New Roman"/>
          <w:b/>
        </w:rPr>
        <w:br/>
        <w:t>Кто наставлял, учил и направлял</w:t>
      </w:r>
      <w:proofErr w:type="gramStart"/>
      <w:r w:rsidRPr="000D0919">
        <w:rPr>
          <w:rFonts w:ascii="Times New Roman" w:hAnsi="Times New Roman" w:cs="Times New Roman"/>
          <w:b/>
        </w:rPr>
        <w:br/>
        <w:t>И</w:t>
      </w:r>
      <w:proofErr w:type="gramEnd"/>
      <w:r w:rsidRPr="000D0919">
        <w:rPr>
          <w:rFonts w:ascii="Times New Roman" w:hAnsi="Times New Roman" w:cs="Times New Roman"/>
          <w:b/>
        </w:rPr>
        <w:t xml:space="preserve"> указал мне к знаниям дорогу.</w:t>
      </w:r>
      <w:r w:rsidRPr="000D0919">
        <w:rPr>
          <w:rFonts w:ascii="Times New Roman" w:hAnsi="Times New Roman" w:cs="Times New Roman"/>
          <w:b/>
        </w:rPr>
        <w:br/>
      </w:r>
      <w:r w:rsidRPr="000D0919">
        <w:rPr>
          <w:rFonts w:ascii="Times New Roman" w:hAnsi="Times New Roman" w:cs="Times New Roman"/>
        </w:rPr>
        <w:br/>
      </w:r>
      <w:r w:rsidRPr="000D0919">
        <w:rPr>
          <w:rFonts w:ascii="Times New Roman" w:hAnsi="Times New Roman" w:cs="Times New Roman"/>
          <w:b/>
        </w:rPr>
        <w:t>Потом пришла пора учить других,</w:t>
      </w:r>
      <w:r w:rsidRPr="000D0919">
        <w:rPr>
          <w:rFonts w:ascii="Times New Roman" w:hAnsi="Times New Roman" w:cs="Times New Roman"/>
          <w:b/>
        </w:rPr>
        <w:br/>
        <w:t>Всегда готовых задавать вопросы,</w:t>
      </w:r>
      <w:r w:rsidRPr="000D0919">
        <w:rPr>
          <w:rFonts w:ascii="Times New Roman" w:hAnsi="Times New Roman" w:cs="Times New Roman"/>
          <w:b/>
        </w:rPr>
        <w:br/>
        <w:t>Упрямых, любопытных, молодых,</w:t>
      </w:r>
      <w:r w:rsidRPr="000D0919">
        <w:rPr>
          <w:rFonts w:ascii="Times New Roman" w:hAnsi="Times New Roman" w:cs="Times New Roman"/>
          <w:b/>
        </w:rPr>
        <w:br/>
        <w:t>Весьма самоуверенных барбосов.</w:t>
      </w:r>
      <w:r w:rsidRPr="000D0919">
        <w:rPr>
          <w:rFonts w:ascii="Times New Roman" w:hAnsi="Times New Roman" w:cs="Times New Roman"/>
          <w:b/>
        </w:rPr>
        <w:br/>
      </w:r>
      <w:r w:rsidRPr="000D0919">
        <w:rPr>
          <w:rFonts w:ascii="Times New Roman" w:hAnsi="Times New Roman" w:cs="Times New Roman"/>
          <w:b/>
        </w:rPr>
        <w:br/>
        <w:t>Ответишь им – и поумнел слегка,</w:t>
      </w:r>
      <w:r w:rsidRPr="000D0919">
        <w:rPr>
          <w:rFonts w:ascii="Times New Roman" w:hAnsi="Times New Roman" w:cs="Times New Roman"/>
          <w:b/>
        </w:rPr>
        <w:br/>
        <w:t>Обсудишь - и проблема разрешится.</w:t>
      </w:r>
      <w:r w:rsidRPr="000D0919">
        <w:rPr>
          <w:rFonts w:ascii="Times New Roman" w:hAnsi="Times New Roman" w:cs="Times New Roman"/>
          <w:b/>
        </w:rPr>
        <w:br/>
        <w:t>Учитель, воспитай ученика,</w:t>
      </w:r>
      <w:r w:rsidRPr="00E40854">
        <w:rPr>
          <w:b/>
        </w:rPr>
        <w:br/>
        <w:t xml:space="preserve">Чтоб </w:t>
      </w:r>
      <w:proofErr w:type="gramStart"/>
      <w:r w:rsidRPr="00E40854">
        <w:rPr>
          <w:b/>
        </w:rPr>
        <w:t>было</w:t>
      </w:r>
      <w:proofErr w:type="gramEnd"/>
      <w:r w:rsidRPr="00E40854">
        <w:rPr>
          <w:b/>
        </w:rPr>
        <w:t xml:space="preserve"> у кого потом учиться.!</w:t>
      </w:r>
      <w:r w:rsidRPr="00E40854">
        <w:rPr>
          <w:b/>
        </w:rPr>
        <w:br/>
      </w:r>
    </w:p>
    <w:p w:rsidR="002F0B75" w:rsidRPr="00C3120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 xml:space="preserve">Создание системы работы по формированию творческой личности ученика является итогом многолетней работы нашей </w:t>
      </w:r>
      <w:r>
        <w:rPr>
          <w:rFonts w:ascii="Times New Roman" w:hAnsi="Times New Roman" w:cs="Times New Roman"/>
          <w:sz w:val="28"/>
          <w:szCs w:val="28"/>
        </w:rPr>
        <w:t>школы.</w:t>
      </w:r>
    </w:p>
    <w:p w:rsidR="002F0B75" w:rsidRPr="00C3120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>Она включает в себя:</w:t>
      </w:r>
    </w:p>
    <w:p w:rsidR="002F0B75" w:rsidRPr="00C3120E" w:rsidRDefault="002F0B75" w:rsidP="002F0B7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 xml:space="preserve">сочетание учебной и внеклассной работы; </w:t>
      </w:r>
    </w:p>
    <w:p w:rsidR="002F0B75" w:rsidRPr="00C3120E" w:rsidRDefault="002F0B75" w:rsidP="002F0B7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>развитие творческой деятельности учащихся;</w:t>
      </w:r>
    </w:p>
    <w:p w:rsidR="002F0B75" w:rsidRPr="00C3120E" w:rsidRDefault="002F0B75" w:rsidP="002F0B7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>установление взаимодействия с родителями учащихся;</w:t>
      </w:r>
    </w:p>
    <w:p w:rsidR="002F0B75" w:rsidRPr="00C3120E" w:rsidRDefault="002F0B75" w:rsidP="002F0B7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>тесный контакт с учреждениями дополнительного образования;</w:t>
      </w:r>
    </w:p>
    <w:p w:rsidR="002F0B75" w:rsidRPr="00C3120E" w:rsidRDefault="002F0B75" w:rsidP="002F0B7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>активное применение новых педагогических технологий</w:t>
      </w:r>
    </w:p>
    <w:p w:rsidR="002F0B75" w:rsidRPr="00C3120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C3120E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C3120E">
        <w:rPr>
          <w:rFonts w:ascii="Times New Roman" w:hAnsi="Times New Roman" w:cs="Times New Roman"/>
          <w:sz w:val="28"/>
          <w:szCs w:val="28"/>
        </w:rPr>
        <w:t xml:space="preserve"> на формирование устойчивого интереса учащихся к подлинным ценностям родной истории и культуры, духовной жизни, приобщение детей к </w:t>
      </w:r>
      <w:r>
        <w:rPr>
          <w:rFonts w:ascii="Times New Roman" w:hAnsi="Times New Roman" w:cs="Times New Roman"/>
          <w:sz w:val="28"/>
          <w:szCs w:val="28"/>
        </w:rPr>
        <w:t xml:space="preserve">творчеству и </w:t>
      </w:r>
      <w:r w:rsidRPr="00C3120E">
        <w:rPr>
          <w:rFonts w:ascii="Times New Roman" w:hAnsi="Times New Roman" w:cs="Times New Roman"/>
          <w:sz w:val="28"/>
          <w:szCs w:val="28"/>
        </w:rPr>
        <w:t xml:space="preserve">искусству. </w:t>
      </w:r>
    </w:p>
    <w:p w:rsidR="002F0B75" w:rsidRDefault="002F0B75" w:rsidP="002F0B7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 xml:space="preserve">Каждый вид искусства особо воздействует на человека своими средствами и материалами: литература - словом, музыка </w:t>
      </w:r>
      <w:proofErr w:type="gramStart"/>
      <w:r w:rsidRPr="00C3120E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C3120E">
        <w:rPr>
          <w:rFonts w:ascii="Times New Roman" w:hAnsi="Times New Roman" w:cs="Times New Roman"/>
          <w:sz w:val="28"/>
          <w:szCs w:val="28"/>
        </w:rPr>
        <w:t xml:space="preserve">вуками, изобразительное искусство - красками: Любой человек может понимать разные виды искусств, </w:t>
      </w:r>
      <w:r w:rsidRPr="00C3120E">
        <w:rPr>
          <w:rFonts w:ascii="Times New Roman" w:hAnsi="Times New Roman" w:cs="Times New Roman"/>
          <w:sz w:val="28"/>
          <w:szCs w:val="28"/>
        </w:rPr>
        <w:lastRenderedPageBreak/>
        <w:t>поэтому нельзя ограничивать воспитание и развитие детей лишь одним из них. Только их совокупно</w:t>
      </w:r>
      <w:r>
        <w:rPr>
          <w:rFonts w:ascii="Times New Roman" w:hAnsi="Times New Roman" w:cs="Times New Roman"/>
          <w:sz w:val="28"/>
          <w:szCs w:val="28"/>
        </w:rPr>
        <w:t xml:space="preserve">сть может обеспечить становление  и социализацию </w:t>
      </w:r>
      <w:r w:rsidRPr="00C3120E">
        <w:rPr>
          <w:rFonts w:ascii="Times New Roman" w:hAnsi="Times New Roman" w:cs="Times New Roman"/>
          <w:sz w:val="28"/>
          <w:szCs w:val="28"/>
        </w:rPr>
        <w:t xml:space="preserve"> человека, который будет сочетать в себе духовное начало, эстетические качества, нравственную чистоту и высокий интеллектуальный потенциал. Ребёнок должен расти и воспитываться в мире культуры, искусства, природы, человеческих отношений. "Детям абсолютно необходим запас ярких событий и впечатлений - это их банк на всю жизнь".</w:t>
      </w:r>
    </w:p>
    <w:p w:rsidR="002F0B75" w:rsidRPr="002503F0" w:rsidRDefault="002F0B75" w:rsidP="002F0B75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0B75" w:rsidRDefault="002F0B75" w:rsidP="002F0B7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 xml:space="preserve">Систематическая работа по формированию творческой личности  школьников сочетает в себе учебную </w:t>
      </w:r>
      <w:r w:rsidRPr="00C3120E">
        <w:rPr>
          <w:rFonts w:ascii="Times New Roman" w:hAnsi="Times New Roman" w:cs="Times New Roman"/>
          <w:bCs/>
          <w:sz w:val="28"/>
          <w:szCs w:val="28"/>
        </w:rPr>
        <w:t>и внеурочную деятельность</w:t>
      </w:r>
      <w:r w:rsidRPr="00C3120E">
        <w:rPr>
          <w:rFonts w:ascii="Times New Roman" w:hAnsi="Times New Roman" w:cs="Times New Roman"/>
          <w:sz w:val="28"/>
          <w:szCs w:val="28"/>
        </w:rPr>
        <w:t>, включающую большой по объёму литературный, фольклорный, краеведческий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20E">
        <w:rPr>
          <w:rFonts w:ascii="Times New Roman" w:hAnsi="Times New Roman" w:cs="Times New Roman"/>
          <w:sz w:val="28"/>
          <w:szCs w:val="28"/>
        </w:rPr>
        <w:t xml:space="preserve">др. материал. </w:t>
      </w:r>
      <w:r>
        <w:rPr>
          <w:rFonts w:ascii="Times New Roman" w:hAnsi="Times New Roman" w:cs="Times New Roman"/>
          <w:sz w:val="28"/>
          <w:szCs w:val="28"/>
        </w:rPr>
        <w:t>Внеуроч</w:t>
      </w:r>
      <w:r w:rsidRPr="00C3120E">
        <w:rPr>
          <w:rFonts w:ascii="Times New Roman" w:hAnsi="Times New Roman" w:cs="Times New Roman"/>
          <w:sz w:val="28"/>
          <w:szCs w:val="28"/>
        </w:rPr>
        <w:t>ная работа является логическим продолжением начатой на уроке работы.</w:t>
      </w:r>
    </w:p>
    <w:p w:rsidR="002F0B75" w:rsidRDefault="002F0B75" w:rsidP="002F0B75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в кружках способствуют формированию творчества, развитию личности ребенка. Ежегодно проводится тестирование учащихся по вопросам организации его внеурочной деятельности. Учащиеся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высказывают желание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иметь в школе тот или иной кружок. Школа по объективным причина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правило это отсутствие специалистов) не может удовлетворить все запросы учащихся.</w:t>
      </w:r>
    </w:p>
    <w:p w:rsidR="002F0B75" w:rsidRPr="00C3120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школе о</w:t>
      </w:r>
      <w:r w:rsidRPr="00C3120E">
        <w:rPr>
          <w:rFonts w:ascii="Times New Roman" w:hAnsi="Times New Roman" w:cs="Times New Roman"/>
          <w:sz w:val="28"/>
          <w:szCs w:val="28"/>
        </w:rPr>
        <w:t xml:space="preserve">рганизованы разнообразные формы внеурочной деятельности:  творческие мастерские и </w:t>
      </w:r>
      <w:r>
        <w:rPr>
          <w:rFonts w:ascii="Times New Roman" w:hAnsi="Times New Roman" w:cs="Times New Roman"/>
          <w:sz w:val="28"/>
          <w:szCs w:val="28"/>
        </w:rPr>
        <w:t xml:space="preserve">спортивные </w:t>
      </w:r>
      <w:r w:rsidRPr="00C3120E">
        <w:rPr>
          <w:rFonts w:ascii="Times New Roman" w:hAnsi="Times New Roman" w:cs="Times New Roman"/>
          <w:sz w:val="28"/>
          <w:szCs w:val="28"/>
        </w:rPr>
        <w:t>секции, экскурсии в музеи, выставочные залы, фольклорные и поэтические праздники, театрализованные 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, концерты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2F0B75" w:rsidRPr="00C3120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0E">
        <w:rPr>
          <w:rFonts w:ascii="Times New Roman" w:hAnsi="Times New Roman" w:cs="Times New Roman"/>
          <w:sz w:val="28"/>
          <w:szCs w:val="28"/>
        </w:rPr>
        <w:t>Каждый вид занятия имеет свою задачу в деле становления творческой личности ребёнка.</w:t>
      </w:r>
    </w:p>
    <w:p w:rsidR="002F0B75" w:rsidRPr="00312DD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2DDE">
        <w:rPr>
          <w:rFonts w:ascii="Times New Roman" w:hAnsi="Times New Roman" w:cs="Times New Roman"/>
          <w:sz w:val="28"/>
          <w:szCs w:val="28"/>
        </w:rPr>
        <w:t xml:space="preserve">Чтобы ребёнок становился духовно богаче, особое внимание обращаем на </w:t>
      </w:r>
      <w:r w:rsidRPr="00312DDE">
        <w:rPr>
          <w:rFonts w:ascii="Times New Roman" w:hAnsi="Times New Roman" w:cs="Times New Roman"/>
          <w:b/>
          <w:bCs/>
          <w:sz w:val="28"/>
          <w:szCs w:val="28"/>
        </w:rPr>
        <w:t>художественно- эстетическое</w:t>
      </w:r>
      <w:r w:rsidRPr="00312DDE">
        <w:rPr>
          <w:rFonts w:ascii="Times New Roman" w:hAnsi="Times New Roman" w:cs="Times New Roman"/>
          <w:sz w:val="28"/>
          <w:szCs w:val="28"/>
        </w:rPr>
        <w:t xml:space="preserve"> воспитание. Художественная деятельность формирует эстетический вкус.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DDE">
        <w:rPr>
          <w:rFonts w:ascii="Times New Roman" w:hAnsi="Times New Roman" w:cs="Times New Roman"/>
          <w:sz w:val="28"/>
          <w:szCs w:val="28"/>
        </w:rPr>
        <w:t xml:space="preserve">Красота природы, окружающих людей, вещей создают в ребёнке особые эмоциональные состояния. Если ребёнка </w:t>
      </w:r>
      <w:r w:rsidRPr="00312DDE">
        <w:rPr>
          <w:rFonts w:ascii="Times New Roman" w:hAnsi="Times New Roman" w:cs="Times New Roman"/>
          <w:sz w:val="28"/>
          <w:szCs w:val="28"/>
        </w:rPr>
        <w:lastRenderedPageBreak/>
        <w:t>окружают вещи, отличающиеся красотой, простотой, то в его жизнь подсознательно входят критерии, которые позднее определят его вкусы и потребности. Эту работу мы начинаем еще с посещени</w:t>
      </w:r>
      <w:r>
        <w:rPr>
          <w:rFonts w:ascii="Times New Roman" w:hAnsi="Times New Roman" w:cs="Times New Roman"/>
          <w:sz w:val="28"/>
          <w:szCs w:val="28"/>
        </w:rPr>
        <w:t>я детьми</w:t>
      </w:r>
      <w:r w:rsidRPr="00312DDE">
        <w:rPr>
          <w:rFonts w:ascii="Times New Roman" w:hAnsi="Times New Roman" w:cs="Times New Roman"/>
          <w:sz w:val="28"/>
          <w:szCs w:val="28"/>
        </w:rPr>
        <w:t xml:space="preserve"> детского сада и продолжается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312DDE">
        <w:rPr>
          <w:rFonts w:ascii="Times New Roman" w:hAnsi="Times New Roman" w:cs="Times New Roman"/>
          <w:sz w:val="28"/>
          <w:szCs w:val="28"/>
        </w:rPr>
        <w:t xml:space="preserve">на уроках </w:t>
      </w:r>
      <w:proofErr w:type="gramStart"/>
      <w:r w:rsidRPr="00312DDE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312DDE">
        <w:rPr>
          <w:rFonts w:ascii="Times New Roman" w:hAnsi="Times New Roman" w:cs="Times New Roman"/>
          <w:sz w:val="28"/>
          <w:szCs w:val="28"/>
        </w:rPr>
        <w:t xml:space="preserve">, музыки, технологии, </w:t>
      </w:r>
      <w:r>
        <w:rPr>
          <w:rFonts w:ascii="Times New Roman" w:hAnsi="Times New Roman" w:cs="Times New Roman"/>
          <w:sz w:val="28"/>
          <w:szCs w:val="28"/>
        </w:rPr>
        <w:t xml:space="preserve">истории, </w:t>
      </w:r>
      <w:r w:rsidRPr="00312DDE">
        <w:rPr>
          <w:rFonts w:ascii="Times New Roman" w:hAnsi="Times New Roman" w:cs="Times New Roman"/>
          <w:sz w:val="28"/>
          <w:szCs w:val="28"/>
        </w:rPr>
        <w:t xml:space="preserve">на занятиях в кружках  «Весёлые нотки", «Умелые руки», «Юные экологи», «Краеведы». </w:t>
      </w:r>
    </w:p>
    <w:p w:rsidR="002F0B75" w:rsidRPr="00312DDE" w:rsidRDefault="002F0B75" w:rsidP="002F0B7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DDE">
        <w:rPr>
          <w:rFonts w:ascii="Times New Roman" w:hAnsi="Times New Roman" w:cs="Times New Roman"/>
          <w:sz w:val="28"/>
          <w:szCs w:val="28"/>
        </w:rPr>
        <w:t>В процессе занятий в кружке «</w:t>
      </w:r>
      <w:r w:rsidRPr="00312DDE">
        <w:rPr>
          <w:rFonts w:ascii="Times New Roman" w:hAnsi="Times New Roman" w:cs="Times New Roman"/>
          <w:b/>
          <w:sz w:val="28"/>
          <w:szCs w:val="28"/>
        </w:rPr>
        <w:t>Весёлые нотки»</w:t>
      </w:r>
      <w:r>
        <w:rPr>
          <w:rFonts w:ascii="Times New Roman" w:hAnsi="Times New Roman" w:cs="Times New Roman"/>
          <w:b/>
          <w:sz w:val="28"/>
          <w:szCs w:val="28"/>
        </w:rPr>
        <w:t>, на уроках музыки</w:t>
      </w:r>
      <w:r w:rsidRPr="00312DDE">
        <w:rPr>
          <w:rFonts w:ascii="Times New Roman" w:hAnsi="Times New Roman" w:cs="Times New Roman"/>
          <w:sz w:val="28"/>
          <w:szCs w:val="28"/>
        </w:rPr>
        <w:t xml:space="preserve"> у детей повышается интерес к </w:t>
      </w:r>
      <w:proofErr w:type="spellStart"/>
      <w:r w:rsidRPr="00312DDE">
        <w:rPr>
          <w:rFonts w:ascii="Times New Roman" w:hAnsi="Times New Roman" w:cs="Times New Roman"/>
          <w:sz w:val="28"/>
          <w:szCs w:val="28"/>
        </w:rPr>
        <w:t>разножанровой</w:t>
      </w:r>
      <w:proofErr w:type="spellEnd"/>
      <w:r w:rsidRPr="00312DDE">
        <w:rPr>
          <w:rFonts w:ascii="Times New Roman" w:hAnsi="Times New Roman" w:cs="Times New Roman"/>
          <w:sz w:val="28"/>
          <w:szCs w:val="28"/>
        </w:rPr>
        <w:t xml:space="preserve"> вокальной музыке, развивается вокальный слух, формируются знания во многих областях музыкального искусства.  Учащиеся знакомятся с фольклором, видами хорового и вокального пения, воспитываются через личность композитора, через знакомство с классическими художественными образами. Музыкальные произведения подбираются с учётом исполнительских способностей. Формируется целостное представление о мире, развивается образное восприятие и через эстетическое переживание осуществляется познание и самопознание учащихся. Ребята с огромным удовольствием выступают  на всех праздничных мероприятиях  не только школы, но и села, района. Ни одно мероприятие в Доме культуры с. </w:t>
      </w:r>
      <w:proofErr w:type="spellStart"/>
      <w:r w:rsidRPr="00312DDE">
        <w:rPr>
          <w:rFonts w:ascii="Times New Roman" w:hAnsi="Times New Roman" w:cs="Times New Roman"/>
          <w:sz w:val="28"/>
          <w:szCs w:val="28"/>
        </w:rPr>
        <w:t>Гулёвка</w:t>
      </w:r>
      <w:proofErr w:type="spellEnd"/>
      <w:r w:rsidRPr="00312DDE">
        <w:rPr>
          <w:rFonts w:ascii="Times New Roman" w:hAnsi="Times New Roman" w:cs="Times New Roman"/>
          <w:sz w:val="28"/>
          <w:szCs w:val="28"/>
        </w:rPr>
        <w:t xml:space="preserve"> не проходит без участия наших воспитанников. Жители села охотно, с большим интересом приветствуют их на сцене. Родители с волнением ждут выступления своих детей, готовят им костюмы, помогают в оформлении декорации.  Праздники: Осенняя сказка, День Матери, Новогодние приключения у ёлки, Колядки, Рождественские посиделки, Масленица, 8 марта, и многие другие, в которых </w:t>
      </w:r>
      <w:r>
        <w:rPr>
          <w:rFonts w:ascii="Times New Roman" w:hAnsi="Times New Roman" w:cs="Times New Roman"/>
          <w:sz w:val="28"/>
          <w:szCs w:val="28"/>
        </w:rPr>
        <w:t>принимают</w:t>
      </w:r>
      <w:r w:rsidRPr="00312DDE">
        <w:rPr>
          <w:rFonts w:ascii="Times New Roman" w:hAnsi="Times New Roman" w:cs="Times New Roman"/>
          <w:sz w:val="28"/>
          <w:szCs w:val="28"/>
        </w:rPr>
        <w:t xml:space="preserve"> участие все  ученики и  их родители</w:t>
      </w:r>
      <w:r>
        <w:rPr>
          <w:rFonts w:ascii="Times New Roman" w:hAnsi="Times New Roman" w:cs="Times New Roman"/>
          <w:sz w:val="28"/>
          <w:szCs w:val="28"/>
        </w:rPr>
        <w:t>, доставляют удовольствие всем.</w:t>
      </w:r>
      <w:r w:rsidRPr="00312DD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F0B75" w:rsidRPr="00312DD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2DDE">
        <w:rPr>
          <w:rFonts w:ascii="Times New Roman" w:hAnsi="Times New Roman" w:cs="Times New Roman"/>
          <w:sz w:val="28"/>
          <w:szCs w:val="28"/>
        </w:rPr>
        <w:t xml:space="preserve"> Учащиеся школы неоднократно были  победителями и лауреатами районных, зональных, областных конкурсов «Я вхожу в мир искусств», «Весёлый </w:t>
      </w:r>
      <w:proofErr w:type="spellStart"/>
      <w:r w:rsidRPr="00312DDE">
        <w:rPr>
          <w:rFonts w:ascii="Times New Roman" w:hAnsi="Times New Roman" w:cs="Times New Roman"/>
          <w:sz w:val="28"/>
          <w:szCs w:val="28"/>
        </w:rPr>
        <w:t>карагод</w:t>
      </w:r>
      <w:proofErr w:type="spellEnd"/>
      <w:r w:rsidRPr="00312DD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2014г-2 место,  2015г.- 1 место, «Пою моё Отечество» 2016г.- 1 место </w:t>
      </w:r>
      <w:r w:rsidR="00B5318C">
        <w:rPr>
          <w:rFonts w:ascii="Times New Roman" w:hAnsi="Times New Roman" w:cs="Times New Roman"/>
          <w:sz w:val="28"/>
          <w:szCs w:val="28"/>
        </w:rPr>
        <w:t>, 2017г.- 1место</w:t>
      </w:r>
      <w:r w:rsidR="00B5318C" w:rsidRPr="00B5318C">
        <w:rPr>
          <w:rFonts w:ascii="Times New Roman" w:hAnsi="Times New Roman" w:cs="Times New Roman"/>
          <w:sz w:val="28"/>
          <w:szCs w:val="28"/>
        </w:rPr>
        <w:t xml:space="preserve"> </w:t>
      </w:r>
      <w:r w:rsidR="00B5318C" w:rsidRPr="00312DDE">
        <w:rPr>
          <w:rFonts w:ascii="Times New Roman" w:hAnsi="Times New Roman" w:cs="Times New Roman"/>
          <w:sz w:val="28"/>
          <w:szCs w:val="28"/>
        </w:rPr>
        <w:t>и др…</w:t>
      </w:r>
    </w:p>
    <w:p w:rsidR="002F0B75" w:rsidRPr="00312DD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2DDE">
        <w:rPr>
          <w:rFonts w:ascii="Times New Roman" w:hAnsi="Times New Roman" w:cs="Times New Roman"/>
          <w:sz w:val="28"/>
          <w:szCs w:val="28"/>
        </w:rPr>
        <w:lastRenderedPageBreak/>
        <w:t>(СЛАЙДЫ)</w:t>
      </w:r>
    </w:p>
    <w:p w:rsidR="002F0B75" w:rsidRPr="00312DD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758C">
        <w:rPr>
          <w:rFonts w:ascii="Times New Roman" w:hAnsi="Times New Roman" w:cs="Times New Roman"/>
          <w:b/>
          <w:sz w:val="28"/>
          <w:szCs w:val="28"/>
        </w:rPr>
        <w:t>На уроках Изобразительного</w:t>
      </w:r>
      <w:r w:rsidRPr="00312DDE">
        <w:rPr>
          <w:rFonts w:ascii="Times New Roman" w:hAnsi="Times New Roman" w:cs="Times New Roman"/>
          <w:sz w:val="28"/>
          <w:szCs w:val="28"/>
        </w:rPr>
        <w:t xml:space="preserve"> искусства </w:t>
      </w:r>
      <w:r>
        <w:rPr>
          <w:rFonts w:ascii="Times New Roman" w:hAnsi="Times New Roman" w:cs="Times New Roman"/>
          <w:sz w:val="28"/>
          <w:szCs w:val="28"/>
        </w:rPr>
        <w:t xml:space="preserve">и во внеурочное время </w:t>
      </w:r>
      <w:r w:rsidRPr="00312DDE">
        <w:rPr>
          <w:rFonts w:ascii="Times New Roman" w:hAnsi="Times New Roman" w:cs="Times New Roman"/>
          <w:sz w:val="28"/>
          <w:szCs w:val="28"/>
        </w:rPr>
        <w:t xml:space="preserve">учащиеся </w:t>
      </w:r>
      <w:r>
        <w:rPr>
          <w:rFonts w:ascii="Times New Roman" w:hAnsi="Times New Roman" w:cs="Times New Roman"/>
          <w:sz w:val="28"/>
          <w:szCs w:val="28"/>
        </w:rPr>
        <w:t xml:space="preserve">учатся ориентироваться в культурном многообразии окружающей действительности, наблюдают за разнообразными явлениями жизни и искусства, организовывают свою творческую деятельность, выбирая и применяя на практике способы  их достижения, осознают свою роль в творческой и исполнительской деятельности. </w:t>
      </w:r>
      <w:r w:rsidRPr="00312DDE">
        <w:rPr>
          <w:rFonts w:ascii="Times New Roman" w:hAnsi="Times New Roman" w:cs="Times New Roman"/>
          <w:sz w:val="28"/>
          <w:szCs w:val="28"/>
        </w:rPr>
        <w:t>Результатом</w:t>
      </w:r>
      <w:r>
        <w:rPr>
          <w:rFonts w:ascii="Times New Roman" w:hAnsi="Times New Roman" w:cs="Times New Roman"/>
          <w:sz w:val="28"/>
          <w:szCs w:val="28"/>
        </w:rPr>
        <w:t xml:space="preserve">  данной работы являются призовые места в районных конкурсах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Вдохновляющий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эрмитаж</w:t>
      </w:r>
      <w:proofErr w:type="spellEnd"/>
      <w:r>
        <w:rPr>
          <w:rFonts w:ascii="Times New Roman" w:hAnsi="Times New Roman" w:cs="Times New Roman"/>
          <w:sz w:val="28"/>
          <w:szCs w:val="28"/>
        </w:rPr>
        <w:t>» (1 место), творческие выставки рисунков учащейся 9 класса Редькиной Марии…и др.……</w:t>
      </w:r>
    </w:p>
    <w:p w:rsidR="002F0B75" w:rsidRDefault="002F0B75" w:rsidP="002F0B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58C">
        <w:rPr>
          <w:rFonts w:ascii="Times New Roman" w:hAnsi="Times New Roman" w:cs="Times New Roman"/>
          <w:b/>
          <w:sz w:val="28"/>
          <w:szCs w:val="28"/>
        </w:rPr>
        <w:t>Занятия  кружка «Умелые руки»,</w:t>
      </w:r>
      <w:r>
        <w:rPr>
          <w:rFonts w:ascii="Times New Roman" w:hAnsi="Times New Roman" w:cs="Times New Roman"/>
          <w:sz w:val="28"/>
          <w:szCs w:val="28"/>
        </w:rPr>
        <w:t xml:space="preserve"> а так же уроки технологии дают возможность учащимся поверить в себя, свои способности. Развиваются изобразительные, художественно- конструкторские способности и творческая индивидуальность.  На этих занятиях ребята готовят различные поделки, которые находят применение при поздравлении родителей и жителей села. В знаменательные даты  (День освобождения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70-ти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Великой Победы) учащиеся вручали поздравительные открытки, сделанные своими руками,  и сувениры ветеранам, труженикам тыла.  Из подручного материала шьют стилизованные костюмы, придумывают декорации для театрализованных представлений.  Результатами их работы являются выставки творческих работ учащихся перед родителями, жителями села. Призовые 2 и 3 места  в районных выставках «Волшебство детских рук», «Зеркало природы»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«Весенний бал кукол», «Бумажная вселенная» (2015г.-8 призовых мест) и др…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0CE7">
        <w:rPr>
          <w:rFonts w:ascii="Times New Roman" w:hAnsi="Times New Roman" w:cs="Times New Roman"/>
          <w:sz w:val="28"/>
          <w:szCs w:val="28"/>
        </w:rPr>
        <w:t xml:space="preserve"> Целостность человека во многом определяется его связью с природой. 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заниятиях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кружка</w:t>
      </w:r>
      <w:r w:rsidRPr="00020CE7">
        <w:rPr>
          <w:rFonts w:ascii="Times New Roman" w:hAnsi="Times New Roman" w:cs="Times New Roman"/>
          <w:sz w:val="28"/>
          <w:szCs w:val="28"/>
        </w:rPr>
        <w:t xml:space="preserve"> </w:t>
      </w:r>
      <w:r w:rsidRPr="00020CE7">
        <w:rPr>
          <w:rFonts w:ascii="Times New Roman" w:hAnsi="Times New Roman" w:cs="Times New Roman"/>
          <w:b/>
          <w:bCs/>
          <w:sz w:val="28"/>
          <w:szCs w:val="28"/>
        </w:rPr>
        <w:t>"Юный эколог"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020C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20CE7">
        <w:rPr>
          <w:rFonts w:ascii="Times New Roman" w:hAnsi="Times New Roman" w:cs="Times New Roman"/>
          <w:sz w:val="28"/>
          <w:szCs w:val="28"/>
        </w:rPr>
        <w:t xml:space="preserve">читывая актуальность экологических проблем на современном этапе, учащиеся знакомятся с </w:t>
      </w:r>
      <w:r>
        <w:rPr>
          <w:rFonts w:ascii="Times New Roman" w:hAnsi="Times New Roman" w:cs="Times New Roman"/>
          <w:sz w:val="28"/>
          <w:szCs w:val="28"/>
        </w:rPr>
        <w:t xml:space="preserve">экологическими проблемами,  проводят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опытническо-исследовательскую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деятельность, в ходе которой дети совместно с педагогом ставят простейшие опыты и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проводят наблюдения.</w:t>
      </w:r>
      <w:r w:rsidRPr="00020CE7">
        <w:rPr>
          <w:rFonts w:ascii="Times New Roman" w:hAnsi="Times New Roman" w:cs="Times New Roman"/>
          <w:sz w:val="28"/>
          <w:szCs w:val="28"/>
        </w:rPr>
        <w:t xml:space="preserve"> Особое место на занятиях отводится совместному обсуждению проблемных ситуаций с последующим принятием решения. В результате у детей пополняются знания о природ</w:t>
      </w:r>
      <w:r>
        <w:rPr>
          <w:rFonts w:ascii="Times New Roman" w:hAnsi="Times New Roman" w:cs="Times New Roman"/>
          <w:sz w:val="28"/>
          <w:szCs w:val="28"/>
        </w:rPr>
        <w:t>ной среде, формируются понимание</w:t>
      </w:r>
      <w:r w:rsidRPr="00020CE7">
        <w:rPr>
          <w:rFonts w:ascii="Times New Roman" w:hAnsi="Times New Roman" w:cs="Times New Roman"/>
          <w:sz w:val="28"/>
          <w:szCs w:val="28"/>
        </w:rPr>
        <w:t xml:space="preserve"> взаимосвязей в природе и месте человека в окружающей среде. Дети изучают причины и следствия нерационального природопользования,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0CE7">
        <w:rPr>
          <w:rFonts w:ascii="Times New Roman" w:hAnsi="Times New Roman" w:cs="Times New Roman"/>
          <w:sz w:val="28"/>
          <w:szCs w:val="28"/>
        </w:rPr>
        <w:t>пути решения проблем; проводят наблюдения за явлениями в природе, выявляют причи</w:t>
      </w:r>
      <w:r>
        <w:rPr>
          <w:rFonts w:ascii="Times New Roman" w:hAnsi="Times New Roman" w:cs="Times New Roman"/>
          <w:sz w:val="28"/>
          <w:szCs w:val="28"/>
        </w:rPr>
        <w:t xml:space="preserve">ны происходящего; изготавливают, творчески подходя, </w:t>
      </w:r>
      <w:r w:rsidRPr="00020CE7">
        <w:rPr>
          <w:rFonts w:ascii="Times New Roman" w:hAnsi="Times New Roman" w:cs="Times New Roman"/>
          <w:sz w:val="28"/>
          <w:szCs w:val="28"/>
        </w:rPr>
        <w:t>экологические знаки и плакаты в защиту природы; знакомятся с охраняемыми живо</w:t>
      </w:r>
      <w:r>
        <w:rPr>
          <w:rFonts w:ascii="Times New Roman" w:hAnsi="Times New Roman" w:cs="Times New Roman"/>
          <w:sz w:val="28"/>
          <w:szCs w:val="28"/>
        </w:rPr>
        <w:t xml:space="preserve">тными и растениями Брянской </w:t>
      </w:r>
      <w:r w:rsidRPr="00020CE7">
        <w:rPr>
          <w:rFonts w:ascii="Times New Roman" w:hAnsi="Times New Roman" w:cs="Times New Roman"/>
          <w:sz w:val="28"/>
          <w:szCs w:val="28"/>
        </w:rPr>
        <w:t xml:space="preserve"> области, занесёнными в Кра</w:t>
      </w:r>
      <w:r>
        <w:rPr>
          <w:rFonts w:ascii="Times New Roman" w:hAnsi="Times New Roman" w:cs="Times New Roman"/>
          <w:sz w:val="28"/>
          <w:szCs w:val="28"/>
        </w:rPr>
        <w:t xml:space="preserve">сную Книгу;  являются участниками </w:t>
      </w:r>
      <w:r w:rsidRPr="00020CE7">
        <w:rPr>
          <w:rFonts w:ascii="Times New Roman" w:hAnsi="Times New Roman" w:cs="Times New Roman"/>
          <w:sz w:val="28"/>
          <w:szCs w:val="28"/>
        </w:rPr>
        <w:t xml:space="preserve"> природоохранных и экологических мероприятий: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0CE7">
        <w:rPr>
          <w:rFonts w:ascii="Times New Roman" w:hAnsi="Times New Roman" w:cs="Times New Roman"/>
          <w:sz w:val="28"/>
          <w:szCs w:val="28"/>
        </w:rPr>
        <w:t>акция "Птичья столовая</w:t>
      </w:r>
      <w:proofErr w:type="gramStart"/>
      <w:r w:rsidRPr="00020CE7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изготавливают кормушки для птиц, скворечники)</w:t>
      </w:r>
      <w:r w:rsidRPr="00020CE7">
        <w:rPr>
          <w:rFonts w:ascii="Times New Roman" w:hAnsi="Times New Roman" w:cs="Times New Roman"/>
          <w:sz w:val="28"/>
          <w:szCs w:val="28"/>
        </w:rPr>
        <w:t>, "Радуга первоцветов</w:t>
      </w:r>
      <w:r>
        <w:rPr>
          <w:rFonts w:ascii="Times New Roman" w:hAnsi="Times New Roman" w:cs="Times New Roman"/>
          <w:sz w:val="28"/>
          <w:szCs w:val="28"/>
        </w:rPr>
        <w:t>", "Ёлочка - зелёная иголочка". Такие занятия помогаю</w:t>
      </w:r>
      <w:r w:rsidRPr="00020CE7">
        <w:rPr>
          <w:rFonts w:ascii="Times New Roman" w:hAnsi="Times New Roman" w:cs="Times New Roman"/>
          <w:sz w:val="28"/>
          <w:szCs w:val="28"/>
        </w:rPr>
        <w:t>т дет</w:t>
      </w:r>
      <w:r>
        <w:rPr>
          <w:rFonts w:ascii="Times New Roman" w:hAnsi="Times New Roman" w:cs="Times New Roman"/>
          <w:sz w:val="28"/>
          <w:szCs w:val="28"/>
        </w:rPr>
        <w:t>ям стать ближе к природе, готовя</w:t>
      </w:r>
      <w:r w:rsidRPr="00020CE7">
        <w:rPr>
          <w:rFonts w:ascii="Times New Roman" w:hAnsi="Times New Roman" w:cs="Times New Roman"/>
          <w:sz w:val="28"/>
          <w:szCs w:val="28"/>
        </w:rPr>
        <w:t>т их к более глубокому изучению ремёсел, пробуждает интерес к творчеству и умению видеть в природе вечную красоту жизни. Выполнение коллективных работ способствует формированию у детей чувства коллективизма, дружеских, доброжелательных отношений, взаимопомощи, товарищества. Занятия в мастерской удовлетворяют потребности детей в творческом</w:t>
      </w:r>
      <w:r w:rsidRPr="003E29B2">
        <w:t xml:space="preserve"> </w:t>
      </w:r>
      <w:r w:rsidRPr="00E077CD">
        <w:rPr>
          <w:rFonts w:ascii="Times New Roman" w:hAnsi="Times New Roman" w:cs="Times New Roman"/>
          <w:sz w:val="28"/>
          <w:szCs w:val="28"/>
        </w:rPr>
        <w:t>самовыражении через воображение,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7CD">
        <w:rPr>
          <w:rFonts w:ascii="Times New Roman" w:hAnsi="Times New Roman" w:cs="Times New Roman"/>
          <w:sz w:val="28"/>
          <w:szCs w:val="28"/>
        </w:rPr>
        <w:t xml:space="preserve">фантазию и практическую деятельность с разнообразным природным материалом. Результатом работы являются выполнение индивидуальных и групповых творческих </w:t>
      </w:r>
      <w:r>
        <w:rPr>
          <w:rFonts w:ascii="Times New Roman" w:hAnsi="Times New Roman" w:cs="Times New Roman"/>
          <w:sz w:val="28"/>
          <w:szCs w:val="28"/>
        </w:rPr>
        <w:t>работ, участие детей в районных</w:t>
      </w:r>
      <w:r w:rsidRPr="00E077CD">
        <w:rPr>
          <w:rFonts w:ascii="Times New Roman" w:hAnsi="Times New Roman" w:cs="Times New Roman"/>
          <w:sz w:val="28"/>
          <w:szCs w:val="28"/>
        </w:rPr>
        <w:t xml:space="preserve"> выставках прикладного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, исследовательских работ. Учащиеся принимали активное участие  в районных конкурсах исследовательских работ «Бобры вернулись-1 место», «Воды Брянщины-1 место», «Живи родник», «Мониторинг водного объекта озеро Заводское», «Народные промыслы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Гулёвка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«Летопись добрых дел», где стали победителями и заняли призовые места.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кружка «Краеведы» учащиеся знакомятся  с историей своего села, района, области ……………………………………….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Большая исследовательская работа проводится по изучению родного края. Учащимися собирается материал в музейные комнаты «Быт и жизнь села», «История школы», «Комната боевой славы», на основе встреч и воспоминаний старожил села. На базе музейных комнат проводятся экскурсии членами кружка для учащихся, жителей и гостей села.  Пример: наши земляки, проживающие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Калининграде, посетили наш школьный музей, где есть материал об их родственниках и оставили запись в книге воспоминаний.</w:t>
      </w:r>
    </w:p>
    <w:p w:rsidR="002F0B75" w:rsidRPr="00312DDE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Большая работа осуществлялась  по подготовке и проведению празднования 70-ти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Великой Победы. Это и вахты памяти, вручение памятных юбилейных медалей труженикам тыла, изготовление праздничных открыток, книжек- передвижек и ленты памяти, запись воспоминаний жителей села о военном лихолетье. В День победы  9 мая было организовано шествие «Бессмертный полк»,  прошел митинг возле обелиска воинам-односельчанам, погибшим в  войне, запуск корабликов, литературно-музыкальная композиция «Поклонимся великим тем годам», зажжение звезды памяти  и многое другое.  Музейные комнаты пополняются артефактами и письменными  документами. Ежегодно наши ребята участвуют в защите социальных проектов «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гражданин России», где занимают призовые места, отмечаются грамотами и дипломами.  Исследовательская  работа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Антоненко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Леонида «</w:t>
      </w:r>
      <w:r>
        <w:rPr>
          <w:rFonts w:ascii="Times New Roman" w:hAnsi="Times New Roman" w:cs="Times New Roman"/>
          <w:b/>
          <w:sz w:val="28"/>
          <w:szCs w:val="28"/>
        </w:rPr>
        <w:t>Воспоминания ветеранов устами молодых»</w:t>
      </w:r>
      <w:r w:rsidRPr="00135A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районном конкурсе заняла 1 место и была отправлена на областной конкурс.</w:t>
      </w:r>
    </w:p>
    <w:p w:rsidR="002F0B75" w:rsidRDefault="002F0B75" w:rsidP="002F0B7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познавательном и воспитательном отношении подобные занятия  имеют большой смысл. Они наполняют душу детей радостью творческой подготовки к ним, предвкушением необычайности. В них просыпается дух творчества. Широко открываются их детские души. В них пробуждается степенность и неторопливость, чувство достоинства и раскованности, так свойственные нашим предкам.  Углубленное  творческое развитие  учащиеся получают  в учреждениях дополнительного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Пять </w:t>
      </w:r>
      <w:r>
        <w:rPr>
          <w:rFonts w:ascii="Times New Roman" w:hAnsi="Times New Roman" w:cs="Times New Roman"/>
          <w:sz w:val="28"/>
          <w:szCs w:val="28"/>
        </w:rPr>
        <w:lastRenderedPageBreak/>
        <w:t>учащихся школы посещают занятия в Доме творчества по направлениям «Изостудия», «Хоровое и Вокальное пение», в «Современнике», в «Ровеснике» (танцы)</w:t>
      </w:r>
    </w:p>
    <w:p w:rsidR="002F0B75" w:rsidRDefault="002F0B75" w:rsidP="002F0B7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считаем, что каждый ребенок должен иметь в душе святые чувства не только к истории культуры своего народа, 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ближним своим. «Чти отца своего и мать свою, чтобы тебе было хорошо и чтобы ты долго жил на земле» - так говорится в одной из заповедей Ветхого завета. Воспитание любви к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ближним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считаем самым необходимым в нравственном становлении личности. 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начинается с семьи. </w:t>
      </w:r>
      <w:r w:rsidRPr="00614A11">
        <w:rPr>
          <w:rFonts w:ascii="Times New Roman" w:hAnsi="Times New Roman" w:cs="Times New Roman"/>
          <w:sz w:val="28"/>
          <w:szCs w:val="28"/>
        </w:rPr>
        <w:t xml:space="preserve">Базой для становления  личности является </w:t>
      </w:r>
      <w:r w:rsidRPr="00614A11">
        <w:rPr>
          <w:rFonts w:ascii="Times New Roman" w:hAnsi="Times New Roman" w:cs="Times New Roman"/>
          <w:b/>
          <w:bCs/>
          <w:sz w:val="28"/>
          <w:szCs w:val="28"/>
        </w:rPr>
        <w:t xml:space="preserve">семья. </w:t>
      </w:r>
      <w:r w:rsidRPr="00614A11">
        <w:rPr>
          <w:rFonts w:ascii="Times New Roman" w:hAnsi="Times New Roman" w:cs="Times New Roman"/>
          <w:sz w:val="28"/>
          <w:szCs w:val="28"/>
        </w:rPr>
        <w:t xml:space="preserve">Поэтому взаимодействие семьи и школы </w:t>
      </w:r>
      <w:r>
        <w:rPr>
          <w:rFonts w:ascii="Times New Roman" w:hAnsi="Times New Roman" w:cs="Times New Roman"/>
          <w:sz w:val="28"/>
          <w:szCs w:val="28"/>
        </w:rPr>
        <w:t>считаем</w:t>
      </w:r>
      <w:r w:rsidRPr="00614A11">
        <w:rPr>
          <w:rFonts w:ascii="Times New Roman" w:hAnsi="Times New Roman" w:cs="Times New Roman"/>
          <w:sz w:val="28"/>
          <w:szCs w:val="28"/>
        </w:rPr>
        <w:t xml:space="preserve"> обязательным</w:t>
      </w:r>
      <w:r>
        <w:rPr>
          <w:rFonts w:ascii="Times New Roman" w:hAnsi="Times New Roman" w:cs="Times New Roman"/>
          <w:sz w:val="28"/>
          <w:szCs w:val="28"/>
        </w:rPr>
        <w:t xml:space="preserve"> условием для развития, в том числе и  творческой личности школьника. </w:t>
      </w:r>
      <w:r w:rsidRPr="00614A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Родителей порой бывает очень трудно привлечь к сотрудничеству. Они редко посещают родительские лектории, собрания, конференции. Кто-то считает себя просвещенным в вопросах педагогики и воспитания, кто-то не хочет краснеть за свое чадо и оправдываться. А праздники любят все! И как раз праздник является тем самым ненавязчивым и очень эффективным средством взаимодействия семьи и школы. Родители и не подозревают, что в процессе подготовки и проведения мероприятия  они и педагогически просвещаются, и узнают своих детей с другой стороны, и становятся ближе с ними.  </w:t>
      </w:r>
      <w:r w:rsidRPr="00614A11">
        <w:rPr>
          <w:rFonts w:ascii="Times New Roman" w:hAnsi="Times New Roman" w:cs="Times New Roman"/>
          <w:sz w:val="28"/>
          <w:szCs w:val="28"/>
        </w:rPr>
        <w:t>Мы стараемся  привлекать внимание родителей к внутреннему миру собственных детей, к их интересам, проблемам, к их жизни в кругу друзей и товарищей. Одним из необходимых  у</w:t>
      </w:r>
      <w:r>
        <w:rPr>
          <w:rFonts w:ascii="Times New Roman" w:hAnsi="Times New Roman" w:cs="Times New Roman"/>
          <w:sz w:val="28"/>
          <w:szCs w:val="28"/>
        </w:rPr>
        <w:t>словий</w:t>
      </w:r>
      <w:r w:rsidRPr="00614A11">
        <w:rPr>
          <w:rFonts w:ascii="Times New Roman" w:hAnsi="Times New Roman" w:cs="Times New Roman"/>
          <w:sz w:val="28"/>
          <w:szCs w:val="28"/>
        </w:rPr>
        <w:t xml:space="preserve"> этого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4A11">
        <w:rPr>
          <w:rFonts w:ascii="Times New Roman" w:hAnsi="Times New Roman" w:cs="Times New Roman"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4A11">
        <w:rPr>
          <w:rFonts w:ascii="Times New Roman" w:hAnsi="Times New Roman" w:cs="Times New Roman"/>
          <w:sz w:val="28"/>
          <w:szCs w:val="28"/>
        </w:rPr>
        <w:t xml:space="preserve">  наличие интересного и необходимого дела, объединяющего детей и взрослы</w:t>
      </w:r>
      <w:r>
        <w:rPr>
          <w:rFonts w:ascii="Times New Roman" w:hAnsi="Times New Roman" w:cs="Times New Roman"/>
          <w:sz w:val="28"/>
          <w:szCs w:val="28"/>
        </w:rPr>
        <w:t xml:space="preserve">х общей заботой и творческой деятельностью. </w:t>
      </w:r>
      <w:r w:rsidRPr="00614A11">
        <w:rPr>
          <w:rFonts w:ascii="Times New Roman" w:hAnsi="Times New Roman" w:cs="Times New Roman"/>
          <w:sz w:val="28"/>
          <w:szCs w:val="28"/>
        </w:rPr>
        <w:t>Результатом совместной работы должна стать заинтересованность родителей в изучении ребёнка, раскрытие и развитие в нём лучших качеств и свойств, необходимых для самоопределения и самореализации.</w:t>
      </w:r>
      <w:r>
        <w:rPr>
          <w:rFonts w:ascii="Times New Roman" w:hAnsi="Times New Roman" w:cs="Times New Roman"/>
          <w:sz w:val="28"/>
          <w:szCs w:val="28"/>
        </w:rPr>
        <w:t xml:space="preserve"> К примеру, на базе нашей школы  в прошлом году прошло районное увлекательное спортивное мероприятие </w:t>
      </w:r>
      <w:r>
        <w:rPr>
          <w:rFonts w:ascii="Times New Roman" w:hAnsi="Times New Roman" w:cs="Times New Roman"/>
          <w:sz w:val="28"/>
          <w:szCs w:val="28"/>
        </w:rPr>
        <w:lastRenderedPageBreak/>
        <w:t>«Папа, мама, я – спортивная семья», где принимали участие 6 семей нашего села и гости из сел района. Все они  заняли  призовые места.  Районный семинар по воспитательной работе, который прошел в нашей школе   по теме «Культура взаимодействия как ключевой аспект воспитанности школьников в образовательном учреждении», показал тесное сотрудничество и  взаимодействие семьи и школы по развитию творческих возможностей наших учащихся. Ребята совместно с родителями готовили выступления, презентации. Ключевым аспектом всего стала общая презентация «Мой ангел- мама».</w:t>
      </w:r>
    </w:p>
    <w:p w:rsidR="002F0B75" w:rsidRPr="00CF43C0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43C0">
        <w:rPr>
          <w:rFonts w:ascii="Times New Roman" w:hAnsi="Times New Roman" w:cs="Times New Roman"/>
          <w:sz w:val="28"/>
          <w:szCs w:val="28"/>
        </w:rPr>
        <w:t xml:space="preserve">Система работы школы  по созданию благоприятных условий для развития творческих возможностей учащихся даёт положительные результаты, в том числе в учебной  деятельности.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F43C0">
        <w:rPr>
          <w:rFonts w:ascii="Times New Roman" w:hAnsi="Times New Roman" w:cs="Times New Roman"/>
          <w:sz w:val="28"/>
          <w:szCs w:val="28"/>
        </w:rPr>
        <w:t>За последние пять лет, в нашей школе стопроцентная успеваемость, высокие результаты сдачи ЕГЭ и ГИА, отсутствуют учащиеся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F43C0">
        <w:rPr>
          <w:rFonts w:ascii="Times New Roman" w:hAnsi="Times New Roman" w:cs="Times New Roman"/>
          <w:sz w:val="28"/>
          <w:szCs w:val="28"/>
        </w:rPr>
        <w:t xml:space="preserve"> стоящие на </w:t>
      </w:r>
      <w:proofErr w:type="spellStart"/>
      <w:r w:rsidRPr="00CF43C0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CF43C0">
        <w:rPr>
          <w:rFonts w:ascii="Times New Roman" w:hAnsi="Times New Roman" w:cs="Times New Roman"/>
          <w:sz w:val="28"/>
          <w:szCs w:val="28"/>
        </w:rPr>
        <w:t xml:space="preserve"> учёте и в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CF43C0">
        <w:rPr>
          <w:rFonts w:ascii="Times New Roman" w:hAnsi="Times New Roman" w:cs="Times New Roman"/>
          <w:sz w:val="28"/>
          <w:szCs w:val="28"/>
        </w:rPr>
        <w:t>ПДН. В 2013 году все учащиеся школы поступили в ВУЗЫ на бюдж</w:t>
      </w:r>
      <w:r>
        <w:rPr>
          <w:rFonts w:ascii="Times New Roman" w:hAnsi="Times New Roman" w:cs="Times New Roman"/>
          <w:sz w:val="28"/>
          <w:szCs w:val="28"/>
        </w:rPr>
        <w:t xml:space="preserve">етные места, сдали ЕГЭ с </w:t>
      </w:r>
      <w:r w:rsidRPr="00CF43C0">
        <w:rPr>
          <w:rFonts w:ascii="Times New Roman" w:hAnsi="Times New Roman" w:cs="Times New Roman"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ами от 68-до 98 баллов</w:t>
      </w:r>
      <w:r w:rsidRPr="00CF43C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Став основной школой, наши выпускники получают высокие баллы на  ГИА, продолжают обучение в школах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района и техникумах.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Наблюдения показали, что более 40 % наших выпускников выбрали профессии, связанные с творческой деятельностью: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0C3B">
        <w:rPr>
          <w:rFonts w:ascii="Times New Roman" w:hAnsi="Times New Roman" w:cs="Times New Roman"/>
          <w:sz w:val="28"/>
          <w:szCs w:val="28"/>
          <w:u w:val="single"/>
        </w:rPr>
        <w:t>Киволя</w:t>
      </w:r>
      <w:proofErr w:type="spellEnd"/>
      <w:r w:rsidRPr="00B30C3B">
        <w:rPr>
          <w:rFonts w:ascii="Times New Roman" w:hAnsi="Times New Roman" w:cs="Times New Roman"/>
          <w:sz w:val="28"/>
          <w:szCs w:val="28"/>
          <w:u w:val="single"/>
        </w:rPr>
        <w:t xml:space="preserve"> Мария и Дарь</w:t>
      </w:r>
      <w:proofErr w:type="gramStart"/>
      <w:r w:rsidRPr="00B30C3B">
        <w:rPr>
          <w:rFonts w:ascii="Times New Roman" w:hAnsi="Times New Roman" w:cs="Times New Roman"/>
          <w:sz w:val="28"/>
          <w:szCs w:val="28"/>
          <w:u w:val="single"/>
        </w:rPr>
        <w:t>я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закончили Брянское художественное училище по специальности дизайнер. Мари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работает в Доме творчества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Клинцы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обучает детей художественному творчеству.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Мехедова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Наталья, Андрейкина Галин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окончили Брянский вузы, работают дизайнерами. 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Цвирова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закончила Петербургский университет культуры и искусств, по специальности дирижер академического хора, работает в данном направлении.</w:t>
      </w:r>
    </w:p>
    <w:p w:rsidR="002F0B75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Шелоп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Мария, Савченко Евгений закончили музыкальное отделение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Клинцовского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колледжа, работают по специальности и многие другие.</w:t>
      </w:r>
    </w:p>
    <w:p w:rsidR="002F0B75" w:rsidRPr="00CF43C0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список, мы надеемся, продолжится, т.к. сейчас в школе, в дошкольной группе есть маленькие звездочки, результатами которых мы гордимся. </w:t>
      </w:r>
    </w:p>
    <w:p w:rsidR="002F0B75" w:rsidRPr="00F545C2" w:rsidRDefault="002F0B75" w:rsidP="002F0B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5C2">
        <w:rPr>
          <w:rFonts w:ascii="Times New Roman" w:hAnsi="Times New Roman" w:cs="Times New Roman"/>
          <w:sz w:val="28"/>
          <w:szCs w:val="28"/>
        </w:rPr>
        <w:t>Подводя итоги вышесказанному, хочется сказать такие слова  "Время измеряется не суммой прожитых лет, а плотностью заполнивших их событий".</w:t>
      </w:r>
    </w:p>
    <w:p w:rsidR="00077617" w:rsidRDefault="002F0B75" w:rsidP="002F0B75">
      <w:r>
        <w:rPr>
          <w:rFonts w:ascii="Times New Roman" w:hAnsi="Times New Roman" w:cs="Times New Roman"/>
          <w:sz w:val="28"/>
          <w:szCs w:val="28"/>
        </w:rPr>
        <w:t>Спасибо за внимание</w:t>
      </w:r>
    </w:p>
    <w:sectPr w:rsidR="00077617" w:rsidSect="00077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64121"/>
    <w:multiLevelType w:val="multilevel"/>
    <w:tmpl w:val="9230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B75"/>
    <w:rsid w:val="00077617"/>
    <w:rsid w:val="002F0B75"/>
    <w:rsid w:val="00B5318C"/>
    <w:rsid w:val="00D26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B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41e005f0431005f044b005f0447005f043d005f044b005f0439">
    <w:name w:val="dash041e_005f0431_005f044b_005f0447_005f043d_005f044b_005f0439"/>
    <w:basedOn w:val="a"/>
    <w:rsid w:val="002F0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2F0B7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3">
    <w:name w:val="No Spacing"/>
    <w:uiPriority w:val="1"/>
    <w:qFormat/>
    <w:rsid w:val="002F0B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2545</Words>
  <Characters>14511</Characters>
  <Application>Microsoft Office Word</Application>
  <DocSecurity>0</DocSecurity>
  <Lines>120</Lines>
  <Paragraphs>34</Paragraphs>
  <ScaleCrop>false</ScaleCrop>
  <Company/>
  <LinksUpToDate>false</LinksUpToDate>
  <CharactersWithSpaces>17022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2017-11-28T18:54:00Z</dcterms:created>
  <dcterms:modified xsi:type="dcterms:W3CDTF">2017-12-13T19:04:00Z</dcterms:modified>
</cp:coreProperties>
</file>