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31A1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Искусство портрета: отражение души на холсте</w:t>
      </w:r>
    </w:p>
    <w:p w14:paraId="036B3332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Портрет – это не просто изображение лица. Это окно в душу,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запечатлённое</w:t>
      </w:r>
      <w:r>
        <w:rPr>
          <w:rFonts w:hint="default" w:ascii="Times New Roman" w:hAnsi="Times New Roman" w:cs="Times New Roman"/>
          <w:sz w:val="28"/>
          <w:szCs w:val="28"/>
        </w:rPr>
        <w:t xml:space="preserve"> на холсте, в камне или на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плёнке</w:t>
      </w:r>
      <w:r>
        <w:rPr>
          <w:rFonts w:hint="default" w:ascii="Times New Roman" w:hAnsi="Times New Roman" w:cs="Times New Roman"/>
          <w:sz w:val="28"/>
          <w:szCs w:val="28"/>
        </w:rPr>
        <w:t>. На протяжении веков этот жанр изобразительного искусства служил не только для фиксации внешности, но и для раскрытия внутреннего мира человека, его характера, эмоций и уникальности. Портрет – это диалог между художником и моделью, где каждый мазок кисти, каждая линия карандаша или каждый кадр камеры становится попыткой уловить и передать нечто неуловимое – саму суть личности.</w:t>
      </w:r>
    </w:p>
    <w:p w14:paraId="19779BC4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6"/>
          <w:rFonts w:hint="default" w:ascii="Times New Roman" w:hAnsi="Times New Roman" w:cs="Times New Roman"/>
          <w:sz w:val="28"/>
          <w:szCs w:val="28"/>
        </w:rPr>
        <w:t>От античности до Возрождения: зарождение и расцвет</w:t>
      </w:r>
    </w:p>
    <w:p w14:paraId="2CC4B60E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История портрета уходит корнями в глубокую древность. Уже в античные времена художники стремились запечатлеть черты правителей и знати, увековечивая их власть и статус. Однако истинный расцвет портретного искусства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пришёлся</w:t>
      </w:r>
      <w:r>
        <w:rPr>
          <w:rFonts w:hint="default" w:ascii="Times New Roman" w:hAnsi="Times New Roman" w:cs="Times New Roman"/>
          <w:sz w:val="28"/>
          <w:szCs w:val="28"/>
        </w:rPr>
        <w:t xml:space="preserve"> на эпоху Возрождения. Мастера, такие как Леонардо да Винчи и Рафаэль, вывели жанр на новый уровень, начав уделять пристальное внимание не только внешней схожести, но и психологической глубине своих моделей. Их портреты – это не просто изображения, а целые истории, рассказанные через мимику, позу и взгляд.</w:t>
      </w:r>
    </w:p>
    <w:p w14:paraId="3F51D2A9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Сменялись века, менялись культурные и социальные реалии, и вместе с ними эволюционировал и портрет. От парадных изображений монархов до интимных портретов близких людей, от реалистичных до импрессионистических, каждый период оставлял свой отпечаток на этом жанре, отражая господствующие представления о красоте, человеке и его месте в мире.</w:t>
      </w:r>
    </w:p>
    <w:p w14:paraId="6C0FE06B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Мастерство художника: техники и подходы</w:t>
      </w:r>
    </w:p>
    <w:p w14:paraId="33D15F89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 портрета – это сложный и многогранный процесс, требующий от художника не только таланта, но и глубокого понимания человеческой природы. Будь то живопись, графика, скульптура или фотография, каждый вид искусства предлагает свои уникальные инструменты для воплощения образа.</w:t>
      </w:r>
    </w:p>
    <w:p w14:paraId="5BA7E2AA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живописи художники используют разнообразные техники, от экспрессивного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импоста</w:t>
      </w:r>
      <w:r>
        <w:rPr>
          <w:rFonts w:hint="default" w:ascii="Times New Roman" w:hAnsi="Times New Roman" w:cs="Times New Roman"/>
          <w:sz w:val="28"/>
          <w:szCs w:val="28"/>
        </w:rPr>
        <w:t>, создающего объем и текстуру, до тонкой лессировки, позволяющей добиться невероятной глубины и прозрачности цвета. Графика предлагает лаконичность линий и игру света и тени, скульптура – трехмерность и материальность, а фотография – мгновенность и документальность. Каждый художник выбирает свой путь, чтобы максимально точно и выразительно передать индивидуальность модели.</w:t>
      </w:r>
    </w:p>
    <w:p w14:paraId="6DC98D51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Портрет как зеркало культуры и памяти</w:t>
      </w:r>
    </w:p>
    <w:p w14:paraId="3B921D0D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Значение портрета выходит далеко за рамки искусства. Он играет важнейшую роль в культуре, служа не только средством сохранения памяти о людях и событиях, но и способом передачи их следующим поколениям. Портрет позволяет нам прикоснуться к прошлому, увидеть лица тех, кто жил до нас, почувствовать их присутствие.</w:t>
      </w:r>
    </w:p>
    <w:p w14:paraId="0026272F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Кроме того, портрет является мощным инструментом самовыражения художника. Через интерпретацию модели, через выбор ракурса, освещения и цветовой палитры, художник делится своим видением мира, своими мыслями и чувствами. Портрет становится отражением не только модели, но и самого творца.</w:t>
      </w:r>
    </w:p>
    <w:p w14:paraId="0680CF05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6"/>
          <w:rFonts w:hint="default" w:ascii="Times New Roman" w:hAnsi="Times New Roman" w:cs="Times New Roman"/>
          <w:sz w:val="28"/>
          <w:szCs w:val="28"/>
        </w:rPr>
        <w:t>Современный портрет: новые горизонты</w:t>
      </w:r>
    </w:p>
    <w:p w14:paraId="3C105973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современном искусстве портрет продолжает развиваться, адаптируясь к новым технологиям и стилям. Цифровые и абстрактные портреты открывают новые возможности для экспериментов с формой, цветом и смыслом. Искусственный интеллект и новые медиа предлагают невиданные ранее способы создания и восприятия образов.</w:t>
      </w:r>
    </w:p>
    <w:p w14:paraId="4BF6474C">
      <w:pPr>
        <w:ind w:firstLine="708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Однако, несмотря на все трансформации, основная цель портрета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остаётся</w:t>
      </w:r>
      <w:r>
        <w:rPr>
          <w:rFonts w:hint="default" w:ascii="Times New Roman" w:hAnsi="Times New Roman" w:cs="Times New Roman"/>
          <w:sz w:val="28"/>
          <w:szCs w:val="28"/>
        </w:rPr>
        <w:t xml:space="preserve"> неизменной: передача человеческой индивидуальности, эмоций и внутреннего мира. В эпоху стремительных перемен и информационного шума, портрет напоминает нам о ценности каждого человека, о его уникальности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hint="default" w:ascii="Times New Roman" w:hAnsi="Times New Roman" w:cs="Times New Roman"/>
          <w:sz w:val="28"/>
          <w:szCs w:val="28"/>
        </w:rPr>
        <w:t>позволяет нам заглянуть в душу человека, понять его характер и эмоции. Через портреты мы можем сохранить память о великих людях и событиях, а также наслаждаться красотой и глубиной человеческого облика. Портрет продолжает вдохновлять и удивлять, оставаясь одним из самых значимых жанров в искусстве.</w:t>
      </w:r>
    </w:p>
    <w:p w14:paraId="11F41569">
      <w:pPr>
        <w:pStyle w:val="7"/>
        <w:keepNext w:val="0"/>
        <w:keepLines w:val="0"/>
        <w:widowControl/>
        <w:suppressLineNumbers w:val="0"/>
        <w:rPr>
          <w:rFonts w:hint="default"/>
          <w:lang w:val="ru-RU"/>
        </w:rPr>
      </w:pPr>
    </w:p>
    <w:p w14:paraId="13ADE90F"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</w:p>
    <w:p w14:paraId="636D5DFC">
      <w:pPr>
        <w:ind w:firstLine="708" w:firstLineChars="0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3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2025-11-30T21:14:24Z</dcterms:created>
  <dc:creator>PEREGON</dc:creator>
  <cp:lastModifiedBy>PEREGON</cp:lastModifiedBy>
  <dcterms:modified xsi:type="dcterms:W3CDTF">2025-11-30T21:26:55Z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AF3680157E85469C8301A14F9C0E8DA5_12</vt:lpwstr>
  </property>
</Properties>
</file>