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1B" w:rsidRDefault="00E20A1B" w:rsidP="00E20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0C7">
        <w:rPr>
          <w:rFonts w:ascii="Times New Roman" w:hAnsi="Times New Roman" w:cs="Times New Roman"/>
          <w:b/>
          <w:sz w:val="28"/>
          <w:szCs w:val="28"/>
        </w:rPr>
        <w:t xml:space="preserve">Межпредметные связи на уроках математики </w:t>
      </w:r>
      <w:r w:rsidR="00A940C7" w:rsidRPr="00A940C7">
        <w:rPr>
          <w:rFonts w:ascii="Times New Roman" w:hAnsi="Times New Roman" w:cs="Times New Roman"/>
          <w:b/>
          <w:sz w:val="28"/>
          <w:szCs w:val="28"/>
        </w:rPr>
        <w:t xml:space="preserve">в базовой школе </w:t>
      </w:r>
      <w:r w:rsidRPr="00A940C7">
        <w:rPr>
          <w:rFonts w:ascii="Times New Roman" w:hAnsi="Times New Roman" w:cs="Times New Roman"/>
          <w:b/>
          <w:sz w:val="28"/>
          <w:szCs w:val="28"/>
        </w:rPr>
        <w:t xml:space="preserve">как средство осуществления </w:t>
      </w:r>
      <w:r w:rsidR="00A940C7" w:rsidRPr="00A940C7">
        <w:rPr>
          <w:rFonts w:ascii="Times New Roman" w:hAnsi="Times New Roman" w:cs="Times New Roman"/>
          <w:b/>
          <w:sz w:val="28"/>
          <w:szCs w:val="28"/>
        </w:rPr>
        <w:t>прикладной направленности обучения.</w:t>
      </w:r>
    </w:p>
    <w:p w:rsidR="002F10BB" w:rsidRPr="002F10BB" w:rsidRDefault="00BD78D5" w:rsidP="002F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0BB">
        <w:rPr>
          <w:rFonts w:ascii="Times New Roman" w:hAnsi="Times New Roman" w:cs="Times New Roman"/>
          <w:sz w:val="24"/>
          <w:szCs w:val="24"/>
        </w:rPr>
        <w:t xml:space="preserve">В начале данной статьи сразу хочу процитировать слова Игоря </w:t>
      </w:r>
      <w:proofErr w:type="spellStart"/>
      <w:r w:rsidRPr="002F10BB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2F10BB">
        <w:rPr>
          <w:rFonts w:ascii="Times New Roman" w:hAnsi="Times New Roman" w:cs="Times New Roman"/>
          <w:sz w:val="24"/>
          <w:szCs w:val="24"/>
        </w:rPr>
        <w:t xml:space="preserve">, которые, как мне кажется, могут послужить </w:t>
      </w:r>
      <w:proofErr w:type="gramStart"/>
      <w:r w:rsidRPr="002F10BB">
        <w:rPr>
          <w:rFonts w:ascii="Times New Roman" w:hAnsi="Times New Roman" w:cs="Times New Roman"/>
          <w:sz w:val="24"/>
          <w:szCs w:val="24"/>
        </w:rPr>
        <w:t>ключом</w:t>
      </w:r>
      <w:proofErr w:type="gramEnd"/>
      <w:r w:rsidRPr="002F10BB">
        <w:rPr>
          <w:rFonts w:ascii="Times New Roman" w:hAnsi="Times New Roman" w:cs="Times New Roman"/>
          <w:sz w:val="24"/>
          <w:szCs w:val="24"/>
        </w:rPr>
        <w:t xml:space="preserve"> к пониманию </w:t>
      </w:r>
      <w:r w:rsidR="002F10BB" w:rsidRPr="002F10BB">
        <w:rPr>
          <w:rFonts w:ascii="Times New Roman" w:hAnsi="Times New Roman" w:cs="Times New Roman"/>
          <w:sz w:val="24"/>
          <w:szCs w:val="24"/>
        </w:rPr>
        <w:t>представленной</w:t>
      </w:r>
      <w:r w:rsidRPr="002F10BB">
        <w:rPr>
          <w:rFonts w:ascii="Times New Roman" w:hAnsi="Times New Roman" w:cs="Times New Roman"/>
          <w:sz w:val="24"/>
          <w:szCs w:val="24"/>
        </w:rPr>
        <w:t xml:space="preserve"> в заголовке </w:t>
      </w:r>
      <w:r w:rsidR="002F10BB" w:rsidRPr="002F10BB">
        <w:rPr>
          <w:rFonts w:ascii="Times New Roman" w:hAnsi="Times New Roman" w:cs="Times New Roman"/>
          <w:sz w:val="24"/>
          <w:szCs w:val="24"/>
        </w:rPr>
        <w:t>темы. В своей работе «Математическое образование: вчера, сегодня, завтра…»</w:t>
      </w:r>
      <w:r w:rsidR="002F10BB" w:rsidRPr="00035D8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F10BB" w:rsidRPr="002F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0BB" w:rsidRPr="002F10BB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="002F10BB" w:rsidRPr="002F10BB">
        <w:rPr>
          <w:rFonts w:ascii="Times New Roman" w:hAnsi="Times New Roman" w:cs="Times New Roman"/>
          <w:sz w:val="24"/>
          <w:szCs w:val="24"/>
        </w:rPr>
        <w:t xml:space="preserve">, давая неутешительные прогнозы относительно будущего современных образовательных новшеств, не без основания замечает: </w:t>
      </w:r>
    </w:p>
    <w:p w:rsidR="00A940C7" w:rsidRDefault="002F10BB" w:rsidP="002F1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BB">
        <w:rPr>
          <w:rFonts w:ascii="Times New Roman" w:hAnsi="Times New Roman" w:cs="Times New Roman"/>
          <w:sz w:val="24"/>
          <w:szCs w:val="24"/>
        </w:rPr>
        <w:t>«…математика — важнейшая наука, созданная нашей цивилизацией и сопровождающая ее на всех этапах развития. Почти вся современная наука, нет, не почти, а именно, вся современная наука: физика и химия, биология и экономика, лингвистика и социология не только использует математические методы, но и строится по математическим законам. Путь в современную науку и технику, просто в современную жизнь лежит через математику. Этот элемент научного знания является важнейшей частью математического образования».</w:t>
      </w:r>
    </w:p>
    <w:p w:rsidR="00B74BC0" w:rsidRDefault="00B74BC0" w:rsidP="00B74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он пишет:</w:t>
      </w:r>
    </w:p>
    <w:p w:rsidR="00B74BC0" w:rsidRPr="00B74BC0" w:rsidRDefault="00B74BC0" w:rsidP="00B7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C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74BC0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не </w:t>
      </w:r>
      <w:r>
        <w:rPr>
          <w:rFonts w:ascii="Times New Roman" w:hAnsi="Times New Roman" w:cs="Times New Roman"/>
          <w:sz w:val="24"/>
          <w:szCs w:val="24"/>
        </w:rPr>
        <w:t xml:space="preserve">только часть науки математики — </w:t>
      </w:r>
      <w:r w:rsidRPr="00B74BC0">
        <w:rPr>
          <w:rFonts w:ascii="Times New Roman" w:hAnsi="Times New Roman" w:cs="Times New Roman"/>
          <w:sz w:val="24"/>
          <w:szCs w:val="24"/>
        </w:rPr>
        <w:t>это феномен общечеловеческой культуры. Оно является отражением истории развития человеческой мысли. Именно поэтому математическое образование всегда играло важную роль в культурном развитии человека. При этом возможности математического образования далеко выходят за границы собственно математических предметов. Математика — это язык, математическое образование может и должно стать средством языкового развития учащихся, научить их коротко, грамотно и точно формулировать свои мысли. Сегодня это особенно важно. Ведь под уг</w:t>
      </w:r>
      <w:r>
        <w:rPr>
          <w:rFonts w:ascii="Times New Roman" w:hAnsi="Times New Roman" w:cs="Times New Roman"/>
          <w:sz w:val="24"/>
          <w:szCs w:val="24"/>
        </w:rPr>
        <w:t>розой и культура русского языка</w:t>
      </w:r>
      <w:r w:rsidRPr="00B74B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0BB" w:rsidRDefault="002F10BB" w:rsidP="002F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 не согласиться с известным ученым и педагогом, однако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BC0">
        <w:rPr>
          <w:rFonts w:ascii="Times New Roman" w:hAnsi="Times New Roman" w:cs="Times New Roman"/>
          <w:sz w:val="24"/>
          <w:szCs w:val="24"/>
        </w:rPr>
        <w:t xml:space="preserve">отмеченному им </w:t>
      </w:r>
      <w:proofErr w:type="gramStart"/>
      <w:r w:rsidR="00B74BC0">
        <w:rPr>
          <w:rFonts w:ascii="Times New Roman" w:hAnsi="Times New Roman" w:cs="Times New Roman"/>
          <w:sz w:val="24"/>
          <w:szCs w:val="24"/>
        </w:rPr>
        <w:t xml:space="preserve">междисциплинарному характеру математического образования должного внимания на практике по-прежнему мало кто уделяет, несмотря на то, </w:t>
      </w:r>
      <w:r w:rsidR="0055677F">
        <w:rPr>
          <w:rFonts w:ascii="Times New Roman" w:hAnsi="Times New Roman" w:cs="Times New Roman"/>
          <w:sz w:val="24"/>
          <w:szCs w:val="24"/>
        </w:rPr>
        <w:t xml:space="preserve">что в педагогической литературе, а также во всевозможных статьях по данной теме охотно и живо на разные лады обсуждают проблему организации </w:t>
      </w:r>
      <w:proofErr w:type="spellStart"/>
      <w:r w:rsidR="0055677F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55677F">
        <w:rPr>
          <w:rFonts w:ascii="Times New Roman" w:hAnsi="Times New Roman" w:cs="Times New Roman"/>
          <w:sz w:val="24"/>
          <w:szCs w:val="24"/>
        </w:rPr>
        <w:t xml:space="preserve"> работы на уроках математики и тесно с ней связанную проблему осуществления прикладной направленности обучения предмету.</w:t>
      </w:r>
      <w:proofErr w:type="gramEnd"/>
      <w:r w:rsidR="0055677F">
        <w:rPr>
          <w:rFonts w:ascii="Times New Roman" w:hAnsi="Times New Roman" w:cs="Times New Roman"/>
          <w:sz w:val="24"/>
          <w:szCs w:val="24"/>
        </w:rPr>
        <w:t xml:space="preserve"> Если говорить о практическом применении различных образовательных технологий</w:t>
      </w:r>
      <w:r w:rsidR="00301236">
        <w:rPr>
          <w:rFonts w:ascii="Times New Roman" w:hAnsi="Times New Roman" w:cs="Times New Roman"/>
          <w:sz w:val="24"/>
          <w:szCs w:val="24"/>
        </w:rPr>
        <w:t>, то следует отметить, что в процессе обучения математики чаще всего упускаются возможности формирования практических умений учащихся, связанных с решением познавательных задач, раскрывающих связь математики с жизнью, с будущей практической деятельностью учащихся, а также с другими школьными предметами, как г</w:t>
      </w:r>
      <w:r w:rsidR="00035D80">
        <w:rPr>
          <w:rFonts w:ascii="Times New Roman" w:hAnsi="Times New Roman" w:cs="Times New Roman"/>
          <w:sz w:val="24"/>
          <w:szCs w:val="24"/>
        </w:rPr>
        <w:t>уманитарного, так и естественно</w:t>
      </w:r>
      <w:r w:rsidR="00301236">
        <w:rPr>
          <w:rFonts w:ascii="Times New Roman" w:hAnsi="Times New Roman" w:cs="Times New Roman"/>
          <w:sz w:val="24"/>
          <w:szCs w:val="24"/>
        </w:rPr>
        <w:t>научного цикла</w:t>
      </w:r>
      <w:r w:rsidR="00035D80">
        <w:rPr>
          <w:rFonts w:ascii="Times New Roman" w:hAnsi="Times New Roman" w:cs="Times New Roman"/>
          <w:sz w:val="24"/>
          <w:szCs w:val="24"/>
        </w:rPr>
        <w:t>.</w:t>
      </w:r>
      <w:r w:rsidR="00035D80" w:rsidRPr="00035D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301236">
        <w:rPr>
          <w:rFonts w:ascii="Times New Roman" w:hAnsi="Times New Roman" w:cs="Times New Roman"/>
          <w:sz w:val="24"/>
          <w:szCs w:val="24"/>
        </w:rPr>
        <w:t xml:space="preserve"> </w:t>
      </w:r>
      <w:r w:rsidR="00035D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5D80">
        <w:rPr>
          <w:rFonts w:ascii="Times New Roman" w:hAnsi="Times New Roman" w:cs="Times New Roman"/>
          <w:sz w:val="24"/>
          <w:szCs w:val="24"/>
        </w:rPr>
        <w:t xml:space="preserve"> разное время были предложены различные способы преодоления </w:t>
      </w:r>
      <w:r w:rsidR="00D7671C">
        <w:rPr>
          <w:rFonts w:ascii="Times New Roman" w:hAnsi="Times New Roman" w:cs="Times New Roman"/>
          <w:sz w:val="24"/>
          <w:szCs w:val="24"/>
        </w:rPr>
        <w:t xml:space="preserve">существующих сложностей, предлагались методики и разработки, призванные улучшить результаты работы с учащимися в данном направлении. На любом педагогическом портале или сайте учительских инициатив можно найти работы по обсуждаемой теме и постараться применить на собственных уроках предложенные там методики. </w:t>
      </w:r>
      <w:proofErr w:type="gramStart"/>
      <w:r w:rsidR="00D7671C">
        <w:rPr>
          <w:rFonts w:ascii="Times New Roman" w:hAnsi="Times New Roman" w:cs="Times New Roman"/>
          <w:sz w:val="24"/>
          <w:szCs w:val="24"/>
        </w:rPr>
        <w:t>Поэтому нет смысла, как говорится, переливать из пустого в порожнее, бесконечно пересказывать чьи-то соображения, цитировать и ос</w:t>
      </w:r>
      <w:r w:rsidR="001D13D2">
        <w:rPr>
          <w:rFonts w:ascii="Times New Roman" w:hAnsi="Times New Roman" w:cs="Times New Roman"/>
          <w:sz w:val="24"/>
          <w:szCs w:val="24"/>
        </w:rPr>
        <w:t>тавлять ссылки на чьи-то работы, равно как и нет смысла постоянно подчеркивать важность и актуальность прикладной направленности обучения</w:t>
      </w:r>
      <w:r w:rsidR="00BF5F29">
        <w:rPr>
          <w:rFonts w:ascii="Times New Roman" w:hAnsi="Times New Roman" w:cs="Times New Roman"/>
          <w:sz w:val="24"/>
          <w:szCs w:val="24"/>
        </w:rPr>
        <w:t xml:space="preserve"> (скажу только, что вопрос этот имеет если не первую, то капитальную значимость в деле образования)</w:t>
      </w:r>
      <w:r w:rsidR="001D13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3D2">
        <w:rPr>
          <w:rFonts w:ascii="Times New Roman" w:hAnsi="Times New Roman" w:cs="Times New Roman"/>
          <w:sz w:val="24"/>
          <w:szCs w:val="24"/>
        </w:rPr>
        <w:t xml:space="preserve"> В данной статье речь скорее пойдет</w:t>
      </w:r>
      <w:r w:rsidR="00D7671C">
        <w:rPr>
          <w:rFonts w:ascii="Times New Roman" w:hAnsi="Times New Roman" w:cs="Times New Roman"/>
          <w:sz w:val="24"/>
          <w:szCs w:val="24"/>
        </w:rPr>
        <w:t xml:space="preserve"> о глубинных причинах тех неудач, которые терпит </w:t>
      </w:r>
      <w:r w:rsidR="001D13D2">
        <w:rPr>
          <w:rFonts w:ascii="Times New Roman" w:hAnsi="Times New Roman" w:cs="Times New Roman"/>
          <w:sz w:val="24"/>
          <w:szCs w:val="24"/>
        </w:rPr>
        <w:t xml:space="preserve">сложившийся  педагогический коллектив, пытаясь применить те или иные не лишенные </w:t>
      </w:r>
      <w:r w:rsidR="00A66289">
        <w:rPr>
          <w:rFonts w:ascii="Times New Roman" w:hAnsi="Times New Roman" w:cs="Times New Roman"/>
          <w:sz w:val="24"/>
          <w:szCs w:val="24"/>
        </w:rPr>
        <w:t xml:space="preserve">смысла и </w:t>
      </w:r>
      <w:r w:rsidR="001D13D2">
        <w:rPr>
          <w:rFonts w:ascii="Times New Roman" w:hAnsi="Times New Roman" w:cs="Times New Roman"/>
          <w:sz w:val="24"/>
          <w:szCs w:val="24"/>
        </w:rPr>
        <w:t>целесообразности методические рекоменд</w:t>
      </w:r>
      <w:r w:rsidR="00A66289">
        <w:rPr>
          <w:rFonts w:ascii="Times New Roman" w:hAnsi="Times New Roman" w:cs="Times New Roman"/>
          <w:sz w:val="24"/>
          <w:szCs w:val="24"/>
        </w:rPr>
        <w:t xml:space="preserve">ации, касающиеся прикладных аспектов школьного курса математики. Сразу оговорюсь, что я не ставлю своей задачей сильно и категорически высказаться, предложить бескомпромиссное </w:t>
      </w:r>
      <w:r w:rsidR="00BF5F29">
        <w:rPr>
          <w:rFonts w:ascii="Times New Roman" w:hAnsi="Times New Roman" w:cs="Times New Roman"/>
          <w:sz w:val="24"/>
          <w:szCs w:val="24"/>
        </w:rPr>
        <w:t>решение всех проблем сразу, так как незначительный опыт работы в образовании (в частности, в школе) не позволяет рассмотреть проблему воочию, причем целиком и, как говорится, во всех ракурсах. Но некоторые ве</w:t>
      </w:r>
      <w:r w:rsidR="000B3FAA">
        <w:rPr>
          <w:rFonts w:ascii="Times New Roman" w:hAnsi="Times New Roman" w:cs="Times New Roman"/>
          <w:sz w:val="24"/>
          <w:szCs w:val="24"/>
        </w:rPr>
        <w:t xml:space="preserve">щи очевидны </w:t>
      </w:r>
      <w:r w:rsidR="00041330">
        <w:rPr>
          <w:rFonts w:ascii="Times New Roman" w:hAnsi="Times New Roman" w:cs="Times New Roman"/>
          <w:sz w:val="24"/>
          <w:szCs w:val="24"/>
        </w:rPr>
        <w:t>и просятся наружу</w:t>
      </w:r>
      <w:r w:rsidR="000B3FAA">
        <w:rPr>
          <w:rFonts w:ascii="Times New Roman" w:hAnsi="Times New Roman" w:cs="Times New Roman"/>
          <w:sz w:val="24"/>
          <w:szCs w:val="24"/>
        </w:rPr>
        <w:t>.</w:t>
      </w:r>
    </w:p>
    <w:p w:rsidR="00752722" w:rsidRDefault="000B3FAA" w:rsidP="00A6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Большинство авторов, затрагивающих объявленную в заголовке данной статьи тему, говорят о важности создания условий, инициирующих ученические действия, к чему </w:t>
      </w:r>
      <w:r w:rsidR="00A617DE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A617DE">
        <w:rPr>
          <w:rFonts w:ascii="Times New Roman" w:hAnsi="Times New Roman" w:cs="Times New Roman"/>
          <w:sz w:val="24"/>
          <w:szCs w:val="24"/>
        </w:rPr>
        <w:lastRenderedPageBreak/>
        <w:t>привлекаются</w:t>
      </w:r>
      <w:r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A617DE">
        <w:rPr>
          <w:rFonts w:ascii="Times New Roman" w:hAnsi="Times New Roman" w:cs="Times New Roman"/>
          <w:sz w:val="24"/>
          <w:szCs w:val="24"/>
        </w:rPr>
        <w:t xml:space="preserve">инновационные образовательные технологии: </w:t>
      </w:r>
      <w:r w:rsidR="00A617DE" w:rsidRPr="00A617DE">
        <w:rPr>
          <w:rFonts w:ascii="Times New Roman" w:hAnsi="Times New Roman" w:cs="Times New Roman"/>
          <w:sz w:val="24"/>
          <w:szCs w:val="24"/>
        </w:rPr>
        <w:t>внедрение технологий мониторинга, прое</w:t>
      </w:r>
      <w:r w:rsidR="00A617DE">
        <w:rPr>
          <w:rFonts w:ascii="Times New Roman" w:hAnsi="Times New Roman" w:cs="Times New Roman"/>
          <w:sz w:val="24"/>
          <w:szCs w:val="24"/>
        </w:rPr>
        <w:t>ктная деятельность, научно-</w:t>
      </w:r>
      <w:r w:rsidR="00A617DE" w:rsidRPr="00A617DE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  <w:r w:rsidR="00A617DE">
        <w:rPr>
          <w:rFonts w:ascii="Times New Roman" w:hAnsi="Times New Roman" w:cs="Times New Roman"/>
          <w:sz w:val="24"/>
          <w:szCs w:val="24"/>
        </w:rPr>
        <w:t xml:space="preserve"> и, конечно же, пресловутые информационно-коммуникационные технологии, которые в настоящее время активно осваиваются и продуктивно используются в школьном образовательном процессе.</w:t>
      </w:r>
      <w:proofErr w:type="gramEnd"/>
      <w:r w:rsidR="00A617DE">
        <w:rPr>
          <w:rFonts w:ascii="Times New Roman" w:hAnsi="Times New Roman" w:cs="Times New Roman"/>
          <w:sz w:val="24"/>
          <w:szCs w:val="24"/>
        </w:rPr>
        <w:t xml:space="preserve"> </w:t>
      </w:r>
      <w:r w:rsidR="00661C84">
        <w:rPr>
          <w:rFonts w:ascii="Times New Roman" w:hAnsi="Times New Roman" w:cs="Times New Roman"/>
          <w:sz w:val="24"/>
          <w:szCs w:val="24"/>
        </w:rPr>
        <w:t>Немаловажным считается кружковая деятельность, в рамках которой внедрение указанных технологий представляется наиболее эффективным.</w:t>
      </w:r>
      <w:r w:rsidR="00595EA2">
        <w:rPr>
          <w:rFonts w:ascii="Times New Roman" w:hAnsi="Times New Roman" w:cs="Times New Roman"/>
          <w:sz w:val="24"/>
          <w:szCs w:val="24"/>
        </w:rPr>
        <w:t xml:space="preserve"> </w:t>
      </w:r>
      <w:r w:rsidR="00041330">
        <w:rPr>
          <w:rFonts w:ascii="Times New Roman" w:hAnsi="Times New Roman" w:cs="Times New Roman"/>
          <w:sz w:val="24"/>
          <w:szCs w:val="24"/>
        </w:rPr>
        <w:t xml:space="preserve">В процессе комплексной работы с детьми – как на предметной, так и на межпредметной основе – </w:t>
      </w:r>
      <w:r w:rsidR="004431B0">
        <w:rPr>
          <w:rFonts w:ascii="Times New Roman" w:hAnsi="Times New Roman" w:cs="Times New Roman"/>
          <w:sz w:val="24"/>
          <w:szCs w:val="24"/>
        </w:rPr>
        <w:t>учащие</w:t>
      </w:r>
      <w:r w:rsidR="00041330">
        <w:rPr>
          <w:rFonts w:ascii="Times New Roman" w:hAnsi="Times New Roman" w:cs="Times New Roman"/>
          <w:sz w:val="24"/>
          <w:szCs w:val="24"/>
        </w:rPr>
        <w:t xml:space="preserve">ся </w:t>
      </w:r>
      <w:r w:rsidR="004431B0">
        <w:rPr>
          <w:rFonts w:ascii="Times New Roman" w:hAnsi="Times New Roman" w:cs="Times New Roman"/>
          <w:sz w:val="24"/>
          <w:szCs w:val="24"/>
        </w:rPr>
        <w:t>не только формируют</w:t>
      </w:r>
      <w:r w:rsidR="0004133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4431B0">
        <w:rPr>
          <w:rFonts w:ascii="Times New Roman" w:hAnsi="Times New Roman" w:cs="Times New Roman"/>
          <w:sz w:val="24"/>
          <w:szCs w:val="24"/>
        </w:rPr>
        <w:t xml:space="preserve"> правильного выполнения заданий в рамках предмета математики, но и осуществляют перенос на новые классы объектов. В этом смысле </w:t>
      </w:r>
      <w:r w:rsidR="004431B0" w:rsidRPr="004431B0">
        <w:rPr>
          <w:rStyle w:val="c0"/>
          <w:rFonts w:ascii="Times New Roman" w:hAnsi="Times New Roman" w:cs="Times New Roman"/>
          <w:sz w:val="24"/>
          <w:szCs w:val="24"/>
        </w:rPr>
        <w:t>одним из наиболее эффективных способов достижения поставленных целей является решение прикладных задач из смежных дисциплин, позволяющих продемонстрировать учащимся применение математических методов для решения задач из других предметных областей</w:t>
      </w:r>
      <w:r w:rsidR="004431B0">
        <w:rPr>
          <w:rStyle w:val="c0"/>
        </w:rPr>
        <w:t xml:space="preserve">. </w:t>
      </w:r>
      <w:r w:rsidR="00F0178E">
        <w:rPr>
          <w:rStyle w:val="c0"/>
          <w:rFonts w:ascii="Times New Roman" w:hAnsi="Times New Roman" w:cs="Times New Roman"/>
          <w:sz w:val="24"/>
          <w:szCs w:val="24"/>
        </w:rPr>
        <w:t xml:space="preserve">На данном этапе работа учителя призвана доказать учащимся то, что </w:t>
      </w:r>
      <w:r w:rsidR="00F0178E" w:rsidRPr="00F0178E">
        <w:rPr>
          <w:rFonts w:ascii="Times New Roman" w:hAnsi="Times New Roman" w:cs="Times New Roman"/>
          <w:sz w:val="24"/>
          <w:szCs w:val="24"/>
        </w:rPr>
        <w:t>математика не существует сама по себе и сама для себя, а она призвана быть цент</w:t>
      </w:r>
      <w:r w:rsidR="00F0178E">
        <w:rPr>
          <w:rFonts w:ascii="Times New Roman" w:hAnsi="Times New Roman" w:cs="Times New Roman"/>
          <w:sz w:val="24"/>
          <w:szCs w:val="24"/>
        </w:rPr>
        <w:t>ральным звеном всех существующих</w:t>
      </w:r>
      <w:r w:rsidR="00F0178E" w:rsidRPr="00F0178E">
        <w:rPr>
          <w:rFonts w:ascii="Times New Roman" w:hAnsi="Times New Roman" w:cs="Times New Roman"/>
          <w:sz w:val="24"/>
          <w:szCs w:val="24"/>
        </w:rPr>
        <w:t xml:space="preserve"> наук.</w:t>
      </w:r>
      <w:r w:rsidR="00F0178E">
        <w:rPr>
          <w:rFonts w:ascii="Times New Roman" w:hAnsi="Times New Roman" w:cs="Times New Roman"/>
          <w:sz w:val="24"/>
          <w:szCs w:val="24"/>
        </w:rPr>
        <w:t xml:space="preserve"> Немаловажную роль в таком подходе играет личная харизма и эрудированность учителя</w:t>
      </w:r>
      <w:r w:rsidR="00DA764C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DA764C" w:rsidRPr="00DA764C">
        <w:rPr>
          <w:rFonts w:ascii="Times New Roman" w:hAnsi="Times New Roman" w:cs="Times New Roman"/>
          <w:sz w:val="24"/>
          <w:szCs w:val="24"/>
        </w:rPr>
        <w:t>вся инициатива в подборе упражнений лежит на плечах учителя. Он должен стараться на своих уроках интегрировать материал математики и естественных дисциплин для прочного усвоения учебного материала учащимися. Благодаря таким задачам, мы можем формировать познавательный интерес у школьников не только к своему предмету, но и к предметам своих коллег</w:t>
      </w:r>
      <w:r w:rsidR="00DA764C">
        <w:rPr>
          <w:rFonts w:ascii="Times New Roman" w:hAnsi="Times New Roman" w:cs="Times New Roman"/>
          <w:sz w:val="24"/>
          <w:szCs w:val="24"/>
        </w:rPr>
        <w:t>, например</w:t>
      </w:r>
      <w:r w:rsidR="00DA764C" w:rsidRPr="00DA764C">
        <w:rPr>
          <w:rFonts w:ascii="Times New Roman" w:hAnsi="Times New Roman" w:cs="Times New Roman"/>
          <w:sz w:val="24"/>
          <w:szCs w:val="24"/>
        </w:rPr>
        <w:t xml:space="preserve">. </w:t>
      </w:r>
      <w:r w:rsidR="00DA764C">
        <w:rPr>
          <w:rFonts w:ascii="Times New Roman" w:hAnsi="Times New Roman" w:cs="Times New Roman"/>
          <w:sz w:val="24"/>
          <w:szCs w:val="24"/>
        </w:rPr>
        <w:t xml:space="preserve">И зачастую мы должны </w:t>
      </w:r>
      <w:r w:rsidR="00DA764C" w:rsidRPr="00DA764C">
        <w:rPr>
          <w:rFonts w:ascii="Times New Roman" w:hAnsi="Times New Roman" w:cs="Times New Roman"/>
          <w:sz w:val="24"/>
          <w:szCs w:val="24"/>
        </w:rPr>
        <w:t>по возможности объединяться с другими учителями, чтобы дать интересный интегрированный урок.</w:t>
      </w:r>
      <w:r w:rsidR="00F0178E" w:rsidRPr="00DA7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35A" w:rsidRDefault="00DA764C" w:rsidP="00A6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тут вскрывается одна большая проблема, которую в общем можно обозначить, как «чрезмерная дифференциация образования», происходящая уже на школьном уровне. </w:t>
      </w:r>
      <w:r w:rsidR="00752722" w:rsidRPr="00752722">
        <w:rPr>
          <w:rFonts w:ascii="Times New Roman" w:hAnsi="Times New Roman" w:cs="Times New Roman"/>
          <w:sz w:val="24"/>
          <w:szCs w:val="24"/>
        </w:rPr>
        <w:t xml:space="preserve">Школа, в первую очередь, в старшем звене становится специализированной, возникают школы различного типа: гуманитарные, физико-математические, биологические и прочие, вплоть до </w:t>
      </w:r>
      <w:proofErr w:type="gramStart"/>
      <w:r w:rsidR="00752722" w:rsidRPr="00752722">
        <w:rPr>
          <w:rFonts w:ascii="Times New Roman" w:hAnsi="Times New Roman" w:cs="Times New Roman"/>
          <w:sz w:val="24"/>
          <w:szCs w:val="24"/>
        </w:rPr>
        <w:t>театральных</w:t>
      </w:r>
      <w:proofErr w:type="gramEnd"/>
      <w:r w:rsidR="00752722" w:rsidRPr="00752722">
        <w:rPr>
          <w:rFonts w:ascii="Times New Roman" w:hAnsi="Times New Roman" w:cs="Times New Roman"/>
          <w:sz w:val="24"/>
          <w:szCs w:val="24"/>
        </w:rPr>
        <w:t xml:space="preserve"> и музыкальных</w:t>
      </w:r>
      <w:r w:rsidR="00752722">
        <w:rPr>
          <w:rFonts w:ascii="Times New Roman" w:hAnsi="Times New Roman" w:cs="Times New Roman"/>
          <w:sz w:val="24"/>
          <w:szCs w:val="24"/>
        </w:rPr>
        <w:t xml:space="preserve">. </w:t>
      </w:r>
      <w:r w:rsidR="00752722" w:rsidRPr="00752722">
        <w:rPr>
          <w:rFonts w:ascii="Times New Roman" w:hAnsi="Times New Roman" w:cs="Times New Roman"/>
          <w:sz w:val="24"/>
          <w:szCs w:val="24"/>
        </w:rPr>
        <w:t xml:space="preserve">С одной стороны, это необходимо. Но, с другой, - </w:t>
      </w:r>
      <w:r w:rsidR="00752722">
        <w:rPr>
          <w:rFonts w:ascii="Times New Roman" w:hAnsi="Times New Roman" w:cs="Times New Roman"/>
          <w:sz w:val="24"/>
          <w:szCs w:val="24"/>
        </w:rPr>
        <w:t>ч</w:t>
      </w:r>
      <w:r w:rsidR="00752722" w:rsidRPr="00752722">
        <w:rPr>
          <w:rFonts w:ascii="Times New Roman" w:hAnsi="Times New Roman" w:cs="Times New Roman"/>
          <w:sz w:val="24"/>
          <w:szCs w:val="24"/>
        </w:rPr>
        <w:t>резмерная дифференциация на школьном уровне может п</w:t>
      </w:r>
      <w:r w:rsidR="00752722">
        <w:rPr>
          <w:rFonts w:ascii="Times New Roman" w:hAnsi="Times New Roman" w:cs="Times New Roman"/>
          <w:sz w:val="24"/>
          <w:szCs w:val="24"/>
        </w:rPr>
        <w:t>ривести к полному распаду школы,</w:t>
      </w:r>
      <w:r w:rsidR="00752722" w:rsidRPr="00752722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="00752722" w:rsidRPr="00752722">
        <w:rPr>
          <w:rFonts w:ascii="Times New Roman" w:hAnsi="Times New Roman" w:cs="Times New Roman"/>
          <w:sz w:val="24"/>
          <w:szCs w:val="24"/>
        </w:rPr>
        <w:t>помешать ее выпускникам в будущем реализовать</w:t>
      </w:r>
      <w:proofErr w:type="gramEnd"/>
      <w:r w:rsidR="00752722" w:rsidRPr="00752722">
        <w:rPr>
          <w:rFonts w:ascii="Times New Roman" w:hAnsi="Times New Roman" w:cs="Times New Roman"/>
          <w:sz w:val="24"/>
          <w:szCs w:val="24"/>
        </w:rPr>
        <w:t xml:space="preserve"> свои основные общечеловеческие права, право на свободное передвижение, право на выбор профессии.</w:t>
      </w:r>
      <w:r w:rsidR="00752722">
        <w:rPr>
          <w:rFonts w:ascii="Times New Roman" w:hAnsi="Times New Roman" w:cs="Times New Roman"/>
          <w:sz w:val="24"/>
          <w:szCs w:val="24"/>
        </w:rPr>
        <w:t xml:space="preserve"> В сложившихся обстоятельствах впору было бы сделать вывод </w:t>
      </w:r>
      <w:r w:rsidR="00752722" w:rsidRPr="00752722">
        <w:rPr>
          <w:rFonts w:ascii="Times New Roman" w:hAnsi="Times New Roman" w:cs="Times New Roman"/>
          <w:sz w:val="24"/>
          <w:szCs w:val="24"/>
        </w:rPr>
        <w:t>о необходимости усиления именно фундаментальной подготовки выпускников наших школ</w:t>
      </w:r>
      <w:r w:rsidR="00752722">
        <w:t xml:space="preserve">. </w:t>
      </w:r>
      <w:r w:rsidR="00752722" w:rsidRPr="00752722">
        <w:rPr>
          <w:rFonts w:ascii="Times New Roman" w:hAnsi="Times New Roman" w:cs="Times New Roman"/>
          <w:sz w:val="24"/>
          <w:szCs w:val="24"/>
        </w:rPr>
        <w:t>И этот принцип фундаментальности выдвигает на первое место именно математическое образование</w:t>
      </w:r>
      <w:r w:rsidR="00752722">
        <w:rPr>
          <w:rFonts w:ascii="Times New Roman" w:hAnsi="Times New Roman" w:cs="Times New Roman"/>
          <w:sz w:val="24"/>
          <w:szCs w:val="24"/>
        </w:rPr>
        <w:t>, являющееся одним из стержневых факторов во всем образовательном процессе</w:t>
      </w:r>
      <w:r w:rsidR="00752722" w:rsidRPr="00752722">
        <w:rPr>
          <w:rFonts w:ascii="Times New Roman" w:hAnsi="Times New Roman" w:cs="Times New Roman"/>
          <w:sz w:val="24"/>
          <w:szCs w:val="24"/>
        </w:rPr>
        <w:t>.</w:t>
      </w:r>
      <w:r w:rsidR="00752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722">
        <w:rPr>
          <w:rFonts w:ascii="Times New Roman" w:hAnsi="Times New Roman" w:cs="Times New Roman"/>
          <w:sz w:val="24"/>
          <w:szCs w:val="24"/>
        </w:rPr>
        <w:t xml:space="preserve">Перечисленные выше методики, не раз упомянутые в различных научных статьях и прочих работах, будут эффективны только тогда, когда </w:t>
      </w:r>
      <w:r w:rsidR="008F2D04">
        <w:rPr>
          <w:rFonts w:ascii="Times New Roman" w:hAnsi="Times New Roman" w:cs="Times New Roman"/>
          <w:sz w:val="24"/>
          <w:szCs w:val="24"/>
        </w:rPr>
        <w:t>в сознании как педагогического коллектива, так и учащихся всех возрастов (а также их родителей) укоренится убеждение в важности комплексного подхода к обучению, где нет места пренебрежительному и невнимательному отношению к периферийным для того или иного профиля предметам.</w:t>
      </w:r>
      <w:proofErr w:type="gramEnd"/>
      <w:r w:rsidR="008F2D04">
        <w:rPr>
          <w:rFonts w:ascii="Times New Roman" w:hAnsi="Times New Roman" w:cs="Times New Roman"/>
          <w:sz w:val="24"/>
          <w:szCs w:val="24"/>
        </w:rPr>
        <w:t xml:space="preserve"> Как я считаю, в школе должна без стеснений проводиться действенная, вполне себе продуманная и целенаправленная пропаганда трудовой деятельности и здорового образа жизни, что подразумевает комплексную работу, проводимую с трех сторон: со стороны учителей, со стороны родителей и в первую очередь со стороны государства. Казалось бы, причем здесь </w:t>
      </w:r>
      <w:proofErr w:type="gramStart"/>
      <w:r w:rsidR="008F2D04">
        <w:rPr>
          <w:rFonts w:ascii="Times New Roman" w:hAnsi="Times New Roman" w:cs="Times New Roman"/>
          <w:sz w:val="24"/>
          <w:szCs w:val="24"/>
        </w:rPr>
        <w:t>математика</w:t>
      </w:r>
      <w:proofErr w:type="gramEnd"/>
      <w:r w:rsidR="008F2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F2D0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8F2D04">
        <w:rPr>
          <w:rFonts w:ascii="Times New Roman" w:hAnsi="Times New Roman" w:cs="Times New Roman"/>
          <w:sz w:val="24"/>
          <w:szCs w:val="24"/>
        </w:rPr>
        <w:t xml:space="preserve"> ее вклад в полноценное и разностороннее развитие личности. Я полностью согласен с упомянутым выше </w:t>
      </w:r>
      <w:r w:rsidR="009609BF">
        <w:rPr>
          <w:rFonts w:ascii="Times New Roman" w:hAnsi="Times New Roman" w:cs="Times New Roman"/>
          <w:sz w:val="24"/>
          <w:szCs w:val="24"/>
        </w:rPr>
        <w:t xml:space="preserve">И.Ф. </w:t>
      </w:r>
      <w:r w:rsidR="008F2D04">
        <w:rPr>
          <w:rFonts w:ascii="Times New Roman" w:hAnsi="Times New Roman" w:cs="Times New Roman"/>
          <w:sz w:val="24"/>
          <w:szCs w:val="24"/>
        </w:rPr>
        <w:t xml:space="preserve">Шарыгиным, который в своих многочисленных статьях проводит мысль о том, что математика «обладает </w:t>
      </w:r>
      <w:r w:rsidR="008F2D04" w:rsidRPr="009609BF">
        <w:rPr>
          <w:rFonts w:ascii="Times New Roman" w:hAnsi="Times New Roman" w:cs="Times New Roman"/>
          <w:sz w:val="24"/>
          <w:szCs w:val="24"/>
        </w:rPr>
        <w:t>большими псих</w:t>
      </w:r>
      <w:proofErr w:type="gramStart"/>
      <w:r w:rsidR="008F2D04" w:rsidRPr="009609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F2D04" w:rsidRPr="009609BF">
        <w:rPr>
          <w:rFonts w:ascii="Times New Roman" w:hAnsi="Times New Roman" w:cs="Times New Roman"/>
          <w:sz w:val="24"/>
          <w:szCs w:val="24"/>
        </w:rPr>
        <w:t>, физио- и просто терапевтическими возможностями, которые еще пл</w:t>
      </w:r>
      <w:r w:rsidR="009609BF" w:rsidRPr="009609BF">
        <w:rPr>
          <w:rFonts w:ascii="Times New Roman" w:hAnsi="Times New Roman" w:cs="Times New Roman"/>
          <w:sz w:val="24"/>
          <w:szCs w:val="24"/>
        </w:rPr>
        <w:t>охо, а точнее, никак не изучены</w:t>
      </w:r>
      <w:r w:rsidR="008F2D04" w:rsidRPr="009609BF">
        <w:rPr>
          <w:rFonts w:ascii="Times New Roman" w:hAnsi="Times New Roman" w:cs="Times New Roman"/>
          <w:sz w:val="24"/>
          <w:szCs w:val="24"/>
        </w:rPr>
        <w:t>»</w:t>
      </w:r>
      <w:r w:rsidR="009609BF" w:rsidRPr="009609BF">
        <w:rPr>
          <w:rFonts w:ascii="Times New Roman" w:hAnsi="Times New Roman" w:cs="Times New Roman"/>
          <w:sz w:val="24"/>
          <w:szCs w:val="24"/>
        </w:rPr>
        <w:t>.</w:t>
      </w:r>
      <w:r w:rsidR="008F2D04">
        <w:rPr>
          <w:rFonts w:ascii="Times New Roman" w:hAnsi="Times New Roman" w:cs="Times New Roman"/>
          <w:sz w:val="24"/>
          <w:szCs w:val="24"/>
        </w:rPr>
        <w:t xml:space="preserve"> </w:t>
      </w:r>
      <w:r w:rsidR="009609BF">
        <w:rPr>
          <w:rFonts w:ascii="Times New Roman" w:hAnsi="Times New Roman" w:cs="Times New Roman"/>
          <w:sz w:val="24"/>
          <w:szCs w:val="24"/>
        </w:rPr>
        <w:t xml:space="preserve">Пусть даже не располагая достаточными фактами, демонстрирующими сказанное, но хотя бы на интуитивном уровне, сложно не согласиться, что математическое образование может сыграть большую роль в оздоровлении подрастающего поколения – как психическом, так и физиологическом. </w:t>
      </w:r>
    </w:p>
    <w:p w:rsidR="008B0858" w:rsidRDefault="009609BF" w:rsidP="00A6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помимо всего прочего, достаточно очевидна связь математики с различными отраслями</w:t>
      </w:r>
      <w:r w:rsidR="009C635A">
        <w:rPr>
          <w:rFonts w:ascii="Times New Roman" w:hAnsi="Times New Roman" w:cs="Times New Roman"/>
          <w:sz w:val="24"/>
          <w:szCs w:val="24"/>
        </w:rPr>
        <w:t xml:space="preserve"> знания. Поэтому так важна высокая подготовка компетентных специалистов, учителей и преподавателей, владеющих школьным материалом на высоком уровне, умеющих видеть свой предмет с различных сторон и готовых с энтузиазмом дарить свои знания детям. Истины тривиальные, </w:t>
      </w:r>
      <w:proofErr w:type="gramStart"/>
      <w:r w:rsidR="009C635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9C635A">
        <w:rPr>
          <w:rFonts w:ascii="Times New Roman" w:hAnsi="Times New Roman" w:cs="Times New Roman"/>
          <w:sz w:val="24"/>
          <w:szCs w:val="24"/>
        </w:rPr>
        <w:t xml:space="preserve"> к сожалению не всегда </w:t>
      </w:r>
      <w:r w:rsidR="00163739">
        <w:rPr>
          <w:rFonts w:ascii="Times New Roman" w:hAnsi="Times New Roman" w:cs="Times New Roman"/>
          <w:sz w:val="24"/>
          <w:szCs w:val="24"/>
        </w:rPr>
        <w:t>оправдываемые</w:t>
      </w:r>
      <w:r w:rsidR="009C635A">
        <w:rPr>
          <w:rFonts w:ascii="Times New Roman" w:hAnsi="Times New Roman" w:cs="Times New Roman"/>
          <w:sz w:val="24"/>
          <w:szCs w:val="24"/>
        </w:rPr>
        <w:t xml:space="preserve">, особенно в среде молодых, начинающих педагогов. Но прежде всего я бы хотел обозначить еще одну проблему, с которой сталкивается </w:t>
      </w:r>
      <w:r w:rsidR="009C635A">
        <w:rPr>
          <w:rFonts w:ascii="Times New Roman" w:hAnsi="Times New Roman" w:cs="Times New Roman"/>
          <w:sz w:val="24"/>
          <w:szCs w:val="24"/>
        </w:rPr>
        <w:lastRenderedPageBreak/>
        <w:t xml:space="preserve">математическое образование в нашей стране. </w:t>
      </w:r>
      <w:r w:rsidR="009C635A" w:rsidRPr="009C635A">
        <w:rPr>
          <w:rFonts w:ascii="Times New Roman" w:hAnsi="Times New Roman" w:cs="Times New Roman"/>
          <w:sz w:val="24"/>
          <w:szCs w:val="24"/>
        </w:rPr>
        <w:t>Педагогическая наука, методика математики развиваются, вернее, функционируют, безо всякого участия в ней профессиональных математиков, которые смотрят на них свысока и несколько брезгливо относятся к школьной практике.</w:t>
      </w:r>
      <w:r w:rsidR="009C635A">
        <w:t xml:space="preserve"> </w:t>
      </w:r>
      <w:r w:rsidR="001F07EA" w:rsidRPr="001F07EA">
        <w:rPr>
          <w:rFonts w:ascii="Times New Roman" w:hAnsi="Times New Roman" w:cs="Times New Roman"/>
          <w:sz w:val="24"/>
          <w:szCs w:val="24"/>
        </w:rPr>
        <w:t>Между тем профессиональные математики не должны отстраняться от проблем методики преподавания</w:t>
      </w:r>
      <w:r w:rsidR="001F07EA">
        <w:rPr>
          <w:rFonts w:ascii="Times New Roman" w:hAnsi="Times New Roman" w:cs="Times New Roman"/>
          <w:sz w:val="24"/>
          <w:szCs w:val="24"/>
        </w:rPr>
        <w:t xml:space="preserve">, их </w:t>
      </w:r>
      <w:r w:rsidR="001F07EA" w:rsidRPr="001F07EA">
        <w:rPr>
          <w:rFonts w:ascii="Times New Roman" w:hAnsi="Times New Roman" w:cs="Times New Roman"/>
        </w:rPr>
        <w:t>огромный интеллектуальный потенциал поможет</w:t>
      </w:r>
      <w:r w:rsidR="001F07EA">
        <w:rPr>
          <w:rFonts w:ascii="Times New Roman" w:hAnsi="Times New Roman" w:cs="Times New Roman"/>
          <w:sz w:val="24"/>
          <w:szCs w:val="24"/>
        </w:rPr>
        <w:t xml:space="preserve"> сориентироваться школьным учителям в широком и быстром информационном потоке, с которым нам всем приходится сталкиваться при работе с подростками, помогая им, а точнее соучаствуя в поисках </w:t>
      </w:r>
      <w:r w:rsidR="008B0858">
        <w:rPr>
          <w:rFonts w:ascii="Times New Roman" w:hAnsi="Times New Roman" w:cs="Times New Roman"/>
          <w:sz w:val="24"/>
          <w:szCs w:val="24"/>
        </w:rPr>
        <w:t>собственной ниши</w:t>
      </w:r>
      <w:r w:rsidR="001F07EA" w:rsidRPr="001F07EA">
        <w:rPr>
          <w:rFonts w:ascii="Times New Roman" w:hAnsi="Times New Roman" w:cs="Times New Roman"/>
          <w:sz w:val="24"/>
          <w:szCs w:val="24"/>
        </w:rPr>
        <w:t>.</w:t>
      </w:r>
      <w:r w:rsidR="001F07EA">
        <w:rPr>
          <w:rFonts w:ascii="Times New Roman" w:hAnsi="Times New Roman" w:cs="Times New Roman"/>
          <w:sz w:val="24"/>
          <w:szCs w:val="24"/>
        </w:rPr>
        <w:t xml:space="preserve"> </w:t>
      </w:r>
      <w:r w:rsidR="008B0858">
        <w:rPr>
          <w:rFonts w:ascii="Times New Roman" w:hAnsi="Times New Roman" w:cs="Times New Roman"/>
          <w:sz w:val="24"/>
          <w:szCs w:val="24"/>
        </w:rPr>
        <w:t xml:space="preserve">Возвращаясь к проблеме ме6жпредметных связей, следует отметить, что эта проблема </w:t>
      </w:r>
      <w:r w:rsidR="008B0858" w:rsidRPr="008B0858">
        <w:rPr>
          <w:rFonts w:ascii="Times New Roman" w:hAnsi="Times New Roman" w:cs="Times New Roman"/>
          <w:sz w:val="24"/>
          <w:szCs w:val="24"/>
        </w:rPr>
        <w:t>относится к числу сложных педагогических проблем, требующих коллективного опыта учителей для своего решения.</w:t>
      </w:r>
      <w:r w:rsidR="008B0858">
        <w:t xml:space="preserve"> </w:t>
      </w:r>
      <w:r w:rsidR="008B0858" w:rsidRPr="008B0858">
        <w:rPr>
          <w:rFonts w:ascii="Times New Roman" w:hAnsi="Times New Roman" w:cs="Times New Roman"/>
          <w:sz w:val="24"/>
          <w:szCs w:val="24"/>
        </w:rPr>
        <w:t>Поэтому так важно организовать работу всего педагогического коллектива</w:t>
      </w:r>
      <w:r w:rsidR="008B0858">
        <w:t xml:space="preserve"> </w:t>
      </w:r>
      <w:r w:rsidR="008B0858" w:rsidRPr="008B0858">
        <w:rPr>
          <w:rFonts w:ascii="Times New Roman" w:hAnsi="Times New Roman" w:cs="Times New Roman"/>
          <w:sz w:val="24"/>
          <w:szCs w:val="24"/>
        </w:rPr>
        <w:t>над этой проблемой</w:t>
      </w:r>
      <w:r w:rsidR="008B0858">
        <w:rPr>
          <w:rFonts w:ascii="Times New Roman" w:hAnsi="Times New Roman" w:cs="Times New Roman"/>
          <w:sz w:val="24"/>
          <w:szCs w:val="24"/>
        </w:rPr>
        <w:t xml:space="preserve">,  проводя ряд обучающих мероприятий, призванных подготовить эрудированных, высокообразованных, критически мыслящих и активных специалистов. Работа должна проводиться в несколько этапов: </w:t>
      </w:r>
    </w:p>
    <w:p w:rsidR="008B0858" w:rsidRDefault="008B0858" w:rsidP="008B0858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58">
        <w:rPr>
          <w:rFonts w:ascii="Times New Roman" w:hAnsi="Times New Roman" w:cs="Times New Roman"/>
          <w:sz w:val="24"/>
          <w:szCs w:val="24"/>
        </w:rPr>
        <w:t xml:space="preserve">Повышение интереса учителей, показ значимости межпредметных связей в обучении. </w:t>
      </w:r>
    </w:p>
    <w:p w:rsidR="008B0858" w:rsidRDefault="008B0858" w:rsidP="008B0858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58">
        <w:rPr>
          <w:rFonts w:ascii="Times New Roman" w:hAnsi="Times New Roman" w:cs="Times New Roman"/>
          <w:sz w:val="24"/>
          <w:szCs w:val="24"/>
        </w:rPr>
        <w:t>Изучение учителями литературы, обучение их методическим приемам осуществления межпредметных связей, обобщение опыта учителей.</w:t>
      </w:r>
    </w:p>
    <w:p w:rsidR="008B0858" w:rsidRDefault="008B0858" w:rsidP="008B0858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58">
        <w:rPr>
          <w:rFonts w:ascii="Times New Roman" w:hAnsi="Times New Roman" w:cs="Times New Roman"/>
          <w:sz w:val="24"/>
          <w:szCs w:val="24"/>
        </w:rPr>
        <w:t>Организация экспериментальной работы с привлечением всего педагогического коллектива.</w:t>
      </w:r>
    </w:p>
    <w:p w:rsidR="008B0858" w:rsidRPr="008B0858" w:rsidRDefault="008B0858" w:rsidP="008B0858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58">
        <w:rPr>
          <w:rFonts w:ascii="Times New Roman" w:hAnsi="Times New Roman" w:cs="Times New Roman"/>
          <w:sz w:val="24"/>
          <w:szCs w:val="24"/>
        </w:rPr>
        <w:t>Организация комплексного, всестороннего использования межпредметных связей по всем предметам.</w:t>
      </w:r>
    </w:p>
    <w:p w:rsidR="00035D80" w:rsidRPr="008B0858" w:rsidRDefault="008B0858" w:rsidP="008B0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Естественно, перечисленные мероприятия должны быть четко продуманы и строго выстроены,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 должны оказаться действенными и эффективными, что в конечном итоге является </w:t>
      </w:r>
      <w:r w:rsidR="007C0EA8">
        <w:rPr>
          <w:rFonts w:ascii="Times New Roman" w:hAnsi="Times New Roman" w:cs="Times New Roman"/>
          <w:sz w:val="24"/>
          <w:szCs w:val="24"/>
        </w:rPr>
        <w:t xml:space="preserve">одной из первейших задач методистов и чиновников от образования – дать молодым учителям адекватные и уместные методические рекомендации, идущие в ногу со временем, учитывающие потребности и способности современного школьника, его включенность в современный жизненные процессы. </w:t>
      </w:r>
      <w:proofErr w:type="gramStart"/>
      <w:r w:rsidR="007C0EA8"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 w:rsidR="007C0EA8">
        <w:rPr>
          <w:rFonts w:ascii="Times New Roman" w:hAnsi="Times New Roman" w:cs="Times New Roman"/>
          <w:sz w:val="24"/>
          <w:szCs w:val="24"/>
        </w:rPr>
        <w:t xml:space="preserve"> в конце концов, инновационными должны быть не только образовательные технологии и материальное оборудование, используемое на уроке, инновационным должен быть в первую очередь сам учитель, даже если под рукой только традиционные указка и мел. Современный учитель должен обладать высокой эрудицией и высокой духовной культурой, </w:t>
      </w:r>
      <w:r w:rsidR="00163739">
        <w:rPr>
          <w:rFonts w:ascii="Times New Roman" w:hAnsi="Times New Roman" w:cs="Times New Roman"/>
          <w:sz w:val="24"/>
          <w:szCs w:val="24"/>
        </w:rPr>
        <w:t xml:space="preserve">не уступающей таковым у работников прочих отраслей умственного труда, </w:t>
      </w:r>
      <w:r w:rsidR="007C0EA8">
        <w:rPr>
          <w:rFonts w:ascii="Times New Roman" w:hAnsi="Times New Roman" w:cs="Times New Roman"/>
          <w:sz w:val="24"/>
          <w:szCs w:val="24"/>
        </w:rPr>
        <w:t>чтобы в полной мере осуществить прикладную направленность своей деятельности</w:t>
      </w:r>
      <w:r w:rsidR="00163739">
        <w:rPr>
          <w:rFonts w:ascii="Times New Roman" w:hAnsi="Times New Roman" w:cs="Times New Roman"/>
          <w:sz w:val="24"/>
          <w:szCs w:val="24"/>
        </w:rPr>
        <w:t xml:space="preserve"> и подтолкнуть школьника к безошибочному выбору своей стези</w:t>
      </w:r>
      <w:r w:rsidR="007C0EA8">
        <w:rPr>
          <w:rFonts w:ascii="Times New Roman" w:hAnsi="Times New Roman" w:cs="Times New Roman"/>
          <w:sz w:val="24"/>
          <w:szCs w:val="24"/>
        </w:rPr>
        <w:t xml:space="preserve">. </w:t>
      </w:r>
      <w:r w:rsidR="009609BF" w:rsidRPr="008B0858">
        <w:rPr>
          <w:rFonts w:ascii="Times New Roman" w:hAnsi="Times New Roman" w:cs="Times New Roman"/>
          <w:sz w:val="24"/>
          <w:szCs w:val="24"/>
        </w:rPr>
        <w:t xml:space="preserve">В этом и заключается, как я полагаю, </w:t>
      </w:r>
      <w:proofErr w:type="spellStart"/>
      <w:r w:rsidR="009609BF" w:rsidRPr="008B0858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="009609BF" w:rsidRPr="008B0858">
        <w:rPr>
          <w:rFonts w:ascii="Times New Roman" w:hAnsi="Times New Roman" w:cs="Times New Roman"/>
          <w:sz w:val="24"/>
          <w:szCs w:val="24"/>
        </w:rPr>
        <w:t xml:space="preserve"> аспект подачи математического материала школьникам, я бы даже сказал, что это и есть корень решения </w:t>
      </w:r>
      <w:r w:rsidR="007C0EA8">
        <w:rPr>
          <w:rFonts w:ascii="Times New Roman" w:hAnsi="Times New Roman" w:cs="Times New Roman"/>
          <w:sz w:val="24"/>
          <w:szCs w:val="24"/>
        </w:rPr>
        <w:t>всех упомянутых в статье проблем</w:t>
      </w:r>
      <w:r w:rsidR="009609BF" w:rsidRPr="008B0858">
        <w:rPr>
          <w:rFonts w:ascii="Times New Roman" w:hAnsi="Times New Roman" w:cs="Times New Roman"/>
          <w:sz w:val="24"/>
          <w:szCs w:val="24"/>
        </w:rPr>
        <w:t xml:space="preserve">.   </w:t>
      </w:r>
      <w:r w:rsidR="008F2D04" w:rsidRPr="008B0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EA2" w:rsidRDefault="00595EA2" w:rsidP="00A6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EA2" w:rsidRDefault="00595EA2" w:rsidP="00A6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EA2" w:rsidRPr="00163739" w:rsidRDefault="00163739" w:rsidP="001637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595EA2" w:rsidRDefault="00595EA2" w:rsidP="00A6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EA2" w:rsidRPr="00A617DE" w:rsidRDefault="00595EA2" w:rsidP="00A61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EA2" w:rsidRPr="00035D80" w:rsidRDefault="00595EA2" w:rsidP="00595EA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5D80">
        <w:rPr>
          <w:rFonts w:ascii="Times New Roman" w:hAnsi="Times New Roman" w:cs="Times New Roman"/>
        </w:rPr>
        <w:t xml:space="preserve">И.Ф. </w:t>
      </w:r>
      <w:proofErr w:type="spellStart"/>
      <w:r w:rsidRPr="00035D80">
        <w:rPr>
          <w:rFonts w:ascii="Times New Roman" w:hAnsi="Times New Roman" w:cs="Times New Roman"/>
        </w:rPr>
        <w:t>Шарыгин</w:t>
      </w:r>
      <w:proofErr w:type="spellEnd"/>
      <w:r w:rsidRPr="00035D80">
        <w:rPr>
          <w:rFonts w:ascii="Times New Roman" w:hAnsi="Times New Roman" w:cs="Times New Roman"/>
        </w:rPr>
        <w:t>. Математическое образование: вчера, сегодня, завтра. Сайт Московского центра непрерывного математического образования.</w:t>
      </w:r>
    </w:p>
    <w:p w:rsidR="00595EA2" w:rsidRPr="00035D80" w:rsidRDefault="00595EA2" w:rsidP="00595EA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5D80">
        <w:rPr>
          <w:rFonts w:ascii="Times New Roman" w:hAnsi="Times New Roman" w:cs="Times New Roman"/>
        </w:rPr>
        <w:t xml:space="preserve">Е.Л. Старовойтова. Применение </w:t>
      </w:r>
      <w:proofErr w:type="spellStart"/>
      <w:r w:rsidRPr="00035D80">
        <w:rPr>
          <w:rFonts w:ascii="Times New Roman" w:hAnsi="Times New Roman" w:cs="Times New Roman"/>
        </w:rPr>
        <w:t>межпредметных</w:t>
      </w:r>
      <w:proofErr w:type="spellEnd"/>
      <w:r w:rsidRPr="00035D80">
        <w:rPr>
          <w:rFonts w:ascii="Times New Roman" w:hAnsi="Times New Roman" w:cs="Times New Roman"/>
        </w:rPr>
        <w:t xml:space="preserve"> задач во внеклассной работе по математике в базовой школе для осуществления прикладной направленности обучения. </w:t>
      </w:r>
      <w:hyperlink r:id="rId8" w:history="1">
        <w:proofErr w:type="spellStart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>Веснік</w:t>
        </w:r>
        <w:proofErr w:type="spellEnd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>Мазырскага</w:t>
        </w:r>
        <w:proofErr w:type="spellEnd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>дзяржаўнага</w:t>
        </w:r>
        <w:proofErr w:type="spellEnd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>педагагічнага</w:t>
        </w:r>
        <w:proofErr w:type="spellEnd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>ўніверсітэта</w:t>
        </w:r>
        <w:proofErr w:type="spellEnd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>імя</w:t>
        </w:r>
        <w:proofErr w:type="spellEnd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І. П. </w:t>
        </w:r>
        <w:proofErr w:type="spellStart"/>
        <w:r w:rsidRPr="00035D80">
          <w:rPr>
            <w:rStyle w:val="a3"/>
            <w:rFonts w:ascii="Times New Roman" w:hAnsi="Times New Roman" w:cs="Times New Roman"/>
            <w:color w:val="auto"/>
            <w:u w:val="none"/>
          </w:rPr>
          <w:t>Шамякіна</w:t>
        </w:r>
        <w:proofErr w:type="spellEnd"/>
      </w:hyperlink>
    </w:p>
    <w:p w:rsidR="002F10BB" w:rsidRDefault="002F10BB" w:rsidP="002F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10BB" w:rsidSect="001D13D2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1C" w:rsidRDefault="00D8751C" w:rsidP="00035D80">
      <w:pPr>
        <w:spacing w:after="0" w:line="240" w:lineRule="auto"/>
      </w:pPr>
      <w:r>
        <w:separator/>
      </w:r>
    </w:p>
  </w:endnote>
  <w:endnote w:type="continuationSeparator" w:id="0">
    <w:p w:rsidR="00D8751C" w:rsidRDefault="00D8751C" w:rsidP="0003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1C" w:rsidRDefault="00D8751C" w:rsidP="00035D80">
      <w:pPr>
        <w:spacing w:after="0" w:line="240" w:lineRule="auto"/>
      </w:pPr>
      <w:r>
        <w:separator/>
      </w:r>
    </w:p>
  </w:footnote>
  <w:footnote w:type="continuationSeparator" w:id="0">
    <w:p w:rsidR="00D8751C" w:rsidRDefault="00D8751C" w:rsidP="0003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5AB"/>
    <w:multiLevelType w:val="hybridMultilevel"/>
    <w:tmpl w:val="DAA8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7314"/>
    <w:multiLevelType w:val="hybridMultilevel"/>
    <w:tmpl w:val="3056DB50"/>
    <w:lvl w:ilvl="0" w:tplc="0A1C55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127EE"/>
    <w:multiLevelType w:val="hybridMultilevel"/>
    <w:tmpl w:val="1E4E1D16"/>
    <w:lvl w:ilvl="0" w:tplc="D3FCE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A1B"/>
    <w:rsid w:val="00035D80"/>
    <w:rsid w:val="00041330"/>
    <w:rsid w:val="000B3FAA"/>
    <w:rsid w:val="00163739"/>
    <w:rsid w:val="001D13D2"/>
    <w:rsid w:val="001F07EA"/>
    <w:rsid w:val="002F10BB"/>
    <w:rsid w:val="00301236"/>
    <w:rsid w:val="004431B0"/>
    <w:rsid w:val="004A25BE"/>
    <w:rsid w:val="00522522"/>
    <w:rsid w:val="0055677F"/>
    <w:rsid w:val="00595EA2"/>
    <w:rsid w:val="00661C84"/>
    <w:rsid w:val="006864EB"/>
    <w:rsid w:val="00752722"/>
    <w:rsid w:val="007C0EA8"/>
    <w:rsid w:val="008014E7"/>
    <w:rsid w:val="008A57E6"/>
    <w:rsid w:val="008B0858"/>
    <w:rsid w:val="008F2D04"/>
    <w:rsid w:val="00954C95"/>
    <w:rsid w:val="009609BF"/>
    <w:rsid w:val="009C635A"/>
    <w:rsid w:val="00A45757"/>
    <w:rsid w:val="00A617DE"/>
    <w:rsid w:val="00A66289"/>
    <w:rsid w:val="00A940C7"/>
    <w:rsid w:val="00B74BC0"/>
    <w:rsid w:val="00BD78D5"/>
    <w:rsid w:val="00BF5F29"/>
    <w:rsid w:val="00CD080C"/>
    <w:rsid w:val="00D7671C"/>
    <w:rsid w:val="00D8751C"/>
    <w:rsid w:val="00DA764C"/>
    <w:rsid w:val="00E20A1B"/>
    <w:rsid w:val="00ED645D"/>
    <w:rsid w:val="00F0178E"/>
    <w:rsid w:val="00F5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A1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D80"/>
  </w:style>
  <w:style w:type="paragraph" w:styleId="a6">
    <w:name w:val="footer"/>
    <w:basedOn w:val="a"/>
    <w:link w:val="a7"/>
    <w:uiPriority w:val="99"/>
    <w:unhideWhenUsed/>
    <w:rsid w:val="0003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D80"/>
  </w:style>
  <w:style w:type="paragraph" w:styleId="a8">
    <w:name w:val="Balloon Text"/>
    <w:basedOn w:val="a"/>
    <w:link w:val="a9"/>
    <w:uiPriority w:val="99"/>
    <w:semiHidden/>
    <w:unhideWhenUsed/>
    <w:rsid w:val="0003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D8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431B0"/>
  </w:style>
  <w:style w:type="paragraph" w:styleId="aa">
    <w:name w:val="List Paragraph"/>
    <w:basedOn w:val="a"/>
    <w:uiPriority w:val="34"/>
    <w:qFormat/>
    <w:rsid w:val="008B0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vesnik-mazyrskaga-dzyarzha-naga-pedagagichnaga-niversiteta-imya-i-p-shamyak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7E019-514E-4EB6-9EF4-333436D2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2016-08-01T18:24:00Z</dcterms:created>
  <dcterms:modified xsi:type="dcterms:W3CDTF">2017-11-12T13:25:00Z</dcterms:modified>
</cp:coreProperties>
</file>