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1565" w:rsidRDefault="00E34AB4" w:rsidP="00561565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34AB4">
        <w:rPr>
          <w:rFonts w:ascii="Times New Roman" w:hAnsi="Times New Roman" w:cs="Times New Roman"/>
          <w:b/>
          <w:sz w:val="32"/>
          <w:szCs w:val="32"/>
        </w:rPr>
        <w:t>Игры-инсценировки</w:t>
      </w:r>
    </w:p>
    <w:p w:rsidR="00DD270A" w:rsidRDefault="00E34AB4" w:rsidP="00561565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34AB4">
        <w:rPr>
          <w:rFonts w:ascii="Times New Roman" w:hAnsi="Times New Roman" w:cs="Times New Roman"/>
          <w:b/>
          <w:sz w:val="32"/>
          <w:szCs w:val="32"/>
        </w:rPr>
        <w:t>как средство речевого развития детей</w:t>
      </w:r>
      <w:r w:rsidR="00712472" w:rsidRPr="00E34AB4">
        <w:rPr>
          <w:rFonts w:ascii="Times New Roman" w:hAnsi="Times New Roman" w:cs="Times New Roman"/>
          <w:b/>
          <w:sz w:val="32"/>
          <w:szCs w:val="32"/>
        </w:rPr>
        <w:t xml:space="preserve"> 2-3 лет</w:t>
      </w:r>
    </w:p>
    <w:p w:rsidR="00644410" w:rsidRPr="00E34AB4" w:rsidRDefault="00644410" w:rsidP="00561565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9D1E17" w:rsidRPr="00561565" w:rsidRDefault="009D1E17" w:rsidP="0056156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A0D4B">
        <w:rPr>
          <w:rFonts w:ascii="Times New Roman" w:hAnsi="Times New Roman" w:cs="Times New Roman"/>
          <w:sz w:val="28"/>
          <w:szCs w:val="28"/>
        </w:rPr>
        <w:t xml:space="preserve">Очень важно еще в раннем детстве приучить ребенка к выражению своих чувств, эмоций, желаний, взглядов публично, не стесняясь других в том числе незнакомых людей. Эта важная задача может </w:t>
      </w:r>
      <w:r w:rsidR="00E34AB4">
        <w:rPr>
          <w:rFonts w:ascii="Times New Roman" w:hAnsi="Times New Roman" w:cs="Times New Roman"/>
          <w:sz w:val="28"/>
          <w:szCs w:val="28"/>
        </w:rPr>
        <w:t xml:space="preserve">быть </w:t>
      </w:r>
      <w:r w:rsidRPr="009A0D4B">
        <w:rPr>
          <w:rFonts w:ascii="Times New Roman" w:hAnsi="Times New Roman" w:cs="Times New Roman"/>
          <w:sz w:val="28"/>
          <w:szCs w:val="28"/>
        </w:rPr>
        <w:t>решена с помощью театрализованной деятельности дошкольников. В этом возрасте детям доступны и понятны инсценировки небольших литературных произведений</w:t>
      </w:r>
      <w:r w:rsidR="00C11943" w:rsidRPr="009A0D4B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="00C11943" w:rsidRPr="009A0D4B">
        <w:rPr>
          <w:rFonts w:ascii="Times New Roman" w:hAnsi="Times New Roman" w:cs="Times New Roman"/>
          <w:sz w:val="28"/>
          <w:szCs w:val="28"/>
        </w:rPr>
        <w:t>потешек</w:t>
      </w:r>
      <w:proofErr w:type="spellEnd"/>
      <w:r w:rsidR="00C11943" w:rsidRPr="009A0D4B">
        <w:rPr>
          <w:rFonts w:ascii="Times New Roman" w:hAnsi="Times New Roman" w:cs="Times New Roman"/>
          <w:sz w:val="28"/>
          <w:szCs w:val="28"/>
        </w:rPr>
        <w:t xml:space="preserve">, </w:t>
      </w:r>
      <w:r w:rsidR="00C11943" w:rsidRPr="009A0D4B">
        <w:rPr>
          <w:rFonts w:ascii="Times New Roman" w:hAnsi="Times New Roman" w:cs="Times New Roman"/>
          <w:sz w:val="28"/>
          <w:szCs w:val="28"/>
        </w:rPr>
        <w:t>песенок</w:t>
      </w:r>
      <w:r w:rsidR="00C11943" w:rsidRPr="009A0D4B">
        <w:rPr>
          <w:rFonts w:ascii="Times New Roman" w:hAnsi="Times New Roman" w:cs="Times New Roman"/>
          <w:sz w:val="28"/>
          <w:szCs w:val="28"/>
        </w:rPr>
        <w:t>,</w:t>
      </w:r>
      <w:r w:rsidR="00712472" w:rsidRPr="009A0D4B">
        <w:rPr>
          <w:rFonts w:ascii="Times New Roman" w:hAnsi="Times New Roman" w:cs="Times New Roman"/>
          <w:sz w:val="28"/>
          <w:szCs w:val="28"/>
        </w:rPr>
        <w:t xml:space="preserve"> сказок,</w:t>
      </w:r>
      <w:r w:rsidR="00C11943" w:rsidRPr="009A0D4B">
        <w:rPr>
          <w:rFonts w:ascii="Times New Roman" w:hAnsi="Times New Roman" w:cs="Times New Roman"/>
          <w:sz w:val="28"/>
          <w:szCs w:val="28"/>
        </w:rPr>
        <w:t xml:space="preserve"> небольших стихотворений (или их части), коротких рассказов</w:t>
      </w:r>
      <w:r w:rsidR="006D3D5C" w:rsidRPr="009A0D4B">
        <w:rPr>
          <w:rFonts w:ascii="Times New Roman" w:hAnsi="Times New Roman" w:cs="Times New Roman"/>
          <w:sz w:val="28"/>
          <w:szCs w:val="28"/>
        </w:rPr>
        <w:t>, а также эпи</w:t>
      </w:r>
      <w:r w:rsidR="000C3FE1" w:rsidRPr="009A0D4B">
        <w:rPr>
          <w:rFonts w:ascii="Times New Roman" w:hAnsi="Times New Roman" w:cs="Times New Roman"/>
          <w:sz w:val="28"/>
          <w:szCs w:val="28"/>
        </w:rPr>
        <w:t>зодов жизни детей</w:t>
      </w:r>
      <w:r w:rsidR="00C11943" w:rsidRPr="009A0D4B">
        <w:rPr>
          <w:rFonts w:ascii="Times New Roman" w:hAnsi="Times New Roman" w:cs="Times New Roman"/>
          <w:sz w:val="28"/>
          <w:szCs w:val="28"/>
        </w:rPr>
        <w:t>. Исполняемая роль, произносимые реплики ставят малыша перед необходимостью изъясняться четко, ясно, понятно. Улучшается диалогическая речь, её грамматический строй.</w:t>
      </w:r>
      <w:r w:rsidR="00561565">
        <w:rPr>
          <w:rFonts w:ascii="Times New Roman" w:hAnsi="Times New Roman" w:cs="Times New Roman"/>
          <w:sz w:val="28"/>
          <w:szCs w:val="28"/>
        </w:rPr>
        <w:t xml:space="preserve"> </w:t>
      </w:r>
      <w:r w:rsidR="00561565" w:rsidRPr="00561565">
        <w:rPr>
          <w:rFonts w:ascii="Times New Roman" w:hAnsi="Times New Roman" w:cs="Times New Roman"/>
          <w:sz w:val="28"/>
          <w:szCs w:val="28"/>
        </w:rPr>
        <w:t>[</w:t>
      </w:r>
      <w:r w:rsidR="00561565">
        <w:rPr>
          <w:rFonts w:ascii="Times New Roman" w:hAnsi="Times New Roman" w:cs="Times New Roman"/>
          <w:sz w:val="28"/>
          <w:szCs w:val="28"/>
        </w:rPr>
        <w:t>3,4</w:t>
      </w:r>
      <w:r w:rsidR="00561565" w:rsidRPr="00561565">
        <w:rPr>
          <w:rFonts w:ascii="Times New Roman" w:hAnsi="Times New Roman" w:cs="Times New Roman"/>
          <w:sz w:val="28"/>
          <w:szCs w:val="28"/>
        </w:rPr>
        <w:t>]</w:t>
      </w:r>
    </w:p>
    <w:p w:rsidR="007F41C0" w:rsidRDefault="00E34AB4" w:rsidP="0056156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Согласно литературной энциклопедии и</w:t>
      </w:r>
      <w:r w:rsidR="00C11943" w:rsidRPr="009A0D4B">
        <w:rPr>
          <w:rFonts w:ascii="Times New Roman" w:hAnsi="Times New Roman" w:cs="Times New Roman"/>
          <w:sz w:val="28"/>
          <w:szCs w:val="28"/>
        </w:rPr>
        <w:t>нсценировка (от ла</w:t>
      </w:r>
      <w:r>
        <w:rPr>
          <w:rFonts w:ascii="Times New Roman" w:hAnsi="Times New Roman" w:cs="Times New Roman"/>
          <w:sz w:val="28"/>
          <w:szCs w:val="28"/>
        </w:rPr>
        <w:t xml:space="preserve">т. </w:t>
      </w:r>
      <w:proofErr w:type="spellStart"/>
      <w:r>
        <w:rPr>
          <w:rFonts w:ascii="Times New Roman" w:hAnsi="Times New Roman" w:cs="Times New Roman"/>
          <w:sz w:val="28"/>
          <w:szCs w:val="28"/>
        </w:rPr>
        <w:t>in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в, на и </w:t>
      </w:r>
      <w:proofErr w:type="spellStart"/>
      <w:r>
        <w:rPr>
          <w:rFonts w:ascii="Times New Roman" w:hAnsi="Times New Roman" w:cs="Times New Roman"/>
          <w:sz w:val="28"/>
          <w:szCs w:val="28"/>
        </w:rPr>
        <w:t>scaena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сцена) –</w:t>
      </w:r>
      <w:r w:rsidR="007F41C0">
        <w:rPr>
          <w:rFonts w:ascii="Times New Roman" w:hAnsi="Times New Roman" w:cs="Times New Roman"/>
          <w:sz w:val="28"/>
          <w:szCs w:val="28"/>
        </w:rPr>
        <w:t xml:space="preserve"> 1) изображение, разыгрывание 2) </w:t>
      </w:r>
      <w:r>
        <w:rPr>
          <w:rFonts w:ascii="Times New Roman" w:hAnsi="Times New Roman" w:cs="Times New Roman"/>
          <w:sz w:val="28"/>
          <w:szCs w:val="28"/>
        </w:rPr>
        <w:t xml:space="preserve">сценическое оформление литературного текста. </w:t>
      </w:r>
    </w:p>
    <w:p w:rsidR="00C11943" w:rsidRPr="00561565" w:rsidRDefault="00C11943" w:rsidP="00561565">
      <w:pPr>
        <w:ind w:firstLine="708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A0D4B">
        <w:rPr>
          <w:rFonts w:ascii="Times New Roman" w:hAnsi="Times New Roman" w:cs="Times New Roman"/>
          <w:sz w:val="28"/>
          <w:szCs w:val="28"/>
        </w:rPr>
        <w:t>Инсценировка отличается от постановки по мотивам произведения тем, что не вносит в текст дополнительного смысла и не изменяет его содержания. Задача инсценировки – как можно точнее следовать за авторским замыслом, сохраняя идейный смысл, сюжет и, по возможности, стиль произведения. При этом в инсценировке неизбежны изменения, связанные с иной формой материала.</w:t>
      </w:r>
      <w:r w:rsidR="00561565" w:rsidRPr="00561565">
        <w:rPr>
          <w:rFonts w:ascii="Times New Roman" w:hAnsi="Times New Roman" w:cs="Times New Roman"/>
          <w:sz w:val="28"/>
          <w:szCs w:val="28"/>
        </w:rPr>
        <w:t xml:space="preserve"> </w:t>
      </w:r>
      <w:r w:rsidR="00561565">
        <w:rPr>
          <w:rFonts w:ascii="Times New Roman" w:hAnsi="Times New Roman" w:cs="Times New Roman"/>
          <w:sz w:val="28"/>
          <w:szCs w:val="28"/>
          <w:lang w:val="en-US"/>
        </w:rPr>
        <w:t>[4]</w:t>
      </w:r>
    </w:p>
    <w:p w:rsidR="00712472" w:rsidRPr="009A0D4B" w:rsidRDefault="00712472" w:rsidP="0056156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A0D4B">
        <w:rPr>
          <w:rFonts w:ascii="Times New Roman" w:hAnsi="Times New Roman" w:cs="Times New Roman"/>
          <w:sz w:val="28"/>
          <w:szCs w:val="28"/>
        </w:rPr>
        <w:t>В</w:t>
      </w:r>
      <w:r w:rsidRPr="009A0D4B">
        <w:rPr>
          <w:rFonts w:ascii="Times New Roman" w:hAnsi="Times New Roman" w:cs="Times New Roman"/>
          <w:sz w:val="28"/>
          <w:szCs w:val="28"/>
        </w:rPr>
        <w:t xml:space="preserve"> дошкольном детстве театрализованная деятельность</w:t>
      </w:r>
      <w:r w:rsidRPr="009A0D4B">
        <w:rPr>
          <w:rFonts w:ascii="Times New Roman" w:hAnsi="Times New Roman" w:cs="Times New Roman"/>
          <w:sz w:val="28"/>
          <w:szCs w:val="28"/>
        </w:rPr>
        <w:t xml:space="preserve"> </w:t>
      </w:r>
      <w:r w:rsidRPr="009A0D4B">
        <w:rPr>
          <w:rFonts w:ascii="Times New Roman" w:hAnsi="Times New Roman" w:cs="Times New Roman"/>
          <w:sz w:val="28"/>
          <w:szCs w:val="28"/>
        </w:rPr>
        <w:t>должна не дублировать профессиональный театр взрослых, а быть максимально</w:t>
      </w:r>
      <w:r w:rsidRPr="009A0D4B">
        <w:rPr>
          <w:rFonts w:ascii="Times New Roman" w:hAnsi="Times New Roman" w:cs="Times New Roman"/>
          <w:sz w:val="28"/>
          <w:szCs w:val="28"/>
        </w:rPr>
        <w:t xml:space="preserve"> </w:t>
      </w:r>
      <w:r w:rsidRPr="009A0D4B">
        <w:rPr>
          <w:rFonts w:ascii="Times New Roman" w:hAnsi="Times New Roman" w:cs="Times New Roman"/>
          <w:sz w:val="28"/>
          <w:szCs w:val="28"/>
        </w:rPr>
        <w:t>приближенной к игре.</w:t>
      </w:r>
      <w:r w:rsidRPr="009A0D4B">
        <w:rPr>
          <w:rFonts w:ascii="Times New Roman" w:hAnsi="Times New Roman" w:cs="Times New Roman"/>
          <w:sz w:val="28"/>
          <w:szCs w:val="28"/>
        </w:rPr>
        <w:t xml:space="preserve"> </w:t>
      </w:r>
      <w:r w:rsidRPr="009A0D4B">
        <w:rPr>
          <w:rFonts w:ascii="Times New Roman" w:hAnsi="Times New Roman" w:cs="Times New Roman"/>
          <w:sz w:val="28"/>
          <w:szCs w:val="28"/>
        </w:rPr>
        <w:t>При проведении инсценировок</w:t>
      </w:r>
      <w:r w:rsidR="000C3FE1" w:rsidRPr="009A0D4B">
        <w:rPr>
          <w:rFonts w:ascii="Times New Roman" w:hAnsi="Times New Roman" w:cs="Times New Roman"/>
          <w:sz w:val="28"/>
          <w:szCs w:val="28"/>
        </w:rPr>
        <w:t xml:space="preserve"> используют</w:t>
      </w:r>
      <w:r w:rsidRPr="009A0D4B">
        <w:rPr>
          <w:rFonts w:ascii="Times New Roman" w:hAnsi="Times New Roman" w:cs="Times New Roman"/>
          <w:sz w:val="28"/>
          <w:szCs w:val="28"/>
        </w:rPr>
        <w:t xml:space="preserve"> кукольные театры (бибабо, теневой,</w:t>
      </w:r>
      <w:r w:rsidR="000C3FE1" w:rsidRPr="009A0D4B">
        <w:rPr>
          <w:rFonts w:ascii="Times New Roman" w:hAnsi="Times New Roman" w:cs="Times New Roman"/>
          <w:sz w:val="28"/>
          <w:szCs w:val="28"/>
        </w:rPr>
        <w:t xml:space="preserve"> </w:t>
      </w:r>
      <w:r w:rsidRPr="009A0D4B">
        <w:rPr>
          <w:rFonts w:ascii="Times New Roman" w:hAnsi="Times New Roman" w:cs="Times New Roman"/>
          <w:sz w:val="28"/>
          <w:szCs w:val="28"/>
        </w:rPr>
        <w:t>пальчиковый,</w:t>
      </w:r>
      <w:r w:rsidR="000555B1">
        <w:rPr>
          <w:rFonts w:ascii="Times New Roman" w:hAnsi="Times New Roman" w:cs="Times New Roman"/>
          <w:sz w:val="28"/>
          <w:szCs w:val="28"/>
        </w:rPr>
        <w:t xml:space="preserve"> баночный, театр картинок,</w:t>
      </w:r>
      <w:r w:rsidRPr="009A0D4B">
        <w:rPr>
          <w:rFonts w:ascii="Times New Roman" w:hAnsi="Times New Roman" w:cs="Times New Roman"/>
          <w:sz w:val="28"/>
          <w:szCs w:val="28"/>
        </w:rPr>
        <w:t xml:space="preserve"> и др.), игрушки. Детям</w:t>
      </w:r>
      <w:r w:rsidR="000C3FE1" w:rsidRPr="009A0D4B">
        <w:rPr>
          <w:rFonts w:ascii="Times New Roman" w:hAnsi="Times New Roman" w:cs="Times New Roman"/>
          <w:sz w:val="28"/>
          <w:szCs w:val="28"/>
        </w:rPr>
        <w:t xml:space="preserve"> </w:t>
      </w:r>
      <w:r w:rsidRPr="009A0D4B">
        <w:rPr>
          <w:rFonts w:ascii="Times New Roman" w:hAnsi="Times New Roman" w:cs="Times New Roman"/>
          <w:sz w:val="28"/>
          <w:szCs w:val="28"/>
        </w:rPr>
        <w:t>раннего возраста сложно произнести текст роли полностью, но они в состоянии</w:t>
      </w:r>
      <w:r w:rsidR="000C3FE1" w:rsidRPr="009A0D4B">
        <w:rPr>
          <w:rFonts w:ascii="Times New Roman" w:hAnsi="Times New Roman" w:cs="Times New Roman"/>
          <w:sz w:val="28"/>
          <w:szCs w:val="28"/>
        </w:rPr>
        <w:t xml:space="preserve"> </w:t>
      </w:r>
      <w:r w:rsidRPr="009A0D4B">
        <w:rPr>
          <w:rFonts w:ascii="Times New Roman" w:hAnsi="Times New Roman" w:cs="Times New Roman"/>
          <w:sz w:val="28"/>
          <w:szCs w:val="28"/>
        </w:rPr>
        <w:t>проговаривать некоторые фразы, изображать жестами действия персонажей.</w:t>
      </w:r>
    </w:p>
    <w:p w:rsidR="00712472" w:rsidRPr="009A0D4B" w:rsidRDefault="00712472" w:rsidP="0056156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A0D4B">
        <w:rPr>
          <w:rFonts w:ascii="Times New Roman" w:hAnsi="Times New Roman" w:cs="Times New Roman"/>
          <w:sz w:val="28"/>
          <w:szCs w:val="28"/>
        </w:rPr>
        <w:t>Дошкольники раннего возраста могут не только сами исполнять некоторые роли, но и</w:t>
      </w:r>
      <w:r w:rsidR="000C3FE1" w:rsidRPr="009A0D4B">
        <w:rPr>
          <w:rFonts w:ascii="Times New Roman" w:hAnsi="Times New Roman" w:cs="Times New Roman"/>
          <w:sz w:val="28"/>
          <w:szCs w:val="28"/>
        </w:rPr>
        <w:t xml:space="preserve"> </w:t>
      </w:r>
      <w:r w:rsidRPr="009A0D4B">
        <w:rPr>
          <w:rFonts w:ascii="Times New Roman" w:hAnsi="Times New Roman" w:cs="Times New Roman"/>
          <w:sz w:val="28"/>
          <w:szCs w:val="28"/>
        </w:rPr>
        <w:t>действовать с кукольными персонажами. В процессе таких игр-инсценировок дети учатся</w:t>
      </w:r>
      <w:r w:rsidR="000C3FE1" w:rsidRPr="009A0D4B">
        <w:rPr>
          <w:rFonts w:ascii="Times New Roman" w:hAnsi="Times New Roman" w:cs="Times New Roman"/>
          <w:sz w:val="28"/>
          <w:szCs w:val="28"/>
        </w:rPr>
        <w:t xml:space="preserve"> </w:t>
      </w:r>
      <w:r w:rsidRPr="009A0D4B">
        <w:rPr>
          <w:rFonts w:ascii="Times New Roman" w:hAnsi="Times New Roman" w:cs="Times New Roman"/>
          <w:sz w:val="28"/>
          <w:szCs w:val="28"/>
        </w:rPr>
        <w:t>понимать и использовать язык мимики и жестов, совершенствуют речь, в которой важные</w:t>
      </w:r>
      <w:r w:rsidR="000C3FE1" w:rsidRPr="009A0D4B">
        <w:rPr>
          <w:rFonts w:ascii="Times New Roman" w:hAnsi="Times New Roman" w:cs="Times New Roman"/>
          <w:sz w:val="28"/>
          <w:szCs w:val="28"/>
        </w:rPr>
        <w:t xml:space="preserve"> </w:t>
      </w:r>
      <w:r w:rsidRPr="009A0D4B">
        <w:rPr>
          <w:rFonts w:ascii="Times New Roman" w:hAnsi="Times New Roman" w:cs="Times New Roman"/>
          <w:sz w:val="28"/>
          <w:szCs w:val="28"/>
        </w:rPr>
        <w:t>составляющие – эмоциональная окраска и интонация.</w:t>
      </w:r>
    </w:p>
    <w:p w:rsidR="00712472" w:rsidRPr="00561565" w:rsidRDefault="00712472" w:rsidP="0056156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A0D4B">
        <w:rPr>
          <w:rFonts w:ascii="Times New Roman" w:hAnsi="Times New Roman" w:cs="Times New Roman"/>
          <w:sz w:val="28"/>
          <w:szCs w:val="28"/>
        </w:rPr>
        <w:t>Привлекая детей к игре-инсценировке, важно вызвать у ребенка желание</w:t>
      </w:r>
      <w:r w:rsidR="000C3FE1" w:rsidRPr="009A0D4B">
        <w:rPr>
          <w:rFonts w:ascii="Times New Roman" w:hAnsi="Times New Roman" w:cs="Times New Roman"/>
          <w:sz w:val="28"/>
          <w:szCs w:val="28"/>
        </w:rPr>
        <w:t xml:space="preserve"> </w:t>
      </w:r>
      <w:r w:rsidRPr="009A0D4B">
        <w:rPr>
          <w:rFonts w:ascii="Times New Roman" w:hAnsi="Times New Roman" w:cs="Times New Roman"/>
          <w:sz w:val="28"/>
          <w:szCs w:val="28"/>
        </w:rPr>
        <w:t>участвовать в ней, пробудить эмоции. Стремление детей показать, что испытывает</w:t>
      </w:r>
      <w:r w:rsidR="000C3FE1" w:rsidRPr="009A0D4B">
        <w:rPr>
          <w:rFonts w:ascii="Times New Roman" w:hAnsi="Times New Roman" w:cs="Times New Roman"/>
          <w:sz w:val="28"/>
          <w:szCs w:val="28"/>
        </w:rPr>
        <w:t xml:space="preserve"> </w:t>
      </w:r>
      <w:r w:rsidRPr="009A0D4B">
        <w:rPr>
          <w:rFonts w:ascii="Times New Roman" w:hAnsi="Times New Roman" w:cs="Times New Roman"/>
          <w:sz w:val="28"/>
          <w:szCs w:val="28"/>
        </w:rPr>
        <w:t>персонаж, помогает им осваивать азбуку взаимоотношений. Сопереживание персонажам</w:t>
      </w:r>
      <w:r w:rsidR="000C3FE1" w:rsidRPr="009A0D4B">
        <w:rPr>
          <w:rFonts w:ascii="Times New Roman" w:hAnsi="Times New Roman" w:cs="Times New Roman"/>
          <w:sz w:val="28"/>
          <w:szCs w:val="28"/>
        </w:rPr>
        <w:t xml:space="preserve"> </w:t>
      </w:r>
      <w:r w:rsidRPr="009A0D4B">
        <w:rPr>
          <w:rFonts w:ascii="Times New Roman" w:hAnsi="Times New Roman" w:cs="Times New Roman"/>
          <w:sz w:val="28"/>
          <w:szCs w:val="28"/>
        </w:rPr>
        <w:t>инсценировок развивает чувства ребенка, представления о «плохих» и «хороших»</w:t>
      </w:r>
      <w:r w:rsidR="000C3FE1" w:rsidRPr="009A0D4B">
        <w:rPr>
          <w:rFonts w:ascii="Times New Roman" w:hAnsi="Times New Roman" w:cs="Times New Roman"/>
          <w:sz w:val="28"/>
          <w:szCs w:val="28"/>
        </w:rPr>
        <w:t xml:space="preserve"> </w:t>
      </w:r>
      <w:r w:rsidRPr="009A0D4B">
        <w:rPr>
          <w:rFonts w:ascii="Times New Roman" w:hAnsi="Times New Roman" w:cs="Times New Roman"/>
          <w:sz w:val="28"/>
          <w:szCs w:val="28"/>
        </w:rPr>
        <w:t>человеческих качествах. Через театральную деятельность с самого раннего возраста у</w:t>
      </w:r>
      <w:r w:rsidR="000C3FE1" w:rsidRPr="009A0D4B">
        <w:rPr>
          <w:rFonts w:ascii="Times New Roman" w:hAnsi="Times New Roman" w:cs="Times New Roman"/>
          <w:sz w:val="28"/>
          <w:szCs w:val="28"/>
        </w:rPr>
        <w:t xml:space="preserve"> </w:t>
      </w:r>
      <w:r w:rsidRPr="009A0D4B">
        <w:rPr>
          <w:rFonts w:ascii="Times New Roman" w:hAnsi="Times New Roman" w:cs="Times New Roman"/>
          <w:sz w:val="28"/>
          <w:szCs w:val="28"/>
        </w:rPr>
        <w:t xml:space="preserve">детей воспитывается </w:t>
      </w:r>
      <w:r w:rsidRPr="009A0D4B">
        <w:rPr>
          <w:rFonts w:ascii="Times New Roman" w:hAnsi="Times New Roman" w:cs="Times New Roman"/>
          <w:sz w:val="28"/>
          <w:szCs w:val="28"/>
        </w:rPr>
        <w:lastRenderedPageBreak/>
        <w:t>уважительное отношение к другим детям, независимо от их</w:t>
      </w:r>
      <w:r w:rsidR="000C3FE1" w:rsidRPr="009A0D4B">
        <w:rPr>
          <w:rFonts w:ascii="Times New Roman" w:hAnsi="Times New Roman" w:cs="Times New Roman"/>
          <w:sz w:val="28"/>
          <w:szCs w:val="28"/>
        </w:rPr>
        <w:t xml:space="preserve"> </w:t>
      </w:r>
      <w:r w:rsidRPr="009A0D4B">
        <w:rPr>
          <w:rFonts w:ascii="Times New Roman" w:hAnsi="Times New Roman" w:cs="Times New Roman"/>
          <w:sz w:val="28"/>
          <w:szCs w:val="28"/>
        </w:rPr>
        <w:t xml:space="preserve">национальности, особенностей личности и </w:t>
      </w:r>
      <w:proofErr w:type="gramStart"/>
      <w:r w:rsidRPr="009A0D4B">
        <w:rPr>
          <w:rFonts w:ascii="Times New Roman" w:hAnsi="Times New Roman" w:cs="Times New Roman"/>
          <w:sz w:val="28"/>
          <w:szCs w:val="28"/>
        </w:rPr>
        <w:t>поведения.</w:t>
      </w:r>
      <w:r w:rsidR="00561565" w:rsidRPr="00561565">
        <w:rPr>
          <w:rFonts w:ascii="Times New Roman" w:hAnsi="Times New Roman" w:cs="Times New Roman"/>
          <w:sz w:val="28"/>
          <w:szCs w:val="28"/>
        </w:rPr>
        <w:t>[</w:t>
      </w:r>
      <w:proofErr w:type="gramEnd"/>
      <w:r w:rsidR="00561565">
        <w:rPr>
          <w:rFonts w:ascii="Times New Roman" w:hAnsi="Times New Roman" w:cs="Times New Roman"/>
          <w:sz w:val="28"/>
          <w:szCs w:val="28"/>
        </w:rPr>
        <w:t>2,8</w:t>
      </w:r>
      <w:r w:rsidR="00561565" w:rsidRPr="00561565">
        <w:rPr>
          <w:rFonts w:ascii="Times New Roman" w:hAnsi="Times New Roman" w:cs="Times New Roman"/>
          <w:sz w:val="28"/>
          <w:szCs w:val="28"/>
        </w:rPr>
        <w:t>]</w:t>
      </w:r>
    </w:p>
    <w:p w:rsidR="00FB461B" w:rsidRDefault="00A02764" w:rsidP="00FB461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Пример</w:t>
      </w:r>
      <w:r w:rsidR="002E1D55">
        <w:rPr>
          <w:rFonts w:ascii="Times New Roman" w:hAnsi="Times New Roman" w:cs="Times New Roman"/>
          <w:sz w:val="28"/>
          <w:szCs w:val="28"/>
        </w:rPr>
        <w:t xml:space="preserve"> игр</w:t>
      </w:r>
      <w:r w:rsidR="007C7494">
        <w:rPr>
          <w:rFonts w:ascii="Times New Roman" w:hAnsi="Times New Roman" w:cs="Times New Roman"/>
          <w:sz w:val="28"/>
          <w:szCs w:val="28"/>
        </w:rPr>
        <w:t>ы-инсцениров</w:t>
      </w:r>
      <w:r w:rsidR="002E1D55">
        <w:rPr>
          <w:rFonts w:ascii="Times New Roman" w:hAnsi="Times New Roman" w:cs="Times New Roman"/>
          <w:sz w:val="28"/>
          <w:szCs w:val="28"/>
        </w:rPr>
        <w:t>к</w:t>
      </w:r>
      <w:r w:rsidR="007C7494">
        <w:rPr>
          <w:rFonts w:ascii="Times New Roman" w:hAnsi="Times New Roman" w:cs="Times New Roman"/>
          <w:sz w:val="28"/>
          <w:szCs w:val="28"/>
        </w:rPr>
        <w:t>и</w:t>
      </w:r>
      <w:r w:rsidR="00FB461B" w:rsidRPr="00FB461B">
        <w:rPr>
          <w:rFonts w:ascii="Times New Roman" w:hAnsi="Times New Roman" w:cs="Times New Roman"/>
          <w:sz w:val="28"/>
          <w:szCs w:val="28"/>
        </w:rPr>
        <w:t xml:space="preserve"> </w:t>
      </w:r>
      <w:r w:rsidR="00FB461B">
        <w:rPr>
          <w:rFonts w:ascii="Times New Roman" w:hAnsi="Times New Roman" w:cs="Times New Roman"/>
          <w:sz w:val="28"/>
          <w:szCs w:val="28"/>
        </w:rPr>
        <w:t>п</w:t>
      </w:r>
      <w:r w:rsidR="00FB461B">
        <w:rPr>
          <w:rFonts w:ascii="Times New Roman" w:hAnsi="Times New Roman" w:cs="Times New Roman"/>
          <w:sz w:val="28"/>
          <w:szCs w:val="28"/>
        </w:rPr>
        <w:t xml:space="preserve">о русской народной песенке </w:t>
      </w:r>
    </w:p>
    <w:p w:rsidR="002E1D55" w:rsidRDefault="00FB461B" w:rsidP="00FB461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«Идет коза рогатая»</w:t>
      </w:r>
      <w:r w:rsidR="00B34C7C">
        <w:rPr>
          <w:rFonts w:ascii="Times New Roman" w:hAnsi="Times New Roman" w:cs="Times New Roman"/>
          <w:sz w:val="28"/>
          <w:szCs w:val="28"/>
        </w:rPr>
        <w:t>:</w:t>
      </w:r>
    </w:p>
    <w:p w:rsidR="002E1D55" w:rsidRPr="002E1D55" w:rsidRDefault="002E1D55" w:rsidP="005615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1D55">
        <w:rPr>
          <w:rFonts w:ascii="Times New Roman" w:hAnsi="Times New Roman" w:cs="Times New Roman"/>
          <w:sz w:val="28"/>
          <w:szCs w:val="28"/>
        </w:rPr>
        <w:t>Воспитатель приносит в группу козочку (игрушку). Дети подходят к козочке и гладят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E1D55">
        <w:rPr>
          <w:rFonts w:ascii="Times New Roman" w:hAnsi="Times New Roman" w:cs="Times New Roman"/>
          <w:sz w:val="28"/>
          <w:szCs w:val="28"/>
        </w:rPr>
        <w:t>ее.</w:t>
      </w:r>
    </w:p>
    <w:p w:rsidR="002E1D55" w:rsidRPr="002E1D55" w:rsidRDefault="002E1D55" w:rsidP="005615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1D55">
        <w:rPr>
          <w:rFonts w:ascii="Times New Roman" w:hAnsi="Times New Roman" w:cs="Times New Roman"/>
          <w:sz w:val="28"/>
          <w:szCs w:val="28"/>
        </w:rPr>
        <w:t>Воспитатель (приговаривает).</w:t>
      </w:r>
    </w:p>
    <w:p w:rsidR="002E1D55" w:rsidRPr="002E1D55" w:rsidRDefault="00927A70" w:rsidP="005615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 wp14:anchorId="66A73344" wp14:editId="376694B1">
            <wp:simplePos x="0" y="0"/>
            <wp:positionH relativeFrom="column">
              <wp:posOffset>2228215</wp:posOffset>
            </wp:positionH>
            <wp:positionV relativeFrom="paragraph">
              <wp:posOffset>34290</wp:posOffset>
            </wp:positionV>
            <wp:extent cx="3512820" cy="2637790"/>
            <wp:effectExtent l="0" t="0" r="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fkjQzBaxLc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12820" cy="26377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E1D55" w:rsidRPr="002E1D55">
        <w:rPr>
          <w:rFonts w:ascii="Times New Roman" w:hAnsi="Times New Roman" w:cs="Times New Roman"/>
          <w:sz w:val="28"/>
          <w:szCs w:val="28"/>
        </w:rPr>
        <w:t>Ласковая козочка,</w:t>
      </w:r>
    </w:p>
    <w:p w:rsidR="002E1D55" w:rsidRPr="002E1D55" w:rsidRDefault="002E1D55" w:rsidP="005615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1D55">
        <w:rPr>
          <w:rFonts w:ascii="Times New Roman" w:hAnsi="Times New Roman" w:cs="Times New Roman"/>
          <w:sz w:val="28"/>
          <w:szCs w:val="28"/>
        </w:rPr>
        <w:t>На головке – розочка,</w:t>
      </w:r>
    </w:p>
    <w:p w:rsidR="002E1D55" w:rsidRPr="002E1D55" w:rsidRDefault="002E1D55" w:rsidP="005615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1D55">
        <w:rPr>
          <w:rFonts w:ascii="Times New Roman" w:hAnsi="Times New Roman" w:cs="Times New Roman"/>
          <w:sz w:val="28"/>
          <w:szCs w:val="28"/>
        </w:rPr>
        <w:t>Козочка ты Люся,</w:t>
      </w:r>
    </w:p>
    <w:p w:rsidR="002E1D55" w:rsidRPr="002E1D55" w:rsidRDefault="002E1D55" w:rsidP="005615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1D55">
        <w:rPr>
          <w:rFonts w:ascii="Times New Roman" w:hAnsi="Times New Roman" w:cs="Times New Roman"/>
          <w:sz w:val="28"/>
          <w:szCs w:val="28"/>
        </w:rPr>
        <w:t>Тебя не боюсь я.</w:t>
      </w:r>
    </w:p>
    <w:p w:rsidR="002E1D55" w:rsidRPr="002E1D55" w:rsidRDefault="002E1D55" w:rsidP="005615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1D55">
        <w:rPr>
          <w:rFonts w:ascii="Times New Roman" w:hAnsi="Times New Roman" w:cs="Times New Roman"/>
          <w:sz w:val="28"/>
          <w:szCs w:val="28"/>
        </w:rPr>
        <w:t>(Гладит козочку и обращается к детям.) А вы знаете, ребята, как козочка кричит?</w:t>
      </w:r>
    </w:p>
    <w:p w:rsidR="002E1D55" w:rsidRPr="002E1D55" w:rsidRDefault="002E1D55" w:rsidP="005615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1D55">
        <w:rPr>
          <w:rFonts w:ascii="Times New Roman" w:hAnsi="Times New Roman" w:cs="Times New Roman"/>
          <w:sz w:val="28"/>
          <w:szCs w:val="28"/>
        </w:rPr>
        <w:t xml:space="preserve">Дети. </w:t>
      </w:r>
      <w:proofErr w:type="spellStart"/>
      <w:r w:rsidRPr="002E1D55">
        <w:rPr>
          <w:rFonts w:ascii="Times New Roman" w:hAnsi="Times New Roman" w:cs="Times New Roman"/>
          <w:sz w:val="28"/>
          <w:szCs w:val="28"/>
        </w:rPr>
        <w:t>Ме</w:t>
      </w:r>
      <w:proofErr w:type="spellEnd"/>
      <w:r w:rsidRPr="002E1D55">
        <w:rPr>
          <w:rFonts w:ascii="Times New Roman" w:hAnsi="Times New Roman" w:cs="Times New Roman"/>
          <w:sz w:val="28"/>
          <w:szCs w:val="28"/>
        </w:rPr>
        <w:t xml:space="preserve">-е, </w:t>
      </w:r>
      <w:proofErr w:type="spellStart"/>
      <w:r w:rsidRPr="002E1D55">
        <w:rPr>
          <w:rFonts w:ascii="Times New Roman" w:hAnsi="Times New Roman" w:cs="Times New Roman"/>
          <w:sz w:val="28"/>
          <w:szCs w:val="28"/>
        </w:rPr>
        <w:t>ме</w:t>
      </w:r>
      <w:proofErr w:type="spellEnd"/>
      <w:r w:rsidRPr="002E1D55">
        <w:rPr>
          <w:rFonts w:ascii="Times New Roman" w:hAnsi="Times New Roman" w:cs="Times New Roman"/>
          <w:sz w:val="28"/>
          <w:szCs w:val="28"/>
        </w:rPr>
        <w:t>-е!</w:t>
      </w:r>
    </w:p>
    <w:p w:rsidR="002E1D55" w:rsidRPr="002E1D55" w:rsidRDefault="002E1D55" w:rsidP="005615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1D55">
        <w:rPr>
          <w:rFonts w:ascii="Times New Roman" w:hAnsi="Times New Roman" w:cs="Times New Roman"/>
          <w:sz w:val="28"/>
          <w:szCs w:val="28"/>
        </w:rPr>
        <w:t>Воспитатель.</w:t>
      </w:r>
    </w:p>
    <w:p w:rsidR="002E1D55" w:rsidRPr="002E1D55" w:rsidRDefault="002E1D55" w:rsidP="005615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1D55">
        <w:rPr>
          <w:rFonts w:ascii="Times New Roman" w:hAnsi="Times New Roman" w:cs="Times New Roman"/>
          <w:sz w:val="28"/>
          <w:szCs w:val="28"/>
        </w:rPr>
        <w:t>Ты попрыгай, поскачи,</w:t>
      </w:r>
    </w:p>
    <w:p w:rsidR="002E1D55" w:rsidRPr="002E1D55" w:rsidRDefault="002E1D55" w:rsidP="005615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1D55">
        <w:rPr>
          <w:rFonts w:ascii="Times New Roman" w:hAnsi="Times New Roman" w:cs="Times New Roman"/>
          <w:sz w:val="28"/>
          <w:szCs w:val="28"/>
        </w:rPr>
        <w:t>Пока стынут калачи.</w:t>
      </w:r>
    </w:p>
    <w:p w:rsidR="002E1D55" w:rsidRPr="002E1D55" w:rsidRDefault="002E1D55" w:rsidP="005615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1D55">
        <w:rPr>
          <w:rFonts w:ascii="Times New Roman" w:hAnsi="Times New Roman" w:cs="Times New Roman"/>
          <w:sz w:val="28"/>
          <w:szCs w:val="28"/>
        </w:rPr>
        <w:t>Остудятся калачи —</w:t>
      </w:r>
    </w:p>
    <w:p w:rsidR="002E1D55" w:rsidRPr="002E1D55" w:rsidRDefault="002E1D55" w:rsidP="005615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1D55">
        <w:rPr>
          <w:rFonts w:ascii="Times New Roman" w:hAnsi="Times New Roman" w:cs="Times New Roman"/>
          <w:sz w:val="28"/>
          <w:szCs w:val="28"/>
        </w:rPr>
        <w:t>Снова прыгай и скачи.</w:t>
      </w:r>
    </w:p>
    <w:p w:rsidR="002E1D55" w:rsidRPr="002E1D55" w:rsidRDefault="00927A70" w:rsidP="005615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 wp14:anchorId="3E194EF8" wp14:editId="6BF7622C">
            <wp:simplePos x="0" y="0"/>
            <wp:positionH relativeFrom="column">
              <wp:posOffset>2265680</wp:posOffset>
            </wp:positionH>
            <wp:positionV relativeFrom="paragraph">
              <wp:posOffset>224790</wp:posOffset>
            </wp:positionV>
            <wp:extent cx="3568700" cy="2679700"/>
            <wp:effectExtent l="0" t="0" r="0" b="635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lTNp4TebmZs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68700" cy="26797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E1D55" w:rsidRPr="002E1D55">
        <w:rPr>
          <w:rFonts w:ascii="Times New Roman" w:hAnsi="Times New Roman" w:cs="Times New Roman"/>
          <w:sz w:val="28"/>
          <w:szCs w:val="28"/>
        </w:rPr>
        <w:t>(Педагог поворачивается, ведет детей за собой. Ребята передвигаются легкими скачками.)</w:t>
      </w:r>
    </w:p>
    <w:p w:rsidR="002E1D55" w:rsidRPr="002E1D55" w:rsidRDefault="002E1D55" w:rsidP="005615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1D55">
        <w:rPr>
          <w:rFonts w:ascii="Times New Roman" w:hAnsi="Times New Roman" w:cs="Times New Roman"/>
          <w:sz w:val="28"/>
          <w:szCs w:val="28"/>
        </w:rPr>
        <w:t>У тебя есть рожки,</w:t>
      </w:r>
      <w:r w:rsidR="00927A70" w:rsidRPr="00927A70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</w:t>
      </w:r>
    </w:p>
    <w:p w:rsidR="002E1D55" w:rsidRPr="002E1D55" w:rsidRDefault="002E1D55" w:rsidP="005615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1D55">
        <w:rPr>
          <w:rFonts w:ascii="Times New Roman" w:hAnsi="Times New Roman" w:cs="Times New Roman"/>
          <w:sz w:val="28"/>
          <w:szCs w:val="28"/>
        </w:rPr>
        <w:t>На ногах – сапожки,</w:t>
      </w:r>
    </w:p>
    <w:p w:rsidR="002E1D55" w:rsidRPr="002E1D55" w:rsidRDefault="002E1D55" w:rsidP="005615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1D55">
        <w:rPr>
          <w:rFonts w:ascii="Times New Roman" w:hAnsi="Times New Roman" w:cs="Times New Roman"/>
          <w:sz w:val="28"/>
          <w:szCs w:val="28"/>
        </w:rPr>
        <w:t>Не грози рогами,</w:t>
      </w:r>
    </w:p>
    <w:p w:rsidR="002E1D55" w:rsidRPr="002E1D55" w:rsidRDefault="002E1D55" w:rsidP="005615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1D55">
        <w:rPr>
          <w:rFonts w:ascii="Times New Roman" w:hAnsi="Times New Roman" w:cs="Times New Roman"/>
          <w:sz w:val="28"/>
          <w:szCs w:val="28"/>
        </w:rPr>
        <w:t>Не топай ногами.</w:t>
      </w:r>
    </w:p>
    <w:p w:rsidR="002E1D55" w:rsidRDefault="002E1D55" w:rsidP="005615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1D55">
        <w:rPr>
          <w:rFonts w:ascii="Times New Roman" w:hAnsi="Times New Roman" w:cs="Times New Roman"/>
          <w:sz w:val="28"/>
          <w:szCs w:val="28"/>
        </w:rPr>
        <w:t>(Воспитатель и дети показывают рожки, топают ногами.)</w:t>
      </w:r>
    </w:p>
    <w:p w:rsidR="002E1D55" w:rsidRPr="002E1D55" w:rsidRDefault="002E1D55" w:rsidP="005615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1D55">
        <w:rPr>
          <w:rFonts w:ascii="Times New Roman" w:hAnsi="Times New Roman" w:cs="Times New Roman"/>
          <w:sz w:val="28"/>
          <w:szCs w:val="28"/>
        </w:rPr>
        <w:t>Идет коза рогатая,</w:t>
      </w:r>
    </w:p>
    <w:p w:rsidR="002E1D55" w:rsidRPr="002E1D55" w:rsidRDefault="002E1D55" w:rsidP="005615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1D55">
        <w:rPr>
          <w:rFonts w:ascii="Times New Roman" w:hAnsi="Times New Roman" w:cs="Times New Roman"/>
          <w:sz w:val="28"/>
          <w:szCs w:val="28"/>
        </w:rPr>
        <w:t xml:space="preserve">Идет коза </w:t>
      </w:r>
      <w:proofErr w:type="spellStart"/>
      <w:r w:rsidRPr="002E1D55">
        <w:rPr>
          <w:rFonts w:ascii="Times New Roman" w:hAnsi="Times New Roman" w:cs="Times New Roman"/>
          <w:sz w:val="28"/>
          <w:szCs w:val="28"/>
        </w:rPr>
        <w:t>бодатая</w:t>
      </w:r>
      <w:proofErr w:type="spellEnd"/>
      <w:r w:rsidRPr="002E1D55">
        <w:rPr>
          <w:rFonts w:ascii="Times New Roman" w:hAnsi="Times New Roman" w:cs="Times New Roman"/>
          <w:sz w:val="28"/>
          <w:szCs w:val="28"/>
        </w:rPr>
        <w:t>.</w:t>
      </w:r>
    </w:p>
    <w:p w:rsidR="002E1D55" w:rsidRPr="002E1D55" w:rsidRDefault="002E1D55" w:rsidP="005615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1D55">
        <w:rPr>
          <w:rFonts w:ascii="Times New Roman" w:hAnsi="Times New Roman" w:cs="Times New Roman"/>
          <w:sz w:val="28"/>
          <w:szCs w:val="28"/>
        </w:rPr>
        <w:t>Ножками топ-топ,</w:t>
      </w:r>
    </w:p>
    <w:p w:rsidR="002E1D55" w:rsidRPr="002E1D55" w:rsidRDefault="002E1D55" w:rsidP="005615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1D55">
        <w:rPr>
          <w:rFonts w:ascii="Times New Roman" w:hAnsi="Times New Roman" w:cs="Times New Roman"/>
          <w:sz w:val="28"/>
          <w:szCs w:val="28"/>
        </w:rPr>
        <w:t>Глазками хлоп-хлоп.</w:t>
      </w:r>
    </w:p>
    <w:p w:rsidR="002E1D55" w:rsidRPr="002E1D55" w:rsidRDefault="002E1D55" w:rsidP="005615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1D55">
        <w:rPr>
          <w:rFonts w:ascii="Times New Roman" w:hAnsi="Times New Roman" w:cs="Times New Roman"/>
          <w:sz w:val="28"/>
          <w:szCs w:val="28"/>
        </w:rPr>
        <w:t>Кто каши не ест,</w:t>
      </w:r>
    </w:p>
    <w:p w:rsidR="002E1D55" w:rsidRPr="002E1D55" w:rsidRDefault="002E1D55" w:rsidP="005615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1D55">
        <w:rPr>
          <w:rFonts w:ascii="Times New Roman" w:hAnsi="Times New Roman" w:cs="Times New Roman"/>
          <w:sz w:val="28"/>
          <w:szCs w:val="28"/>
        </w:rPr>
        <w:t>Молока не пьет —</w:t>
      </w:r>
    </w:p>
    <w:p w:rsidR="002E1D55" w:rsidRPr="002E1D55" w:rsidRDefault="002E1D55" w:rsidP="005615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1D55">
        <w:rPr>
          <w:rFonts w:ascii="Times New Roman" w:hAnsi="Times New Roman" w:cs="Times New Roman"/>
          <w:sz w:val="28"/>
          <w:szCs w:val="28"/>
        </w:rPr>
        <w:t>Забодает,</w:t>
      </w:r>
    </w:p>
    <w:p w:rsidR="002E1D55" w:rsidRPr="002E1D55" w:rsidRDefault="002E1D55" w:rsidP="005615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1D55">
        <w:rPr>
          <w:rFonts w:ascii="Times New Roman" w:hAnsi="Times New Roman" w:cs="Times New Roman"/>
          <w:sz w:val="28"/>
          <w:szCs w:val="28"/>
        </w:rPr>
        <w:t>Забодает,</w:t>
      </w:r>
    </w:p>
    <w:p w:rsidR="002E1D55" w:rsidRPr="002E1D55" w:rsidRDefault="002E1D55" w:rsidP="005615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1D55">
        <w:rPr>
          <w:rFonts w:ascii="Times New Roman" w:hAnsi="Times New Roman" w:cs="Times New Roman"/>
          <w:sz w:val="28"/>
          <w:szCs w:val="28"/>
        </w:rPr>
        <w:t>Забодает.</w:t>
      </w:r>
    </w:p>
    <w:p w:rsidR="002E1D55" w:rsidRPr="002E1D55" w:rsidRDefault="002E1D55" w:rsidP="005615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1D55">
        <w:rPr>
          <w:rFonts w:ascii="Times New Roman" w:hAnsi="Times New Roman" w:cs="Times New Roman"/>
          <w:sz w:val="28"/>
          <w:szCs w:val="28"/>
        </w:rPr>
        <w:t>(Воспитатель делает рожки и делает вид, что пугает детей.)</w:t>
      </w:r>
    </w:p>
    <w:p w:rsidR="002E1D55" w:rsidRPr="002E1D55" w:rsidRDefault="002E1D55" w:rsidP="005615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1D55">
        <w:rPr>
          <w:rFonts w:ascii="Times New Roman" w:hAnsi="Times New Roman" w:cs="Times New Roman"/>
          <w:sz w:val="28"/>
          <w:szCs w:val="28"/>
        </w:rPr>
        <w:t>Дети.</w:t>
      </w:r>
    </w:p>
    <w:p w:rsidR="002E1D55" w:rsidRPr="002E1D55" w:rsidRDefault="002E1D55" w:rsidP="005615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1D55">
        <w:rPr>
          <w:rFonts w:ascii="Times New Roman" w:hAnsi="Times New Roman" w:cs="Times New Roman"/>
          <w:sz w:val="28"/>
          <w:szCs w:val="28"/>
        </w:rPr>
        <w:t>Ты, коза, нас не пугай,</w:t>
      </w:r>
    </w:p>
    <w:p w:rsidR="002E1D55" w:rsidRPr="002E1D55" w:rsidRDefault="002E1D55" w:rsidP="005615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1D55">
        <w:rPr>
          <w:rFonts w:ascii="Times New Roman" w:hAnsi="Times New Roman" w:cs="Times New Roman"/>
          <w:sz w:val="28"/>
          <w:szCs w:val="28"/>
        </w:rPr>
        <w:t>Лучше молочка нам дай!</w:t>
      </w:r>
    </w:p>
    <w:p w:rsidR="002E1D55" w:rsidRPr="002E1D55" w:rsidRDefault="002E1D55" w:rsidP="005615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1D55">
        <w:rPr>
          <w:rFonts w:ascii="Times New Roman" w:hAnsi="Times New Roman" w:cs="Times New Roman"/>
          <w:sz w:val="28"/>
          <w:szCs w:val="28"/>
        </w:rPr>
        <w:t>(Воспитатель «наливает м</w:t>
      </w:r>
      <w:r>
        <w:rPr>
          <w:rFonts w:ascii="Times New Roman" w:hAnsi="Times New Roman" w:cs="Times New Roman"/>
          <w:sz w:val="28"/>
          <w:szCs w:val="28"/>
        </w:rPr>
        <w:t>олоко» (воображаемые действия)</w:t>
      </w:r>
      <w:r w:rsidR="00FB461B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34AB4" w:rsidRPr="00561565" w:rsidRDefault="002E1D55" w:rsidP="005615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1D55">
        <w:rPr>
          <w:rFonts w:ascii="Times New Roman" w:hAnsi="Times New Roman" w:cs="Times New Roman"/>
          <w:sz w:val="28"/>
          <w:szCs w:val="28"/>
        </w:rPr>
        <w:lastRenderedPageBreak/>
        <w:t xml:space="preserve">Далее дети исполняют свободную пляску под веселую русскую народную </w:t>
      </w:r>
      <w:proofErr w:type="gramStart"/>
      <w:r w:rsidRPr="002E1D55">
        <w:rPr>
          <w:rFonts w:ascii="Times New Roman" w:hAnsi="Times New Roman" w:cs="Times New Roman"/>
          <w:sz w:val="28"/>
          <w:szCs w:val="28"/>
        </w:rPr>
        <w:t>му</w:t>
      </w:r>
      <w:r>
        <w:rPr>
          <w:rFonts w:ascii="Times New Roman" w:hAnsi="Times New Roman" w:cs="Times New Roman"/>
          <w:sz w:val="28"/>
          <w:szCs w:val="28"/>
        </w:rPr>
        <w:t>зыку.</w:t>
      </w:r>
      <w:r w:rsidR="00561565" w:rsidRPr="00561565">
        <w:rPr>
          <w:rFonts w:ascii="Times New Roman" w:hAnsi="Times New Roman" w:cs="Times New Roman"/>
          <w:sz w:val="28"/>
          <w:szCs w:val="28"/>
        </w:rPr>
        <w:t>[</w:t>
      </w:r>
      <w:proofErr w:type="gramEnd"/>
      <w:r w:rsidR="00561565">
        <w:rPr>
          <w:rFonts w:ascii="Times New Roman" w:hAnsi="Times New Roman" w:cs="Times New Roman"/>
          <w:sz w:val="28"/>
          <w:szCs w:val="28"/>
        </w:rPr>
        <w:t>1,</w:t>
      </w:r>
      <w:r w:rsidRPr="002E1D55">
        <w:rPr>
          <w:rFonts w:ascii="Times New Roman" w:hAnsi="Times New Roman" w:cs="Times New Roman"/>
          <w:sz w:val="28"/>
          <w:szCs w:val="28"/>
        </w:rPr>
        <w:t>46</w:t>
      </w:r>
      <w:r w:rsidR="00561565" w:rsidRPr="00561565">
        <w:rPr>
          <w:rFonts w:ascii="Times New Roman" w:hAnsi="Times New Roman" w:cs="Times New Roman"/>
          <w:sz w:val="28"/>
          <w:szCs w:val="28"/>
        </w:rPr>
        <w:t>]</w:t>
      </w:r>
    </w:p>
    <w:p w:rsidR="00927A70" w:rsidRDefault="00561565" w:rsidP="00A9414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Список использованной литературы</w:t>
      </w:r>
    </w:p>
    <w:p w:rsidR="00927A70" w:rsidRPr="00927A70" w:rsidRDefault="00927A70" w:rsidP="00561565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7A70">
        <w:rPr>
          <w:rFonts w:ascii="Times New Roman" w:hAnsi="Times New Roman" w:cs="Times New Roman"/>
          <w:sz w:val="28"/>
          <w:szCs w:val="28"/>
        </w:rPr>
        <w:t xml:space="preserve">Губанова Н. Ф. Развитие игровой деятельности. Система работы в первой младшей группе детского сада» </w:t>
      </w:r>
      <w:proofErr w:type="spellStart"/>
      <w:r w:rsidRPr="00927A70">
        <w:rPr>
          <w:rFonts w:ascii="Times New Roman" w:hAnsi="Times New Roman" w:cs="Times New Roman"/>
          <w:sz w:val="28"/>
          <w:szCs w:val="28"/>
        </w:rPr>
        <w:t>М.Мозаика</w:t>
      </w:r>
      <w:proofErr w:type="spellEnd"/>
      <w:r w:rsidRPr="00927A70">
        <w:rPr>
          <w:rFonts w:ascii="Times New Roman" w:hAnsi="Times New Roman" w:cs="Times New Roman"/>
          <w:sz w:val="28"/>
          <w:szCs w:val="28"/>
        </w:rPr>
        <w:t xml:space="preserve">-Синтез, 2012, </w:t>
      </w:r>
    </w:p>
    <w:p w:rsidR="00927A70" w:rsidRPr="00927A70" w:rsidRDefault="00927A70" w:rsidP="00561565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27A70">
        <w:rPr>
          <w:rFonts w:ascii="Times New Roman" w:hAnsi="Times New Roman" w:cs="Times New Roman"/>
          <w:sz w:val="28"/>
          <w:szCs w:val="28"/>
        </w:rPr>
        <w:t>Зацепина</w:t>
      </w:r>
      <w:proofErr w:type="spellEnd"/>
      <w:r w:rsidRPr="00927A70">
        <w:rPr>
          <w:rFonts w:ascii="Times New Roman" w:hAnsi="Times New Roman" w:cs="Times New Roman"/>
          <w:sz w:val="28"/>
          <w:szCs w:val="28"/>
        </w:rPr>
        <w:t xml:space="preserve"> М.Б.</w:t>
      </w:r>
    </w:p>
    <w:p w:rsidR="00927A70" w:rsidRPr="00927A70" w:rsidRDefault="00927A70" w:rsidP="00561565">
      <w:pPr>
        <w:pStyle w:val="a4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7A70">
        <w:rPr>
          <w:rFonts w:ascii="Times New Roman" w:hAnsi="Times New Roman" w:cs="Times New Roman"/>
          <w:sz w:val="28"/>
          <w:szCs w:val="28"/>
        </w:rPr>
        <w:t>Развитие ребенка в театрализованной деятельности: Обзор программ дошкольного образования. – М.: ТЦ Сфера, 2010. Стр.8</w:t>
      </w:r>
    </w:p>
    <w:p w:rsidR="00927A70" w:rsidRPr="00927A70" w:rsidRDefault="00927A70" w:rsidP="00561565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27A70">
        <w:rPr>
          <w:rFonts w:ascii="Times New Roman" w:hAnsi="Times New Roman" w:cs="Times New Roman"/>
          <w:sz w:val="28"/>
          <w:szCs w:val="28"/>
        </w:rPr>
        <w:t>Маханева</w:t>
      </w:r>
      <w:proofErr w:type="spellEnd"/>
      <w:r w:rsidRPr="00927A70">
        <w:rPr>
          <w:rFonts w:ascii="Times New Roman" w:hAnsi="Times New Roman" w:cs="Times New Roman"/>
          <w:sz w:val="28"/>
          <w:szCs w:val="28"/>
        </w:rPr>
        <w:t xml:space="preserve"> М.Д. Занятия по театрализованной деятельности в детском саду. - М.: ТЦ Сфера, 2009.</w:t>
      </w:r>
    </w:p>
    <w:p w:rsidR="00561565" w:rsidRPr="00820E6F" w:rsidRDefault="00B63F12" w:rsidP="00820E6F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63F12">
        <w:rPr>
          <w:rFonts w:ascii="Times New Roman" w:hAnsi="Times New Roman" w:cs="Times New Roman"/>
          <w:sz w:val="28"/>
          <w:szCs w:val="28"/>
        </w:rPr>
        <w:t xml:space="preserve">Словари и энциклопедии на Академике [Электронный ресурс]- режим доступа </w:t>
      </w:r>
      <w:r w:rsidRPr="00B63F12">
        <w:rPr>
          <w:rFonts w:ascii="Times New Roman" w:hAnsi="Times New Roman" w:cs="Times New Roman"/>
          <w:sz w:val="28"/>
          <w:szCs w:val="28"/>
          <w:lang w:val="en-US"/>
        </w:rPr>
        <w:t>URL</w:t>
      </w:r>
      <w:r w:rsidRPr="00B63F12">
        <w:rPr>
          <w:rFonts w:ascii="Times New Roman" w:hAnsi="Times New Roman" w:cs="Times New Roman"/>
          <w:sz w:val="28"/>
          <w:szCs w:val="28"/>
        </w:rPr>
        <w:t>:</w:t>
      </w:r>
      <w:r w:rsidR="00927A70" w:rsidRPr="00820E6F">
        <w:rPr>
          <w:rFonts w:ascii="Times New Roman" w:hAnsi="Times New Roman" w:cs="Times New Roman"/>
          <w:sz w:val="28"/>
          <w:szCs w:val="28"/>
        </w:rPr>
        <w:t>htt</w:t>
      </w:r>
      <w:r w:rsidR="00820E6F">
        <w:rPr>
          <w:rFonts w:ascii="Times New Roman" w:hAnsi="Times New Roman" w:cs="Times New Roman"/>
          <w:sz w:val="28"/>
          <w:szCs w:val="28"/>
        </w:rPr>
        <w:t>ps://dic.academic.</w:t>
      </w:r>
      <w:bookmarkStart w:id="0" w:name="_GoBack"/>
      <w:bookmarkEnd w:id="0"/>
      <w:r w:rsidR="00820E6F">
        <w:rPr>
          <w:rFonts w:ascii="Times New Roman" w:hAnsi="Times New Roman" w:cs="Times New Roman"/>
          <w:sz w:val="28"/>
          <w:szCs w:val="28"/>
        </w:rPr>
        <w:t>ru/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B63F12">
        <w:rPr>
          <w:rFonts w:ascii="Times New Roman" w:hAnsi="Times New Roman" w:cs="Times New Roman"/>
          <w:sz w:val="28"/>
          <w:szCs w:val="28"/>
        </w:rPr>
        <w:t>свободный</w:t>
      </w:r>
    </w:p>
    <w:sectPr w:rsidR="00561565" w:rsidRPr="00820E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A82EEB"/>
    <w:multiLevelType w:val="hybridMultilevel"/>
    <w:tmpl w:val="9E1E63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E80FA7"/>
    <w:multiLevelType w:val="hybridMultilevel"/>
    <w:tmpl w:val="AA68C8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015A"/>
    <w:rsid w:val="000555B1"/>
    <w:rsid w:val="000C3FE1"/>
    <w:rsid w:val="002473EE"/>
    <w:rsid w:val="00277E57"/>
    <w:rsid w:val="002E1D55"/>
    <w:rsid w:val="00426AAA"/>
    <w:rsid w:val="004B015A"/>
    <w:rsid w:val="00561565"/>
    <w:rsid w:val="006334B8"/>
    <w:rsid w:val="00644410"/>
    <w:rsid w:val="006D3D5C"/>
    <w:rsid w:val="00712472"/>
    <w:rsid w:val="007409EF"/>
    <w:rsid w:val="007C7494"/>
    <w:rsid w:val="007F41C0"/>
    <w:rsid w:val="00820E6F"/>
    <w:rsid w:val="008E72FF"/>
    <w:rsid w:val="00927A70"/>
    <w:rsid w:val="009A0D4B"/>
    <w:rsid w:val="009D1E17"/>
    <w:rsid w:val="00A02764"/>
    <w:rsid w:val="00A94141"/>
    <w:rsid w:val="00B347F2"/>
    <w:rsid w:val="00B34C7C"/>
    <w:rsid w:val="00B63F12"/>
    <w:rsid w:val="00C11943"/>
    <w:rsid w:val="00C60FD7"/>
    <w:rsid w:val="00DD0B33"/>
    <w:rsid w:val="00E34AB4"/>
    <w:rsid w:val="00FB4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AD1A3CF-A7F5-42EE-935F-49C488C0AE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12472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927A7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1</Pages>
  <Words>602</Words>
  <Characters>3432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Nastya</dc:creator>
  <cp:keywords/>
  <dc:description/>
  <cp:lastModifiedBy>Nastya</cp:lastModifiedBy>
  <cp:revision>20</cp:revision>
  <dcterms:created xsi:type="dcterms:W3CDTF">2018-08-26T15:03:00Z</dcterms:created>
  <dcterms:modified xsi:type="dcterms:W3CDTF">2018-08-26T19:24:00Z</dcterms:modified>
</cp:coreProperties>
</file>