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4A5" w:rsidRDefault="00D454A5" w:rsidP="00D454A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Муниципальное общеобразовательное </w:t>
      </w:r>
      <w:r w:rsidR="00956DF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учреждение</w:t>
      </w:r>
    </w:p>
    <w:p w:rsidR="00D454A5" w:rsidRPr="00D454A5" w:rsidRDefault="00D454A5" w:rsidP="00D454A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54A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СОШ «Лесновский центр образования имени Героя Советского Союза Н.А.Боброва»</w:t>
      </w:r>
    </w:p>
    <w:p w:rsidR="00D454A5" w:rsidRPr="00D454A5" w:rsidRDefault="00D454A5" w:rsidP="00D454A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Всеволожский район</w:t>
      </w:r>
      <w:r w:rsidRPr="00D454A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Ленинградской области</w:t>
      </w:r>
    </w:p>
    <w:p w:rsidR="00D454A5" w:rsidRDefault="00D454A5" w:rsidP="00D454A5">
      <w:pPr>
        <w:pStyle w:val="1"/>
        <w:numPr>
          <w:ilvl w:val="0"/>
          <w:numId w:val="0"/>
        </w:numPr>
        <w:ind w:firstLine="710"/>
        <w:jc w:val="center"/>
        <w:rPr>
          <w:sz w:val="28"/>
          <w:szCs w:val="28"/>
        </w:rPr>
      </w:pPr>
    </w:p>
    <w:p w:rsidR="00D454A5" w:rsidRDefault="00D454A5" w:rsidP="00D454A5">
      <w:pPr>
        <w:pStyle w:val="1"/>
        <w:numPr>
          <w:ilvl w:val="0"/>
          <w:numId w:val="0"/>
        </w:numPr>
        <w:ind w:firstLine="710"/>
        <w:jc w:val="center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Pr="00D454A5" w:rsidRDefault="00D454A5" w:rsidP="00D454A5">
      <w:pPr>
        <w:jc w:val="center"/>
        <w:rPr>
          <w:rFonts w:ascii="Times New Roman" w:hAnsi="Times New Roman" w:cs="Times New Roman"/>
          <w:sz w:val="44"/>
          <w:szCs w:val="44"/>
        </w:rPr>
      </w:pPr>
      <w:r w:rsidRPr="00D454A5">
        <w:rPr>
          <w:rFonts w:ascii="Times New Roman" w:hAnsi="Times New Roman" w:cs="Times New Roman"/>
          <w:sz w:val="44"/>
          <w:szCs w:val="44"/>
        </w:rPr>
        <w:t>Конспект дистанционного урока по физике</w:t>
      </w:r>
    </w:p>
    <w:p w:rsidR="00D454A5" w:rsidRPr="00D454A5" w:rsidRDefault="00D454A5" w:rsidP="00D454A5">
      <w:pPr>
        <w:jc w:val="center"/>
        <w:rPr>
          <w:rFonts w:ascii="Times New Roman" w:hAnsi="Times New Roman" w:cs="Times New Roman"/>
          <w:sz w:val="44"/>
          <w:szCs w:val="44"/>
        </w:rPr>
      </w:pPr>
      <w:r w:rsidRPr="00D454A5">
        <w:rPr>
          <w:rFonts w:ascii="Times New Roman" w:hAnsi="Times New Roman" w:cs="Times New Roman"/>
          <w:sz w:val="44"/>
          <w:szCs w:val="44"/>
        </w:rPr>
        <w:t>в 10 классе</w:t>
      </w:r>
    </w:p>
    <w:p w:rsidR="00D454A5" w:rsidRPr="00D454A5" w:rsidRDefault="00D454A5" w:rsidP="00D454A5">
      <w:pPr>
        <w:jc w:val="center"/>
        <w:rPr>
          <w:rFonts w:ascii="Times New Roman" w:hAnsi="Times New Roman" w:cs="Times New Roman"/>
          <w:sz w:val="44"/>
          <w:szCs w:val="44"/>
        </w:rPr>
      </w:pPr>
      <w:r w:rsidRPr="00D454A5">
        <w:rPr>
          <w:rFonts w:ascii="Times New Roman" w:hAnsi="Times New Roman" w:cs="Times New Roman"/>
          <w:sz w:val="44"/>
          <w:szCs w:val="44"/>
        </w:rPr>
        <w:t>«</w:t>
      </w:r>
      <w:r w:rsidRPr="00D454A5">
        <w:rPr>
          <w:rFonts w:ascii="Times New Roman" w:hAnsi="Times New Roman" w:cs="Times New Roman"/>
          <w:sz w:val="44"/>
          <w:szCs w:val="44"/>
        </w:rPr>
        <w:t>Лабораторная работа «Изучение последовательного и параллельного соединения проводников»</w:t>
      </w:r>
      <w:r w:rsidRPr="00D454A5">
        <w:rPr>
          <w:rFonts w:ascii="Times New Roman" w:hAnsi="Times New Roman" w:cs="Times New Roman"/>
          <w:sz w:val="44"/>
          <w:szCs w:val="44"/>
        </w:rPr>
        <w:t>»</w:t>
      </w:r>
    </w:p>
    <w:p w:rsidR="00D454A5" w:rsidRPr="00D454A5" w:rsidRDefault="00D454A5" w:rsidP="00C436C7">
      <w:pPr>
        <w:pStyle w:val="1"/>
        <w:numPr>
          <w:ilvl w:val="0"/>
          <w:numId w:val="0"/>
        </w:numPr>
        <w:ind w:firstLine="710"/>
        <w:rPr>
          <w:sz w:val="48"/>
          <w:szCs w:val="4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D454A5">
      <w:pPr>
        <w:pStyle w:val="1"/>
        <w:numPr>
          <w:ilvl w:val="0"/>
          <w:numId w:val="0"/>
        </w:numPr>
        <w:ind w:firstLine="710"/>
        <w:jc w:val="right"/>
        <w:rPr>
          <w:sz w:val="28"/>
          <w:szCs w:val="28"/>
        </w:rPr>
      </w:pPr>
      <w:r>
        <w:rPr>
          <w:sz w:val="28"/>
          <w:szCs w:val="28"/>
        </w:rPr>
        <w:t>подготовила учитель физики</w:t>
      </w:r>
    </w:p>
    <w:p w:rsidR="00D454A5" w:rsidRDefault="00D454A5" w:rsidP="00D454A5">
      <w:pPr>
        <w:pStyle w:val="1"/>
        <w:numPr>
          <w:ilvl w:val="0"/>
          <w:numId w:val="0"/>
        </w:numPr>
        <w:ind w:firstLine="710"/>
        <w:jc w:val="right"/>
        <w:rPr>
          <w:sz w:val="28"/>
          <w:szCs w:val="28"/>
        </w:rPr>
      </w:pPr>
      <w:r>
        <w:rPr>
          <w:sz w:val="28"/>
          <w:szCs w:val="28"/>
        </w:rPr>
        <w:t>Шумилина Ирина Анатольевна</w:t>
      </w:r>
    </w:p>
    <w:p w:rsidR="00D454A5" w:rsidRDefault="00D454A5" w:rsidP="00D454A5">
      <w:pPr>
        <w:pStyle w:val="1"/>
        <w:numPr>
          <w:ilvl w:val="0"/>
          <w:numId w:val="0"/>
        </w:numPr>
        <w:ind w:firstLine="710"/>
        <w:jc w:val="right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D454A5" w:rsidRDefault="00D454A5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956DF4" w:rsidRDefault="00956DF4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956DF4" w:rsidRDefault="00956DF4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</w:p>
    <w:p w:rsidR="00956DF4" w:rsidRDefault="00956DF4" w:rsidP="00956DF4">
      <w:pPr>
        <w:pStyle w:val="1"/>
        <w:numPr>
          <w:ilvl w:val="0"/>
          <w:numId w:val="0"/>
        </w:numPr>
        <w:ind w:firstLine="71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есное</w:t>
      </w:r>
    </w:p>
    <w:p w:rsidR="00956DF4" w:rsidRDefault="00956DF4" w:rsidP="00956DF4">
      <w:pPr>
        <w:pStyle w:val="1"/>
        <w:numPr>
          <w:ilvl w:val="0"/>
          <w:numId w:val="0"/>
        </w:numPr>
        <w:ind w:firstLine="710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</w:p>
    <w:p w:rsidR="00D454A5" w:rsidRDefault="00956DF4" w:rsidP="00956DF4">
      <w:pPr>
        <w:pStyle w:val="1"/>
        <w:numPr>
          <w:ilvl w:val="0"/>
          <w:numId w:val="0"/>
        </w:numPr>
        <w:ind w:firstLine="71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Урок по физике в 10 классе</w:t>
      </w:r>
      <w:bookmarkStart w:id="0" w:name="_GoBack"/>
      <w:bookmarkEnd w:id="0"/>
    </w:p>
    <w:p w:rsidR="00D454A5" w:rsidRDefault="00D454A5" w:rsidP="00956DF4">
      <w:pPr>
        <w:pStyle w:val="1"/>
        <w:numPr>
          <w:ilvl w:val="0"/>
          <w:numId w:val="0"/>
        </w:numPr>
        <w:ind w:firstLine="710"/>
        <w:jc w:val="center"/>
        <w:rPr>
          <w:sz w:val="28"/>
          <w:szCs w:val="28"/>
        </w:rPr>
      </w:pPr>
    </w:p>
    <w:p w:rsidR="00C436C7" w:rsidRPr="005C4484" w:rsidRDefault="00C436C7" w:rsidP="00C436C7">
      <w:pPr>
        <w:pStyle w:val="1"/>
        <w:numPr>
          <w:ilvl w:val="0"/>
          <w:numId w:val="0"/>
        </w:numPr>
        <w:ind w:firstLine="710"/>
        <w:rPr>
          <w:sz w:val="28"/>
          <w:szCs w:val="28"/>
        </w:rPr>
      </w:pPr>
      <w:r w:rsidRPr="005C4484">
        <w:rPr>
          <w:sz w:val="28"/>
          <w:szCs w:val="28"/>
        </w:rPr>
        <w:t>Развернутый сценарий дистанционного урока с методическими рекомендациями.</w:t>
      </w:r>
    </w:p>
    <w:p w:rsidR="00C436C7" w:rsidRPr="00DD6B6A" w:rsidRDefault="00C436C7" w:rsidP="005C4484">
      <w:pPr>
        <w:pStyle w:val="1"/>
        <w:numPr>
          <w:ilvl w:val="0"/>
          <w:numId w:val="0"/>
        </w:numPr>
        <w:spacing w:line="360" w:lineRule="auto"/>
        <w:rPr>
          <w:b/>
          <w:sz w:val="28"/>
          <w:szCs w:val="28"/>
        </w:rPr>
      </w:pPr>
      <w:r w:rsidRPr="00DD6B6A">
        <w:rPr>
          <w:b/>
          <w:sz w:val="28"/>
          <w:szCs w:val="28"/>
        </w:rPr>
        <w:t>Урок №59. Лабораторная работа «Изучение последовательного и параллельного соединения проводников</w:t>
      </w:r>
      <w:r w:rsidR="00182A89">
        <w:rPr>
          <w:b/>
          <w:sz w:val="28"/>
          <w:szCs w:val="28"/>
        </w:rPr>
        <w:t>»</w:t>
      </w:r>
      <w:r w:rsidRPr="00DD6B6A">
        <w:rPr>
          <w:b/>
          <w:sz w:val="28"/>
          <w:szCs w:val="28"/>
        </w:rPr>
        <w:t>.</w:t>
      </w:r>
    </w:p>
    <w:p w:rsidR="00C436C7" w:rsidRDefault="00C436C7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 w:rsidRPr="00DD6B6A">
        <w:rPr>
          <w:b/>
          <w:sz w:val="28"/>
          <w:szCs w:val="28"/>
        </w:rPr>
        <w:t>Тип урока</w:t>
      </w:r>
      <w:r>
        <w:rPr>
          <w:sz w:val="28"/>
          <w:szCs w:val="28"/>
        </w:rPr>
        <w:t>: комбинированный дистанционный урок.</w:t>
      </w:r>
    </w:p>
    <w:p w:rsidR="00C436C7" w:rsidRDefault="00C436C7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 w:rsidRPr="00DD6B6A">
        <w:rPr>
          <w:b/>
          <w:sz w:val="28"/>
          <w:szCs w:val="28"/>
        </w:rPr>
        <w:t>Задачи</w:t>
      </w:r>
      <w:r>
        <w:rPr>
          <w:sz w:val="28"/>
          <w:szCs w:val="28"/>
        </w:rPr>
        <w:t>: формировать умения измерять и находить эквивалентные сопротивления проводников при помощи</w:t>
      </w:r>
      <w:r w:rsidR="00DD6B6A">
        <w:rPr>
          <w:sz w:val="28"/>
          <w:szCs w:val="28"/>
        </w:rPr>
        <w:t xml:space="preserve"> амперметра и вольтметра, умение анализировать полученные данные.</w:t>
      </w:r>
    </w:p>
    <w:p w:rsidR="00DD6B6A" w:rsidRPr="00DD6B6A" w:rsidRDefault="00DD6B6A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b/>
          <w:sz w:val="28"/>
          <w:szCs w:val="28"/>
        </w:rPr>
      </w:pPr>
      <w:r w:rsidRPr="00DD6B6A">
        <w:rPr>
          <w:b/>
          <w:sz w:val="28"/>
          <w:szCs w:val="28"/>
        </w:rPr>
        <w:t>Планируемые результаты</w:t>
      </w:r>
      <w:r>
        <w:rPr>
          <w:b/>
          <w:sz w:val="28"/>
          <w:szCs w:val="28"/>
        </w:rPr>
        <w:t>.</w:t>
      </w:r>
    </w:p>
    <w:p w:rsidR="00AE7A7B" w:rsidRDefault="00DD6B6A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 w:rsidRPr="00DD6B6A">
        <w:rPr>
          <w:b/>
          <w:sz w:val="28"/>
          <w:szCs w:val="28"/>
        </w:rPr>
        <w:t>Предметные</w:t>
      </w:r>
      <w:r>
        <w:rPr>
          <w:sz w:val="28"/>
          <w:szCs w:val="28"/>
        </w:rPr>
        <w:t>: научатся собирать электрическую цепь с помощью интерактивной модели</w:t>
      </w:r>
      <w:r w:rsidR="009D2FD3">
        <w:rPr>
          <w:sz w:val="28"/>
          <w:szCs w:val="28"/>
        </w:rPr>
        <w:t>, измерять  сопротивления проводников при помощи амперметра и вольтметра с помощью видео урока, научатся определять погрешность измерения каждого сопротивления, делать вывод о справедливости формул последовательного и параллельного соединения проводников.</w:t>
      </w:r>
    </w:p>
    <w:p w:rsidR="00421F44" w:rsidRDefault="00421F44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proofErr w:type="spellStart"/>
      <w:r w:rsidRPr="00421F44">
        <w:rPr>
          <w:b/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>: самостоятельно проводить опыты и эксперименты с помощью интерактивных моделей; оценивать результат своей деятельности; составлять план и последовательность действий при выполнении лабораторной работы; владеть основами самоконтроля, самооценки.</w:t>
      </w:r>
    </w:p>
    <w:p w:rsidR="00421F44" w:rsidRDefault="00421F44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 w:rsidRPr="00421F44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формирование ответственного отношения к учению, саморазвитию и самообразованию на основе мотивации  к обучению и познанию.</w:t>
      </w:r>
    </w:p>
    <w:p w:rsidR="00421F44" w:rsidRPr="00421F44" w:rsidRDefault="00421F44" w:rsidP="00675F54">
      <w:pPr>
        <w:pStyle w:val="1"/>
        <w:numPr>
          <w:ilvl w:val="0"/>
          <w:numId w:val="0"/>
        </w:numPr>
        <w:spacing w:line="360" w:lineRule="auto"/>
        <w:ind w:firstLine="710"/>
        <w:jc w:val="center"/>
        <w:rPr>
          <w:sz w:val="28"/>
          <w:szCs w:val="28"/>
        </w:rPr>
      </w:pPr>
      <w:r w:rsidRPr="00421F44">
        <w:rPr>
          <w:b/>
          <w:sz w:val="28"/>
          <w:szCs w:val="28"/>
        </w:rPr>
        <w:t>Организационная структура урока</w:t>
      </w:r>
      <w:r>
        <w:rPr>
          <w:sz w:val="28"/>
          <w:szCs w:val="28"/>
        </w:rPr>
        <w:t>.</w:t>
      </w:r>
    </w:p>
    <w:p w:rsidR="00AE7A7B" w:rsidRDefault="00421F44" w:rsidP="00B20541">
      <w:pPr>
        <w:pStyle w:val="1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421F44">
        <w:rPr>
          <w:b/>
          <w:sz w:val="28"/>
          <w:szCs w:val="28"/>
        </w:rPr>
        <w:t>Проверка домашнего задания.</w:t>
      </w:r>
    </w:p>
    <w:p w:rsidR="00675F54" w:rsidRDefault="00675F54" w:rsidP="00675F54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 w:rsidRPr="00675F54">
        <w:rPr>
          <w:sz w:val="28"/>
          <w:szCs w:val="28"/>
        </w:rPr>
        <w:t xml:space="preserve">Предварительно </w:t>
      </w:r>
      <w:r>
        <w:rPr>
          <w:sz w:val="28"/>
          <w:szCs w:val="28"/>
        </w:rPr>
        <w:t>ученики получили домашнее задание по подготовке к лабораторной работе. Задание было размещено на блоге Шумилиной И.А.</w:t>
      </w:r>
    </w:p>
    <w:p w:rsidR="00675F54" w:rsidRDefault="008C36D5" w:rsidP="00675F54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hyperlink r:id="rId7" w:history="1">
        <w:r w:rsidR="00675F54" w:rsidRPr="00675F54">
          <w:rPr>
            <w:rStyle w:val="a7"/>
            <w:sz w:val="28"/>
            <w:szCs w:val="28"/>
          </w:rPr>
          <w:t>Физика. Информатика.</w:t>
        </w:r>
      </w:hyperlink>
      <w:r w:rsidR="00675F54">
        <w:rPr>
          <w:sz w:val="28"/>
          <w:szCs w:val="28"/>
        </w:rPr>
        <w:t xml:space="preserve"> ( Страница: 10 класс физика)</w:t>
      </w:r>
    </w:p>
    <w:p w:rsidR="009402BC" w:rsidRDefault="009402BC" w:rsidP="00675F54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 w:rsidRPr="009402BC">
        <w:rPr>
          <w:b/>
          <w:sz w:val="28"/>
          <w:szCs w:val="28"/>
        </w:rPr>
        <w:t>Задание для учеников</w:t>
      </w:r>
      <w:r>
        <w:rPr>
          <w:sz w:val="28"/>
          <w:szCs w:val="28"/>
        </w:rPr>
        <w:t>.</w:t>
      </w:r>
    </w:p>
    <w:p w:rsidR="00CA0DDA" w:rsidRDefault="00675F54" w:rsidP="00DE36C8">
      <w:pPr>
        <w:pStyle w:val="1"/>
        <w:numPr>
          <w:ilvl w:val="0"/>
          <w:numId w:val="0"/>
        </w:numPr>
        <w:spacing w:line="360" w:lineRule="auto"/>
        <w:rPr>
          <w:i/>
          <w:sz w:val="28"/>
          <w:szCs w:val="28"/>
        </w:rPr>
      </w:pPr>
      <w:r w:rsidRPr="009402BC">
        <w:rPr>
          <w:sz w:val="28"/>
          <w:szCs w:val="28"/>
        </w:rPr>
        <w:lastRenderedPageBreak/>
        <w:t xml:space="preserve">Подготовить бланк отчета для записи результатов измерений и вычислений, таблицы составить самостоятельно. Начертить схемы соединения для изучения </w:t>
      </w:r>
      <w:r w:rsidR="009402BC" w:rsidRPr="009402BC">
        <w:rPr>
          <w:sz w:val="28"/>
          <w:szCs w:val="28"/>
        </w:rPr>
        <w:t>последовательного и параллельного соединения резисторов</w:t>
      </w:r>
      <w:r w:rsidR="009402BC" w:rsidRPr="009402BC">
        <w:rPr>
          <w:i/>
          <w:sz w:val="28"/>
          <w:szCs w:val="28"/>
        </w:rPr>
        <w:t>.</w:t>
      </w:r>
    </w:p>
    <w:p w:rsidR="00CA0DDA" w:rsidRDefault="00CA0DDA" w:rsidP="00DE36C8">
      <w:pPr>
        <w:pStyle w:val="1"/>
        <w:numPr>
          <w:ilvl w:val="0"/>
          <w:numId w:val="0"/>
        </w:numPr>
        <w:spacing w:line="360" w:lineRule="auto"/>
        <w:rPr>
          <w:kern w:val="36"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137160</wp:posOffset>
                </wp:positionV>
                <wp:extent cx="28575" cy="1314450"/>
                <wp:effectExtent l="0" t="0" r="2857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314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10.8pt" to="-2.7pt,1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" strokecolor="#4579b8 [3044]"/>
            </w:pict>
          </mc:Fallback>
        </mc:AlternateContent>
      </w:r>
      <w:r w:rsidR="00B20541">
        <w:rPr>
          <w:i/>
          <w:sz w:val="28"/>
          <w:szCs w:val="28"/>
        </w:rPr>
        <w:t xml:space="preserve"> </w:t>
      </w:r>
      <w:r w:rsidR="005B684F">
        <w:rPr>
          <w:b/>
          <w:i/>
          <w:sz w:val="28"/>
          <w:szCs w:val="28"/>
        </w:rPr>
        <w:t>Рекомендации</w:t>
      </w:r>
      <w:r w:rsidR="009402BC" w:rsidRPr="00DE36C8">
        <w:rPr>
          <w:b/>
          <w:i/>
          <w:sz w:val="28"/>
          <w:szCs w:val="28"/>
        </w:rPr>
        <w:t xml:space="preserve"> ученикам</w:t>
      </w:r>
      <w:r w:rsidR="009402BC">
        <w:rPr>
          <w:i/>
          <w:sz w:val="28"/>
          <w:szCs w:val="28"/>
        </w:rPr>
        <w:t xml:space="preserve">: </w:t>
      </w:r>
      <w:r w:rsidR="009402BC" w:rsidRPr="00CA0DDA">
        <w:rPr>
          <w:sz w:val="28"/>
          <w:szCs w:val="28"/>
        </w:rPr>
        <w:t xml:space="preserve">повторить </w:t>
      </w:r>
      <w:r w:rsidR="009402BC" w:rsidRPr="00CA0DDA">
        <w:rPr>
          <w:rFonts w:ascii="Calibri" w:hAnsi="Calibri" w:cs="Calibri"/>
          <w:sz w:val="28"/>
          <w:szCs w:val="28"/>
        </w:rPr>
        <w:t>§</w:t>
      </w:r>
      <w:r w:rsidR="009402BC" w:rsidRPr="00CA0DDA">
        <w:rPr>
          <w:sz w:val="28"/>
          <w:szCs w:val="28"/>
        </w:rPr>
        <w:t>105.Электрические цепи. Последовательное и параллельное соединение проводников</w:t>
      </w:r>
      <w:proofErr w:type="gramStart"/>
      <w:r w:rsidR="009402BC" w:rsidRPr="00CA0DDA">
        <w:rPr>
          <w:sz w:val="28"/>
          <w:szCs w:val="28"/>
        </w:rPr>
        <w:t>.</w:t>
      </w:r>
      <w:proofErr w:type="gramEnd"/>
      <w:r w:rsidR="009402BC" w:rsidRPr="00CA0DDA">
        <w:rPr>
          <w:sz w:val="28"/>
          <w:szCs w:val="28"/>
        </w:rPr>
        <w:t xml:space="preserve"> </w:t>
      </w:r>
      <w:proofErr w:type="gramStart"/>
      <w:r w:rsidR="009402BC" w:rsidRPr="00CA0DDA">
        <w:rPr>
          <w:sz w:val="28"/>
          <w:szCs w:val="28"/>
        </w:rPr>
        <w:t>с</w:t>
      </w:r>
      <w:proofErr w:type="gramEnd"/>
      <w:r w:rsidR="009402BC" w:rsidRPr="00CA0DDA">
        <w:rPr>
          <w:sz w:val="28"/>
          <w:szCs w:val="28"/>
        </w:rPr>
        <w:t>тр. 296 – 298. Посмотреть видео</w:t>
      </w:r>
      <w:r w:rsidR="00DE36C8" w:rsidRPr="00CA0DDA">
        <w:rPr>
          <w:sz w:val="28"/>
          <w:szCs w:val="28"/>
        </w:rPr>
        <w:t xml:space="preserve"> урок, размещенный</w:t>
      </w:r>
      <w:r w:rsidR="009402BC" w:rsidRPr="00CA0DDA">
        <w:rPr>
          <w:sz w:val="28"/>
          <w:szCs w:val="28"/>
        </w:rPr>
        <w:t xml:space="preserve"> на блоге  Шумилиной И.А.</w:t>
      </w:r>
      <w:r w:rsidR="00DE36C8" w:rsidRPr="00CA0DDA">
        <w:rPr>
          <w:sz w:val="28"/>
          <w:szCs w:val="28"/>
        </w:rPr>
        <w:t xml:space="preserve"> </w:t>
      </w:r>
      <w:r w:rsidR="009402BC" w:rsidRPr="00CA0DDA">
        <w:rPr>
          <w:kern w:val="36"/>
          <w:sz w:val="28"/>
          <w:szCs w:val="28"/>
        </w:rPr>
        <w:t xml:space="preserve">Электрические цепи. Последовательное и параллельное соединение | Физика 10 класс #54 | </w:t>
      </w:r>
      <w:proofErr w:type="spellStart"/>
      <w:r w:rsidR="009402BC" w:rsidRPr="00CA0DDA">
        <w:rPr>
          <w:kern w:val="36"/>
          <w:sz w:val="28"/>
          <w:szCs w:val="28"/>
        </w:rPr>
        <w:t>Инфоурок</w:t>
      </w:r>
      <w:proofErr w:type="spellEnd"/>
      <w:r w:rsidR="00DE36C8" w:rsidRPr="00CA0DDA">
        <w:rPr>
          <w:kern w:val="36"/>
          <w:sz w:val="28"/>
          <w:szCs w:val="28"/>
        </w:rPr>
        <w:t>)</w:t>
      </w:r>
      <w:r w:rsidR="00DE36C8" w:rsidRPr="00DE36C8">
        <w:rPr>
          <w:kern w:val="36"/>
          <w:sz w:val="28"/>
          <w:szCs w:val="28"/>
        </w:rPr>
        <w:t>.</w:t>
      </w:r>
      <w:r w:rsidR="00DE36C8">
        <w:rPr>
          <w:kern w:val="36"/>
          <w:sz w:val="28"/>
          <w:szCs w:val="28"/>
        </w:rPr>
        <w:t xml:space="preserve"> </w:t>
      </w:r>
    </w:p>
    <w:p w:rsidR="009402BC" w:rsidRDefault="00DE36C8" w:rsidP="00DE36C8">
      <w:pPr>
        <w:pStyle w:val="1"/>
        <w:numPr>
          <w:ilvl w:val="0"/>
          <w:numId w:val="0"/>
        </w:numPr>
        <w:spacing w:line="360" w:lineRule="auto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Полученный бланк выслать учителю на электронную почту для предварительной проверки. Выполнить это необходимо перед началом конференции</w:t>
      </w:r>
      <w:r w:rsidR="00BD1905" w:rsidRPr="00BD1905">
        <w:rPr>
          <w:sz w:val="28"/>
          <w:szCs w:val="28"/>
        </w:rPr>
        <w:t xml:space="preserve"> </w:t>
      </w:r>
      <w:r w:rsidR="00BD1905">
        <w:rPr>
          <w:sz w:val="28"/>
          <w:szCs w:val="28"/>
        </w:rPr>
        <w:t xml:space="preserve">в </w:t>
      </w:r>
      <w:r w:rsidR="00BD1905">
        <w:rPr>
          <w:sz w:val="28"/>
          <w:szCs w:val="28"/>
          <w:lang w:val="en-US"/>
        </w:rPr>
        <w:t>ZOOM</w:t>
      </w:r>
      <w:r w:rsidR="00BD1905">
        <w:rPr>
          <w:sz w:val="28"/>
          <w:szCs w:val="28"/>
        </w:rPr>
        <w:t>, которая состоится по теме данного урока</w:t>
      </w:r>
      <w:r>
        <w:rPr>
          <w:kern w:val="36"/>
          <w:sz w:val="28"/>
          <w:szCs w:val="28"/>
        </w:rPr>
        <w:t>.</w:t>
      </w:r>
    </w:p>
    <w:p w:rsidR="00B20541" w:rsidRDefault="00B20541" w:rsidP="00B20541">
      <w:pPr>
        <w:pStyle w:val="1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B20541">
        <w:rPr>
          <w:b/>
          <w:sz w:val="28"/>
          <w:szCs w:val="28"/>
        </w:rPr>
        <w:t>Актуализация опорных знаний и жизненного опыта. Постановка учебной задачи.</w:t>
      </w:r>
    </w:p>
    <w:p w:rsidR="005B684F" w:rsidRDefault="00B20541" w:rsidP="00B20541">
      <w:pPr>
        <w:pStyle w:val="1"/>
        <w:numPr>
          <w:ilvl w:val="0"/>
          <w:numId w:val="0"/>
        </w:numPr>
        <w:spacing w:line="360" w:lineRule="auto"/>
        <w:ind w:left="360"/>
        <w:rPr>
          <w:sz w:val="28"/>
          <w:szCs w:val="28"/>
        </w:rPr>
      </w:pPr>
      <w:r w:rsidRPr="00B20541">
        <w:rPr>
          <w:sz w:val="28"/>
          <w:szCs w:val="28"/>
        </w:rPr>
        <w:t>Предлагаю учащимся</w:t>
      </w:r>
      <w:r>
        <w:rPr>
          <w:sz w:val="28"/>
          <w:szCs w:val="28"/>
        </w:rPr>
        <w:t xml:space="preserve">, подключится к конференции в </w:t>
      </w:r>
      <w:r>
        <w:rPr>
          <w:sz w:val="28"/>
          <w:szCs w:val="28"/>
          <w:lang w:val="en-US"/>
        </w:rPr>
        <w:t>ZOOM</w:t>
      </w:r>
      <w:r>
        <w:rPr>
          <w:sz w:val="28"/>
          <w:szCs w:val="28"/>
        </w:rPr>
        <w:t>. Время подключения согласно расписанию дистанционного обучения школы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hyperlink r:id="rId8" w:history="1">
        <w:proofErr w:type="gramStart"/>
        <w:r w:rsidRPr="00B20541">
          <w:rPr>
            <w:rStyle w:val="a7"/>
            <w:sz w:val="28"/>
            <w:szCs w:val="28"/>
          </w:rPr>
          <w:t>в</w:t>
        </w:r>
        <w:proofErr w:type="gramEnd"/>
        <w:r w:rsidRPr="00B20541">
          <w:rPr>
            <w:rStyle w:val="a7"/>
            <w:sz w:val="28"/>
            <w:szCs w:val="28"/>
          </w:rPr>
          <w:t>торник  пятый урок 12.10 – 12.40.)</w:t>
        </w:r>
      </w:hyperlink>
      <w:r>
        <w:rPr>
          <w:sz w:val="28"/>
          <w:szCs w:val="28"/>
        </w:rPr>
        <w:t xml:space="preserve"> </w:t>
      </w:r>
    </w:p>
    <w:p w:rsidR="00AE7A7B" w:rsidRDefault="00CA0DDA" w:rsidP="00B20541">
      <w:pPr>
        <w:pStyle w:val="1"/>
        <w:numPr>
          <w:ilvl w:val="0"/>
          <w:numId w:val="0"/>
        </w:numPr>
        <w:spacing w:line="360" w:lineRule="auto"/>
        <w:ind w:left="360"/>
        <w:rPr>
          <w:sz w:val="28"/>
          <w:szCs w:val="28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D5A956" wp14:editId="0FCE07DC">
                <wp:simplePos x="0" y="0"/>
                <wp:positionH relativeFrom="column">
                  <wp:posOffset>146685</wp:posOffset>
                </wp:positionH>
                <wp:positionV relativeFrom="paragraph">
                  <wp:posOffset>86360</wp:posOffset>
                </wp:positionV>
                <wp:extent cx="1" cy="1647825"/>
                <wp:effectExtent l="0" t="0" r="19050" b="952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647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5pt,6.8pt" to="11.55pt,1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" strokecolor="#4579b8 [3044]"/>
            </w:pict>
          </mc:Fallback>
        </mc:AlternateContent>
      </w:r>
      <w:r w:rsidR="005B684F">
        <w:rPr>
          <w:b/>
          <w:i/>
          <w:sz w:val="28"/>
          <w:szCs w:val="28"/>
        </w:rPr>
        <w:t>Рекомендации</w:t>
      </w:r>
      <w:r w:rsidR="005B684F" w:rsidRPr="00DE36C8">
        <w:rPr>
          <w:b/>
          <w:i/>
          <w:sz w:val="28"/>
          <w:szCs w:val="28"/>
        </w:rPr>
        <w:t xml:space="preserve"> ученикам</w:t>
      </w:r>
      <w:r w:rsidR="005B684F">
        <w:rPr>
          <w:b/>
          <w:i/>
          <w:sz w:val="28"/>
          <w:szCs w:val="28"/>
        </w:rPr>
        <w:t xml:space="preserve"> и родителям</w:t>
      </w:r>
      <w:proofErr w:type="gramStart"/>
      <w:r w:rsidR="005B684F">
        <w:rPr>
          <w:i/>
          <w:sz w:val="28"/>
          <w:szCs w:val="28"/>
        </w:rPr>
        <w:t xml:space="preserve"> :</w:t>
      </w:r>
      <w:proofErr w:type="gramEnd"/>
      <w:r w:rsidR="005B684F">
        <w:rPr>
          <w:i/>
          <w:sz w:val="28"/>
          <w:szCs w:val="28"/>
        </w:rPr>
        <w:t xml:space="preserve"> </w:t>
      </w:r>
      <w:r w:rsidR="005B684F" w:rsidRPr="005B684F">
        <w:rPr>
          <w:sz w:val="28"/>
          <w:szCs w:val="28"/>
        </w:rPr>
        <w:t xml:space="preserve">проверить подключение интернета. Помочь ребенку установить программу </w:t>
      </w:r>
      <w:r w:rsidR="005B684F" w:rsidRPr="005B684F">
        <w:rPr>
          <w:sz w:val="28"/>
          <w:szCs w:val="28"/>
          <w:lang w:val="en-US"/>
        </w:rPr>
        <w:t>ZOOM</w:t>
      </w:r>
      <w:r w:rsidR="005B684F">
        <w:rPr>
          <w:sz w:val="28"/>
          <w:szCs w:val="28"/>
        </w:rPr>
        <w:t xml:space="preserve"> на смартфон,</w:t>
      </w:r>
      <w:r w:rsidR="005B684F" w:rsidRPr="005B684F">
        <w:rPr>
          <w:sz w:val="28"/>
          <w:szCs w:val="28"/>
        </w:rPr>
        <w:t xml:space="preserve"> компьютер, планшет или ноутбук. Освободить ребенка от обязанностей к данному времени. Обеспечить рабочую атмосферу для ребенка.</w:t>
      </w:r>
      <w:r w:rsidR="005B684F">
        <w:rPr>
          <w:sz w:val="28"/>
          <w:szCs w:val="28"/>
        </w:rPr>
        <w:t xml:space="preserve"> Ученику подготовится к конференции</w:t>
      </w:r>
      <w:proofErr w:type="gramStart"/>
      <w:r w:rsidR="005B684F">
        <w:rPr>
          <w:sz w:val="28"/>
          <w:szCs w:val="28"/>
        </w:rPr>
        <w:t xml:space="preserve"> :</w:t>
      </w:r>
      <w:proofErr w:type="gramEnd"/>
      <w:r w:rsidR="005B684F">
        <w:rPr>
          <w:sz w:val="28"/>
          <w:szCs w:val="28"/>
        </w:rPr>
        <w:t xml:space="preserve"> взять учебник, ручку, тетрадь, калькулятор, линейку, </w:t>
      </w:r>
      <w:r>
        <w:rPr>
          <w:sz w:val="28"/>
          <w:szCs w:val="28"/>
        </w:rPr>
        <w:t>бланк отчета для записи результата.</w:t>
      </w:r>
    </w:p>
    <w:p w:rsidR="00CA0DDA" w:rsidRPr="00CA0DDA" w:rsidRDefault="00306FF0" w:rsidP="00B20541">
      <w:pPr>
        <w:pStyle w:val="1"/>
        <w:numPr>
          <w:ilvl w:val="0"/>
          <w:numId w:val="0"/>
        </w:numPr>
        <w:spacing w:line="360" w:lineRule="auto"/>
        <w:ind w:left="36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C49DDBC" wp14:editId="18CC6A30">
            <wp:simplePos x="0" y="0"/>
            <wp:positionH relativeFrom="column">
              <wp:posOffset>-33020</wp:posOffset>
            </wp:positionH>
            <wp:positionV relativeFrom="paragraph">
              <wp:posOffset>1440180</wp:posOffset>
            </wp:positionV>
            <wp:extent cx="4303395" cy="2419350"/>
            <wp:effectExtent l="0" t="0" r="190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339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DDA" w:rsidRPr="00CA0DDA">
        <w:rPr>
          <w:sz w:val="28"/>
          <w:szCs w:val="28"/>
        </w:rPr>
        <w:t>Вначале конференции приветствую учеников.</w:t>
      </w:r>
      <w:r w:rsidR="00CA0DDA">
        <w:rPr>
          <w:sz w:val="28"/>
          <w:szCs w:val="28"/>
        </w:rPr>
        <w:t xml:space="preserve"> Предлагаю ученикам небольшой блиц опрос. Для этого необходимо подключить в </w:t>
      </w:r>
      <w:r w:rsidR="00CA0DDA">
        <w:rPr>
          <w:sz w:val="28"/>
          <w:szCs w:val="28"/>
          <w:lang w:val="en-US"/>
        </w:rPr>
        <w:t>ZOOM</w:t>
      </w:r>
      <w:r w:rsidR="00DE152D">
        <w:rPr>
          <w:sz w:val="28"/>
          <w:szCs w:val="28"/>
        </w:rPr>
        <w:t xml:space="preserve"> демонстрацию</w:t>
      </w:r>
      <w:r w:rsidR="00CA0DDA">
        <w:rPr>
          <w:sz w:val="28"/>
          <w:szCs w:val="28"/>
        </w:rPr>
        <w:t xml:space="preserve"> экрана. </w:t>
      </w:r>
      <w:proofErr w:type="gramStart"/>
      <w:r w:rsidR="00CA0DDA">
        <w:rPr>
          <w:sz w:val="28"/>
          <w:szCs w:val="28"/>
        </w:rPr>
        <w:t>Выполнить задание</w:t>
      </w:r>
      <w:r w:rsidR="006C4575">
        <w:rPr>
          <w:sz w:val="28"/>
          <w:szCs w:val="28"/>
        </w:rPr>
        <w:t>,</w:t>
      </w:r>
      <w:r w:rsidR="00CA0DDA">
        <w:rPr>
          <w:sz w:val="28"/>
          <w:szCs w:val="28"/>
        </w:rPr>
        <w:t xml:space="preserve"> размещенное на  моем блоге Шумилина И.А.</w:t>
      </w:r>
      <w:r w:rsidR="006C4575">
        <w:rPr>
          <w:sz w:val="28"/>
          <w:szCs w:val="28"/>
        </w:rPr>
        <w:t xml:space="preserve"> </w:t>
      </w:r>
      <w:r w:rsidR="00CA0DDA">
        <w:rPr>
          <w:sz w:val="28"/>
          <w:szCs w:val="28"/>
        </w:rPr>
        <w:t xml:space="preserve">(Задание выбрано из </w:t>
      </w:r>
      <w:r w:rsidR="00CA0DDA">
        <w:rPr>
          <w:sz w:val="28"/>
          <w:szCs w:val="28"/>
        </w:rPr>
        <w:lastRenderedPageBreak/>
        <w:t>электронного ресурса</w:t>
      </w:r>
      <w:proofErr w:type="gramEnd"/>
      <w:r w:rsidR="00CA0DDA">
        <w:rPr>
          <w:sz w:val="28"/>
          <w:szCs w:val="28"/>
        </w:rPr>
        <w:t xml:space="preserve"> </w:t>
      </w:r>
      <w:r w:rsidR="00CA0DDA">
        <w:fldChar w:fldCharType="begin"/>
      </w:r>
      <w:r w:rsidR="00CA0DDA">
        <w:instrText xml:space="preserve"> HYPERLINK "</w:instrText>
      </w:r>
      <w:r w:rsidR="00CA0DDA" w:rsidRPr="00CA0DDA">
        <w:instrText>https://learningapps.org/)</w:instrText>
      </w:r>
    </w:p>
    <w:p w:rsidR="00CA0DDA" w:rsidRPr="00173621" w:rsidRDefault="006C4575" w:rsidP="00B20541">
      <w:pPr>
        <w:pStyle w:val="1"/>
        <w:numPr>
          <w:ilvl w:val="0"/>
          <w:numId w:val="0"/>
        </w:numPr>
        <w:spacing w:line="360" w:lineRule="auto"/>
        <w:ind w:left="360"/>
        <w:rPr>
          <w:rStyle w:val="a7"/>
          <w:sz w:val="28"/>
          <w:szCs w:val="28"/>
        </w:rPr>
      </w:pPr>
      <w:r>
        <w:rPr>
          <w:noProof/>
        </w:rPr>
        <w:drawing>
          <wp:anchor distT="0" distB="0" distL="114300" distR="114300" simplePos="1" relativeHeight="251658240" behindDoc="0" locked="0" layoutInCell="1" allowOverlap="1" wp14:anchorId="16FF2A4E" wp14:editId="5606C1E9">
            <wp:simplePos x="739775" y="981075"/>
            <wp:positionH relativeFrom="column">
              <wp:posOffset>-123190</wp:posOffset>
            </wp:positionH>
            <wp:positionV relativeFrom="paragraph">
              <wp:posOffset>1703705</wp:posOffset>
            </wp:positionV>
            <wp:extent cx="4403090" cy="2476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309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DDA">
        <w:instrText xml:space="preserve">" </w:instrText>
      </w:r>
      <w:r w:rsidR="00CA0DDA">
        <w:fldChar w:fldCharType="separate"/>
      </w:r>
      <w:proofErr w:type="gramStart"/>
      <w:r w:rsidR="00CA0DDA" w:rsidRPr="00173621">
        <w:rPr>
          <w:rStyle w:val="a7"/>
        </w:rPr>
        <w:t>https://learningapps.org/)</w:t>
      </w:r>
      <w:proofErr w:type="gramEnd"/>
    </w:p>
    <w:p w:rsidR="005B684F" w:rsidRPr="00B20541" w:rsidRDefault="00CA0DDA" w:rsidP="00B20541">
      <w:pPr>
        <w:pStyle w:val="1"/>
        <w:numPr>
          <w:ilvl w:val="0"/>
          <w:numId w:val="0"/>
        </w:numPr>
        <w:spacing w:line="360" w:lineRule="auto"/>
        <w:ind w:left="360"/>
        <w:rPr>
          <w:sz w:val="28"/>
          <w:szCs w:val="28"/>
        </w:rPr>
      </w:pPr>
      <w:r>
        <w:fldChar w:fldCharType="end"/>
      </w:r>
    </w:p>
    <w:p w:rsidR="006C4575" w:rsidRDefault="007A66A1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>
        <w:rPr>
          <w:sz w:val="28"/>
          <w:szCs w:val="28"/>
        </w:rPr>
        <w:t>На</w:t>
      </w:r>
      <w:r w:rsidR="00AE7A7B">
        <w:rPr>
          <w:sz w:val="28"/>
          <w:szCs w:val="28"/>
        </w:rPr>
        <w:t xml:space="preserve"> </w:t>
      </w:r>
      <w:r>
        <w:rPr>
          <w:sz w:val="28"/>
          <w:szCs w:val="28"/>
        </w:rPr>
        <w:t>экране монитора мне достаточно хорошо видно как каждый ученик проходит задания. Всего 3 задания, на каждое задание затрачивается 1 минута  времени. Итого выполнение этого задания займет 3 минуты.</w:t>
      </w:r>
      <w:r w:rsidR="00DE152D">
        <w:rPr>
          <w:sz w:val="28"/>
          <w:szCs w:val="28"/>
        </w:rPr>
        <w:t xml:space="preserve"> Задание подобраны таким образом, что бы можно было видеть результат подготовки ученика к лабораторной работе. Задание 1. Условное обозначение приборов в схеме. Задание 2. Название приборов. Задание 3. Знание формул по данной теме. </w:t>
      </w:r>
    </w:p>
    <w:p w:rsidR="00DE152D" w:rsidRPr="00182A89" w:rsidRDefault="00DE152D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i/>
          <w:sz w:val="28"/>
          <w:szCs w:val="28"/>
        </w:rPr>
      </w:pPr>
      <w:r w:rsidRPr="00182A89">
        <w:rPr>
          <w:i/>
          <w:sz w:val="28"/>
          <w:szCs w:val="28"/>
        </w:rPr>
        <w:t xml:space="preserve">Продолжаю конференцию, предлагаю ребятам переключить режим работы в </w:t>
      </w:r>
      <w:r w:rsidRPr="00182A89">
        <w:rPr>
          <w:i/>
          <w:sz w:val="28"/>
          <w:szCs w:val="28"/>
          <w:lang w:val="en-US"/>
        </w:rPr>
        <w:t>ZOOM</w:t>
      </w:r>
      <w:r w:rsidRPr="00182A89">
        <w:rPr>
          <w:i/>
          <w:sz w:val="28"/>
          <w:szCs w:val="28"/>
        </w:rPr>
        <w:t xml:space="preserve"> демонстрация экрана в обычный режим. Анализирую ответы учащихся.</w:t>
      </w:r>
      <w:r w:rsidR="00182A89" w:rsidRPr="00182A89">
        <w:rPr>
          <w:i/>
          <w:sz w:val="28"/>
          <w:szCs w:val="28"/>
        </w:rPr>
        <w:t xml:space="preserve"> Запускаю вопрос постановки учебной задачи.</w:t>
      </w:r>
    </w:p>
    <w:p w:rsidR="00182A89" w:rsidRDefault="00182A89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>
        <w:rPr>
          <w:sz w:val="28"/>
          <w:szCs w:val="28"/>
        </w:rPr>
        <w:t>- Умеете ли вы  измерять сопротивление проводника при помощи амперметра и вольтметра? Как следует подключать амперметр и вольтметр в схему?</w:t>
      </w:r>
    </w:p>
    <w:p w:rsidR="00182A89" w:rsidRPr="00182A89" w:rsidRDefault="00182A89" w:rsidP="003F6FAD">
      <w:pPr>
        <w:pStyle w:val="1"/>
        <w:numPr>
          <w:ilvl w:val="0"/>
          <w:numId w:val="0"/>
        </w:numPr>
        <w:spacing w:line="360" w:lineRule="auto"/>
        <w:ind w:firstLine="710"/>
        <w:rPr>
          <w:i/>
          <w:sz w:val="28"/>
          <w:szCs w:val="28"/>
        </w:rPr>
      </w:pPr>
      <w:r w:rsidRPr="00182A89">
        <w:rPr>
          <w:i/>
          <w:sz w:val="28"/>
          <w:szCs w:val="28"/>
        </w:rPr>
        <w:t>Формулирую учебную задачу.</w:t>
      </w:r>
    </w:p>
    <w:p w:rsidR="00182A89" w:rsidRDefault="00182A89" w:rsidP="00182A89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>
        <w:rPr>
          <w:sz w:val="28"/>
          <w:szCs w:val="28"/>
        </w:rPr>
        <w:t>- Изучить процесс измерения сопротивления проводника при помощи амперметра и вольтметра последовательного и параллельного соединения проводников. Определить эквивалентные сопротивления последовательного и параллельного соединения проводников.</w:t>
      </w:r>
    </w:p>
    <w:p w:rsidR="00182A89" w:rsidRPr="00182A89" w:rsidRDefault="00182A89" w:rsidP="00182A89">
      <w:pPr>
        <w:pStyle w:val="1"/>
        <w:numPr>
          <w:ilvl w:val="0"/>
          <w:numId w:val="0"/>
        </w:numPr>
        <w:spacing w:line="360" w:lineRule="auto"/>
        <w:ind w:firstLine="710"/>
        <w:rPr>
          <w:b/>
          <w:sz w:val="28"/>
          <w:szCs w:val="28"/>
        </w:rPr>
      </w:pPr>
      <w:r w:rsidRPr="00182A89">
        <w:rPr>
          <w:b/>
          <w:sz w:val="28"/>
          <w:szCs w:val="28"/>
        </w:rPr>
        <w:t>III. Сообщение темы. Постановка цели и задач урока.</w:t>
      </w:r>
    </w:p>
    <w:p w:rsidR="006C4575" w:rsidRPr="00182A89" w:rsidRDefault="00182A89" w:rsidP="00182A89">
      <w:pPr>
        <w:pStyle w:val="1"/>
        <w:numPr>
          <w:ilvl w:val="0"/>
          <w:numId w:val="0"/>
        </w:numPr>
        <w:spacing w:line="360" w:lineRule="auto"/>
        <w:rPr>
          <w:i/>
          <w:sz w:val="28"/>
          <w:szCs w:val="28"/>
        </w:rPr>
      </w:pPr>
      <w:r w:rsidRPr="00182A89">
        <w:rPr>
          <w:i/>
          <w:sz w:val="28"/>
          <w:szCs w:val="28"/>
        </w:rPr>
        <w:t>Сообщаю тему урока. Организовываю совместное с учащимися формулирование цели и задач урока.</w:t>
      </w:r>
    </w:p>
    <w:p w:rsidR="00182A89" w:rsidRDefault="00182A89" w:rsidP="00182A89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Прочитайте тему лабораторной работы.</w:t>
      </w:r>
    </w:p>
    <w:p w:rsidR="00182A89" w:rsidRDefault="00182A89" w:rsidP="00182A89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Сформулируйте цель </w:t>
      </w:r>
      <w:r w:rsidR="00D8721A">
        <w:rPr>
          <w:sz w:val="28"/>
          <w:szCs w:val="28"/>
        </w:rPr>
        <w:t>и задачи урока.</w:t>
      </w:r>
    </w:p>
    <w:p w:rsidR="00D8721A" w:rsidRDefault="00D8721A" w:rsidP="00D8721A">
      <w:pPr>
        <w:pStyle w:val="1"/>
        <w:numPr>
          <w:ilvl w:val="0"/>
          <w:numId w:val="0"/>
        </w:numPr>
        <w:spacing w:line="360" w:lineRule="auto"/>
        <w:rPr>
          <w:b/>
          <w:sz w:val="28"/>
          <w:szCs w:val="28"/>
        </w:rPr>
      </w:pPr>
      <w:r w:rsidRPr="00D8721A">
        <w:rPr>
          <w:b/>
          <w:sz w:val="28"/>
          <w:szCs w:val="28"/>
        </w:rPr>
        <w:t>IV. Мотивирование к учебной деятельности.</w:t>
      </w:r>
    </w:p>
    <w:p w:rsidR="00D8721A" w:rsidRDefault="00D8721A" w:rsidP="00D8721A">
      <w:pPr>
        <w:pStyle w:val="1"/>
        <w:numPr>
          <w:ilvl w:val="0"/>
          <w:numId w:val="0"/>
        </w:numPr>
        <w:spacing w:line="360" w:lineRule="auto"/>
        <w:rPr>
          <w:i/>
          <w:sz w:val="28"/>
          <w:szCs w:val="28"/>
        </w:rPr>
      </w:pPr>
      <w:r w:rsidRPr="00D8721A">
        <w:rPr>
          <w:i/>
          <w:sz w:val="28"/>
          <w:szCs w:val="28"/>
        </w:rPr>
        <w:t>Способствую обсуждению мотивационных вопросов.</w:t>
      </w:r>
    </w:p>
    <w:p w:rsidR="00D8721A" w:rsidRDefault="00D8721A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 w:rsidRPr="00D8721A">
        <w:rPr>
          <w:sz w:val="28"/>
          <w:szCs w:val="28"/>
        </w:rPr>
        <w:t>- Почему мне необходимо научится измерять и находить эквивалентное сопротивление проводника при помощи амперметра и вольтметра?</w:t>
      </w:r>
    </w:p>
    <w:p w:rsidR="00D8721A" w:rsidRDefault="00D8721A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Что от нас ожидает учитель?</w:t>
      </w:r>
    </w:p>
    <w:p w:rsidR="00D8721A" w:rsidRDefault="00D8721A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Кто несет ответственность за правильно выполненную и оформленную лабораторную работу?</w:t>
      </w:r>
    </w:p>
    <w:p w:rsidR="00D8721A" w:rsidRPr="00764C7F" w:rsidRDefault="00D8721A" w:rsidP="00D8721A">
      <w:pPr>
        <w:pStyle w:val="1"/>
        <w:numPr>
          <w:ilvl w:val="0"/>
          <w:numId w:val="0"/>
        </w:numPr>
        <w:spacing w:line="360" w:lineRule="auto"/>
        <w:ind w:firstLine="710"/>
        <w:rPr>
          <w:b/>
          <w:sz w:val="28"/>
          <w:szCs w:val="28"/>
        </w:rPr>
      </w:pPr>
      <w:r w:rsidRPr="00764C7F">
        <w:rPr>
          <w:b/>
          <w:sz w:val="28"/>
          <w:szCs w:val="28"/>
        </w:rPr>
        <w:t>V. Лабораторная работа «Изучение последовательного и параллельного соединения проводников».</w:t>
      </w:r>
    </w:p>
    <w:p w:rsidR="00D8721A" w:rsidRDefault="00D8721A" w:rsidP="00D8721A">
      <w:pPr>
        <w:pStyle w:val="1"/>
        <w:numPr>
          <w:ilvl w:val="0"/>
          <w:numId w:val="0"/>
        </w:numPr>
        <w:spacing w:line="360" w:lineRule="auto"/>
        <w:ind w:firstLine="710"/>
        <w:rPr>
          <w:sz w:val="28"/>
          <w:szCs w:val="28"/>
        </w:rPr>
      </w:pPr>
      <w:r>
        <w:rPr>
          <w:sz w:val="28"/>
          <w:szCs w:val="28"/>
        </w:rPr>
        <w:t xml:space="preserve">Лабораторную работу выполняю в кабинете физики.  Демонстрация выполнения работы осуществляется онлайн. </w:t>
      </w:r>
      <w:r w:rsidR="00764C7F">
        <w:rPr>
          <w:sz w:val="28"/>
          <w:szCs w:val="28"/>
        </w:rPr>
        <w:t xml:space="preserve">Поясняю правила безопасной работы. </w:t>
      </w:r>
      <w:r>
        <w:rPr>
          <w:sz w:val="28"/>
          <w:szCs w:val="28"/>
        </w:rPr>
        <w:t>Все ребята видят выполнение работы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Подключение приборов в схему осуществляет учитель. С помощью документ камеры демонстрирую показания амперметра и вольтметра пр</w:t>
      </w:r>
      <w:r w:rsidR="00764C7F">
        <w:rPr>
          <w:sz w:val="28"/>
          <w:szCs w:val="28"/>
        </w:rPr>
        <w:t>и разном соединении резисторов.</w:t>
      </w:r>
      <w:r>
        <w:rPr>
          <w:sz w:val="28"/>
          <w:szCs w:val="28"/>
        </w:rPr>
        <w:t xml:space="preserve"> </w:t>
      </w:r>
      <w:r w:rsidR="00764C7F">
        <w:rPr>
          <w:sz w:val="28"/>
          <w:szCs w:val="28"/>
        </w:rPr>
        <w:t xml:space="preserve"> Показания приборов ребята снимают самостоятельно. Учитель уточняет данные и записывает в таблицу, заготовленную на доске. Работу выполняю  совместно с учениками. Ведётся видеозапись для того чтобы разместить на блоге для тех ребят кто не смог подключиться к конференции в </w:t>
      </w:r>
      <w:r w:rsidR="00764C7F">
        <w:rPr>
          <w:sz w:val="28"/>
          <w:szCs w:val="28"/>
          <w:lang w:val="en-US"/>
        </w:rPr>
        <w:t>ZOOM</w:t>
      </w:r>
      <w:r w:rsidR="00764C7F">
        <w:rPr>
          <w:sz w:val="28"/>
          <w:szCs w:val="28"/>
        </w:rPr>
        <w:t>.</w:t>
      </w:r>
    </w:p>
    <w:p w:rsidR="00764C7F" w:rsidRPr="00764C7F" w:rsidRDefault="005C4484" w:rsidP="00D8721A">
      <w:pPr>
        <w:pStyle w:val="1"/>
        <w:numPr>
          <w:ilvl w:val="0"/>
          <w:numId w:val="0"/>
        </w:numPr>
        <w:spacing w:line="360" w:lineRule="auto"/>
        <w:ind w:firstLine="710"/>
        <w:rPr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1AAC0CE" wp14:editId="0EB35D08">
            <wp:simplePos x="0" y="0"/>
            <wp:positionH relativeFrom="column">
              <wp:posOffset>108585</wp:posOffset>
            </wp:positionH>
            <wp:positionV relativeFrom="paragraph">
              <wp:posOffset>160655</wp:posOffset>
            </wp:positionV>
            <wp:extent cx="3114675" cy="2602865"/>
            <wp:effectExtent l="0" t="0" r="9525" b="6985"/>
            <wp:wrapSquare wrapText="bothSides"/>
            <wp:docPr id="1212208223" name="Рисунок 1212208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114675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C7F" w:rsidRPr="00764C7F">
        <w:rPr>
          <w:i/>
          <w:sz w:val="28"/>
          <w:szCs w:val="28"/>
        </w:rPr>
        <w:t>Объясняю порядок выполнения лабораторной работы.</w:t>
      </w:r>
    </w:p>
    <w:p w:rsidR="00B015B0" w:rsidRDefault="008708ED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Собрать схему для изучения последовательного соединения резисторов (схема построена на доске); измерить силу тока и напряжения; </w:t>
      </w:r>
      <w:r w:rsidR="00241579">
        <w:rPr>
          <w:sz w:val="28"/>
          <w:szCs w:val="28"/>
        </w:rPr>
        <w:t xml:space="preserve">определить эквивалентное сопротивление; </w:t>
      </w:r>
      <w:r>
        <w:rPr>
          <w:sz w:val="28"/>
          <w:szCs w:val="28"/>
        </w:rPr>
        <w:t>проверить выполнение законов соединения; сделать вывод.</w:t>
      </w:r>
      <w:r w:rsidR="00E21AE8" w:rsidRPr="00E21AE8">
        <w:rPr>
          <w:noProof/>
        </w:rPr>
        <w:t xml:space="preserve"> </w:t>
      </w:r>
    </w:p>
    <w:tbl>
      <w:tblPr>
        <w:tblStyle w:val="a9"/>
        <w:tblW w:w="0" w:type="auto"/>
        <w:tblInd w:w="360" w:type="dxa"/>
        <w:tblLayout w:type="fixed"/>
        <w:tblLook w:val="06A0" w:firstRow="1" w:lastRow="0" w:firstColumn="1" w:lastColumn="0" w:noHBand="1" w:noVBand="1"/>
      </w:tblPr>
      <w:tblGrid>
        <w:gridCol w:w="1132"/>
        <w:gridCol w:w="1128"/>
        <w:gridCol w:w="1128"/>
        <w:gridCol w:w="1128"/>
        <w:gridCol w:w="1128"/>
        <w:gridCol w:w="1128"/>
        <w:gridCol w:w="1725"/>
      </w:tblGrid>
      <w:tr w:rsidR="00B015B0" w:rsidTr="00FF68A9">
        <w:tc>
          <w:tcPr>
            <w:tcW w:w="1132" w:type="dxa"/>
            <w:shd w:val="clear" w:color="auto" w:fill="BFBFBF" w:themeFill="background1" w:themeFillShade="BF"/>
          </w:tcPr>
          <w:p w:rsidR="00B015B0" w:rsidRDefault="00B015B0" w:rsidP="00FF68A9">
            <w:pPr>
              <w:spacing w:line="259" w:lineRule="auto"/>
            </w:pPr>
            <w:r>
              <w:t>I, A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U</w:t>
            </w:r>
            <w:r w:rsidRPr="4E7FD216">
              <w:rPr>
                <w:vertAlign w:val="subscript"/>
              </w:rPr>
              <w:t>1</w:t>
            </w:r>
            <w:r w:rsidRPr="4E7FD216">
              <w:t>,  В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U</w:t>
            </w:r>
            <w:r w:rsidRPr="4E7FD216">
              <w:rPr>
                <w:vertAlign w:val="subscript"/>
              </w:rPr>
              <w:t>2</w:t>
            </w:r>
            <w:r>
              <w:t>,  В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proofErr w:type="spellStart"/>
            <w:proofErr w:type="gramStart"/>
            <w:r>
              <w:t>U</w:t>
            </w:r>
            <w:proofErr w:type="gramEnd"/>
            <w:r w:rsidRPr="4E7FD216">
              <w:rPr>
                <w:vertAlign w:val="subscript"/>
              </w:rPr>
              <w:t>общ</w:t>
            </w:r>
            <w:proofErr w:type="spellEnd"/>
            <w:r>
              <w:t>,  В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R</w:t>
            </w:r>
            <w:r w:rsidRPr="4E7FD216">
              <w:rPr>
                <w:vertAlign w:val="subscript"/>
              </w:rPr>
              <w:t>1</w:t>
            </w:r>
            <w:r w:rsidRPr="4E7FD216">
              <w:t>=U</w:t>
            </w:r>
            <w:r w:rsidRPr="4E7FD216">
              <w:rPr>
                <w:vertAlign w:val="subscript"/>
              </w:rPr>
              <w:t>1</w:t>
            </w:r>
            <w:r w:rsidRPr="4E7FD216">
              <w:t>/I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R</w:t>
            </w:r>
            <w:r w:rsidRPr="4E7FD216">
              <w:rPr>
                <w:vertAlign w:val="subscript"/>
              </w:rPr>
              <w:t>2</w:t>
            </w:r>
            <w:r w:rsidRPr="4E7FD216">
              <w:t>=U</w:t>
            </w:r>
            <w:r w:rsidRPr="4E7FD216">
              <w:rPr>
                <w:vertAlign w:val="subscript"/>
              </w:rPr>
              <w:t>2</w:t>
            </w:r>
            <w:r w:rsidRPr="4E7FD216">
              <w:t>/I</w:t>
            </w:r>
          </w:p>
        </w:tc>
        <w:tc>
          <w:tcPr>
            <w:tcW w:w="1725" w:type="dxa"/>
            <w:shd w:val="clear" w:color="auto" w:fill="BFBFBF" w:themeFill="background1" w:themeFillShade="BF"/>
          </w:tcPr>
          <w:p w:rsidR="00B015B0" w:rsidRDefault="00B015B0" w:rsidP="00FF68A9">
            <w:pPr>
              <w:rPr>
                <w:vertAlign w:val="subscript"/>
              </w:rPr>
            </w:pPr>
            <w:proofErr w:type="spellStart"/>
            <w:proofErr w:type="gramStart"/>
            <w:r>
              <w:t>R</w:t>
            </w:r>
            <w:proofErr w:type="gramEnd"/>
            <w:r>
              <w:rPr>
                <w:vertAlign w:val="subscript"/>
              </w:rPr>
              <w:t>экв</w:t>
            </w:r>
            <w:proofErr w:type="spellEnd"/>
            <w:r w:rsidRPr="4E7FD216">
              <w:t>=</w:t>
            </w:r>
            <w:proofErr w:type="spellStart"/>
            <w:r w:rsidRPr="4E7FD216">
              <w:t>U</w:t>
            </w:r>
            <w:r w:rsidRPr="4E7FD216">
              <w:rPr>
                <w:vertAlign w:val="subscript"/>
              </w:rPr>
              <w:t>общ</w:t>
            </w:r>
            <w:proofErr w:type="spellEnd"/>
            <w:r w:rsidRPr="4E7FD216">
              <w:t>/I</w:t>
            </w:r>
          </w:p>
        </w:tc>
      </w:tr>
      <w:tr w:rsidR="00B015B0" w:rsidTr="00FF68A9">
        <w:tc>
          <w:tcPr>
            <w:tcW w:w="1132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725" w:type="dxa"/>
          </w:tcPr>
          <w:p w:rsidR="00B015B0" w:rsidRDefault="00B015B0" w:rsidP="00FF68A9"/>
        </w:tc>
      </w:tr>
    </w:tbl>
    <w:p w:rsidR="00D8721A" w:rsidRDefault="005C4484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35570B4F" wp14:editId="6759AE90">
            <wp:simplePos x="0" y="0"/>
            <wp:positionH relativeFrom="column">
              <wp:posOffset>251460</wp:posOffset>
            </wp:positionH>
            <wp:positionV relativeFrom="paragraph">
              <wp:posOffset>628015</wp:posOffset>
            </wp:positionV>
            <wp:extent cx="3324225" cy="2778125"/>
            <wp:effectExtent l="0" t="0" r="9525" b="3175"/>
            <wp:wrapSquare wrapText="bothSides"/>
            <wp:docPr id="1734063075" name="Рисунок 1734063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77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15B0" w:rsidRDefault="008708ED" w:rsidP="008708ED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8708ED">
        <w:rPr>
          <w:sz w:val="28"/>
          <w:szCs w:val="28"/>
        </w:rPr>
        <w:t xml:space="preserve"> </w:t>
      </w:r>
      <w:r>
        <w:rPr>
          <w:sz w:val="28"/>
          <w:szCs w:val="28"/>
        </w:rPr>
        <w:t>Собрать схему для изучения параллельного  соединения резисторов (схема построена на доске); измерить силу тока и напряжения;</w:t>
      </w:r>
      <w:r w:rsidR="00241579" w:rsidRPr="00241579">
        <w:rPr>
          <w:sz w:val="28"/>
          <w:szCs w:val="28"/>
        </w:rPr>
        <w:t xml:space="preserve"> </w:t>
      </w:r>
      <w:r w:rsidR="00241579">
        <w:rPr>
          <w:sz w:val="28"/>
          <w:szCs w:val="28"/>
        </w:rPr>
        <w:t>определить эквивалентное сопротивление;</w:t>
      </w:r>
      <w:r>
        <w:rPr>
          <w:sz w:val="28"/>
          <w:szCs w:val="28"/>
        </w:rPr>
        <w:t xml:space="preserve"> проверить выполнение законов с</w:t>
      </w:r>
      <w:r w:rsidR="00306FF0">
        <w:rPr>
          <w:sz w:val="28"/>
          <w:szCs w:val="28"/>
        </w:rPr>
        <w:t>оединения; сделать вывод.</w:t>
      </w:r>
    </w:p>
    <w:tbl>
      <w:tblPr>
        <w:tblStyle w:val="a9"/>
        <w:tblW w:w="0" w:type="auto"/>
        <w:tblInd w:w="360" w:type="dxa"/>
        <w:tblLayout w:type="fixed"/>
        <w:tblLook w:val="06A0" w:firstRow="1" w:lastRow="0" w:firstColumn="1" w:lastColumn="0" w:noHBand="1" w:noVBand="1"/>
      </w:tblPr>
      <w:tblGrid>
        <w:gridCol w:w="1128"/>
        <w:gridCol w:w="1128"/>
        <w:gridCol w:w="1128"/>
        <w:gridCol w:w="1128"/>
        <w:gridCol w:w="1128"/>
        <w:gridCol w:w="1128"/>
        <w:gridCol w:w="1710"/>
      </w:tblGrid>
      <w:tr w:rsidR="00B015B0" w:rsidTr="00FF68A9"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 w:rsidRPr="4E7FD216">
              <w:t>U, В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I</w:t>
            </w:r>
            <w:r w:rsidRPr="4E7FD216">
              <w:rPr>
                <w:vertAlign w:val="subscript"/>
              </w:rPr>
              <w:t>1</w:t>
            </w:r>
            <w:r w:rsidRPr="4E7FD216">
              <w:t>,  А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I</w:t>
            </w:r>
            <w:r w:rsidRPr="4E7FD216">
              <w:rPr>
                <w:vertAlign w:val="subscript"/>
              </w:rPr>
              <w:t>2</w:t>
            </w:r>
            <w:r w:rsidRPr="4E7FD216">
              <w:t>,  А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proofErr w:type="spellStart"/>
            <w:proofErr w:type="gramStart"/>
            <w:r>
              <w:t>I</w:t>
            </w:r>
            <w:proofErr w:type="gramEnd"/>
            <w:r w:rsidRPr="4E7FD216">
              <w:rPr>
                <w:vertAlign w:val="subscript"/>
              </w:rPr>
              <w:t>общ</w:t>
            </w:r>
            <w:proofErr w:type="spellEnd"/>
            <w:r w:rsidRPr="4E7FD216">
              <w:t>,  А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R</w:t>
            </w:r>
            <w:r w:rsidRPr="4E7FD216">
              <w:rPr>
                <w:vertAlign w:val="subscript"/>
              </w:rPr>
              <w:t>1</w:t>
            </w:r>
            <w:r w:rsidRPr="4E7FD216">
              <w:t>=U/I</w:t>
            </w:r>
            <w:r w:rsidRPr="4E7FD216">
              <w:rPr>
                <w:vertAlign w:val="subscript"/>
              </w:rPr>
              <w:t>1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B015B0" w:rsidRDefault="00B015B0" w:rsidP="00FF68A9">
            <w:r>
              <w:t>R</w:t>
            </w:r>
            <w:r w:rsidRPr="4E7FD216">
              <w:rPr>
                <w:vertAlign w:val="subscript"/>
              </w:rPr>
              <w:t>2</w:t>
            </w:r>
            <w:r w:rsidRPr="4E7FD216">
              <w:t>=U/I</w:t>
            </w:r>
            <w:r w:rsidRPr="4E7FD216">
              <w:rPr>
                <w:vertAlign w:val="subscript"/>
              </w:rPr>
              <w:t>2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:rsidR="00B015B0" w:rsidRDefault="00B015B0" w:rsidP="00FF68A9">
            <w:pPr>
              <w:rPr>
                <w:vertAlign w:val="subscript"/>
              </w:rPr>
            </w:pPr>
            <w:proofErr w:type="spellStart"/>
            <w:proofErr w:type="gramStart"/>
            <w:r>
              <w:t>R</w:t>
            </w:r>
            <w:proofErr w:type="gramEnd"/>
            <w:r>
              <w:rPr>
                <w:vertAlign w:val="subscript"/>
              </w:rPr>
              <w:t>экв</w:t>
            </w:r>
            <w:proofErr w:type="spellEnd"/>
            <w:r w:rsidRPr="4E7FD216">
              <w:t>=U/</w:t>
            </w:r>
            <w:proofErr w:type="spellStart"/>
            <w:r w:rsidRPr="4E7FD216">
              <w:t>I</w:t>
            </w:r>
            <w:r w:rsidRPr="4E7FD216">
              <w:rPr>
                <w:vertAlign w:val="subscript"/>
              </w:rPr>
              <w:t>общ</w:t>
            </w:r>
            <w:proofErr w:type="spellEnd"/>
          </w:p>
        </w:tc>
      </w:tr>
      <w:tr w:rsidR="00B015B0" w:rsidTr="00FF68A9"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128" w:type="dxa"/>
          </w:tcPr>
          <w:p w:rsidR="00B015B0" w:rsidRDefault="00B015B0" w:rsidP="00FF68A9"/>
        </w:tc>
        <w:tc>
          <w:tcPr>
            <w:tcW w:w="1710" w:type="dxa"/>
          </w:tcPr>
          <w:p w:rsidR="00B015B0" w:rsidRDefault="00B015B0" w:rsidP="00FF68A9"/>
        </w:tc>
      </w:tr>
    </w:tbl>
    <w:p w:rsidR="008708ED" w:rsidRDefault="008708ED" w:rsidP="008708ED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Вычислить абсолютную и относительную погрешность измерений.</w:t>
      </w:r>
    </w:p>
    <w:p w:rsidR="00E21AE8" w:rsidRDefault="00E21AE8" w:rsidP="008708ED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2803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-8_2 а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0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8ED" w:rsidRDefault="008708ED" w:rsidP="008708ED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Оценить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насколько ошибки</w:t>
      </w:r>
      <w:r w:rsidR="00241579">
        <w:rPr>
          <w:sz w:val="28"/>
          <w:szCs w:val="28"/>
        </w:rPr>
        <w:t xml:space="preserve"> измерений повлияли на совпадение результатов.</w:t>
      </w:r>
    </w:p>
    <w:p w:rsidR="00241579" w:rsidRDefault="00241579" w:rsidP="008708ED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Сделать вывод о справедливости приведенных выше формул.</w:t>
      </w:r>
    </w:p>
    <w:p w:rsidR="00241579" w:rsidRPr="0004715D" w:rsidRDefault="00B015B0" w:rsidP="008708ED">
      <w:pPr>
        <w:pStyle w:val="1"/>
        <w:numPr>
          <w:ilvl w:val="0"/>
          <w:numId w:val="0"/>
        </w:numPr>
        <w:spacing w:line="360" w:lineRule="auto"/>
        <w:rPr>
          <w:b/>
          <w:sz w:val="28"/>
          <w:szCs w:val="28"/>
        </w:rPr>
      </w:pPr>
      <w:r w:rsidRPr="0004715D">
        <w:rPr>
          <w:b/>
          <w:sz w:val="28"/>
          <w:szCs w:val="28"/>
        </w:rPr>
        <w:t>VI. Подведение итогов урока.</w:t>
      </w:r>
    </w:p>
    <w:p w:rsidR="0004715D" w:rsidRDefault="0004715D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нашей онлайн конференции давайте ответим на такие вопросы:</w:t>
      </w:r>
    </w:p>
    <w:p w:rsidR="0004715D" w:rsidRDefault="0004715D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Можно ли сказать, что достигли поставленных целей и задач урока?</w:t>
      </w:r>
    </w:p>
    <w:p w:rsidR="008708ED" w:rsidRDefault="0004715D" w:rsidP="00D8721A">
      <w:pPr>
        <w:pStyle w:val="1"/>
        <w:numPr>
          <w:ilvl w:val="0"/>
          <w:numId w:val="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Что помогло справиться с заданиями урока? Чему научились на уроке?</w:t>
      </w:r>
    </w:p>
    <w:p w:rsidR="005C4484" w:rsidRDefault="0004715D" w:rsidP="00D8721A">
      <w:pPr>
        <w:pStyle w:val="1"/>
        <w:numPr>
          <w:ilvl w:val="0"/>
          <w:numId w:val="0"/>
        </w:numPr>
        <w:spacing w:line="360" w:lineRule="auto"/>
        <w:rPr>
          <w:b/>
          <w:sz w:val="28"/>
          <w:szCs w:val="28"/>
        </w:rPr>
      </w:pPr>
      <w:r w:rsidRPr="0004715D">
        <w:rPr>
          <w:b/>
          <w:sz w:val="28"/>
          <w:szCs w:val="28"/>
        </w:rPr>
        <w:t>VII. Домашнее задание.</w:t>
      </w:r>
      <w:r w:rsidR="005C4484">
        <w:rPr>
          <w:b/>
          <w:sz w:val="28"/>
          <w:szCs w:val="28"/>
        </w:rPr>
        <w:t xml:space="preserve"> </w:t>
      </w:r>
    </w:p>
    <w:p w:rsidR="005C4484" w:rsidRPr="00806956" w:rsidRDefault="005C4484" w:rsidP="00806956">
      <w:pPr>
        <w:pStyle w:val="1"/>
        <w:numPr>
          <w:ilvl w:val="0"/>
          <w:numId w:val="0"/>
        </w:numPr>
        <w:spacing w:line="360" w:lineRule="auto"/>
        <w:rPr>
          <w:i/>
          <w:sz w:val="28"/>
          <w:szCs w:val="28"/>
        </w:rPr>
      </w:pPr>
      <w:r w:rsidRPr="005C4484">
        <w:rPr>
          <w:i/>
          <w:sz w:val="28"/>
          <w:szCs w:val="28"/>
        </w:rPr>
        <w:lastRenderedPageBreak/>
        <w:t>Обращаю внимание на возможности и способности учащихся</w:t>
      </w:r>
      <w:r w:rsidR="00BD1905">
        <w:rPr>
          <w:i/>
          <w:sz w:val="28"/>
          <w:szCs w:val="28"/>
        </w:rPr>
        <w:t xml:space="preserve">. </w:t>
      </w:r>
      <w:r w:rsidR="0004715D" w:rsidRPr="0004715D">
        <w:rPr>
          <w:bCs/>
          <w:color w:val="0D0D0D" w:themeColor="text1" w:themeTint="F2"/>
          <w:sz w:val="28"/>
          <w:szCs w:val="28"/>
          <w:shd w:val="clear" w:color="auto" w:fill="FFFFFF"/>
        </w:rPr>
        <w:t>На блоге Физика. Информатика</w:t>
      </w:r>
      <w:proofErr w:type="gramStart"/>
      <w:r w:rsidR="0004715D" w:rsidRPr="0004715D">
        <w:rPr>
          <w:bCs/>
          <w:color w:val="0D0D0D" w:themeColor="text1" w:themeTint="F2"/>
          <w:sz w:val="28"/>
          <w:szCs w:val="28"/>
          <w:shd w:val="clear" w:color="auto" w:fill="FFFFFF"/>
        </w:rPr>
        <w:t>.</w:t>
      </w:r>
      <w:proofErr w:type="gramEnd"/>
      <w:r w:rsidR="0004715D" w:rsidRPr="0004715D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 </w:t>
      </w:r>
      <w:proofErr w:type="gramStart"/>
      <w:r w:rsidR="0004715D" w:rsidRPr="0004715D">
        <w:rPr>
          <w:bCs/>
          <w:color w:val="0D0D0D" w:themeColor="text1" w:themeTint="F2"/>
          <w:sz w:val="28"/>
          <w:szCs w:val="28"/>
          <w:shd w:val="clear" w:color="auto" w:fill="FFFFFF"/>
        </w:rPr>
        <w:t>и</w:t>
      </w:r>
      <w:proofErr w:type="gramEnd"/>
      <w:r w:rsidR="0004715D" w:rsidRPr="0004715D">
        <w:rPr>
          <w:bCs/>
          <w:color w:val="0D0D0D" w:themeColor="text1" w:themeTint="F2"/>
          <w:sz w:val="28"/>
          <w:szCs w:val="28"/>
          <w:shd w:val="clear" w:color="auto" w:fill="FFFFFF"/>
        </w:rPr>
        <w:t>зучить видео, выполнить лабораторную работу №5  в текстовом докумен</w:t>
      </w:r>
      <w:r w:rsidR="0004715D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те </w:t>
      </w:r>
      <w:proofErr w:type="spellStart"/>
      <w:r w:rsidR="0004715D">
        <w:rPr>
          <w:bCs/>
          <w:color w:val="0D0D0D" w:themeColor="text1" w:themeTint="F2"/>
          <w:sz w:val="28"/>
          <w:szCs w:val="28"/>
          <w:shd w:val="clear" w:color="auto" w:fill="FFFFFF"/>
        </w:rPr>
        <w:t>Word</w:t>
      </w:r>
      <w:proofErr w:type="spellEnd"/>
      <w:r w:rsidR="0004715D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или в тетради   стр.354</w:t>
      </w:r>
      <w:r w:rsidR="0004715D" w:rsidRPr="0004715D">
        <w:rPr>
          <w:bCs/>
          <w:color w:val="0D0D0D" w:themeColor="text1" w:themeTint="F2"/>
          <w:sz w:val="28"/>
          <w:szCs w:val="28"/>
          <w:shd w:val="clear" w:color="auto" w:fill="FFFFFF"/>
        </w:rPr>
        <w:t> </w:t>
      </w:r>
      <w:r w:rsidR="0004715D">
        <w:rPr>
          <w:bCs/>
          <w:color w:val="0D0D0D" w:themeColor="text1" w:themeTint="F2"/>
          <w:sz w:val="28"/>
          <w:szCs w:val="28"/>
          <w:shd w:val="clear" w:color="auto" w:fill="FFFFFF"/>
        </w:rPr>
        <w:t>.</w:t>
      </w:r>
      <w:r>
        <w:rPr>
          <w:bCs/>
          <w:color w:val="0D0D0D" w:themeColor="text1" w:themeTint="F2"/>
          <w:sz w:val="28"/>
          <w:szCs w:val="28"/>
          <w:shd w:val="clear" w:color="auto" w:fill="FFFFFF"/>
        </w:rPr>
        <w:t>(</w:t>
      </w:r>
      <w:proofErr w:type="spellStart"/>
      <w:r>
        <w:rPr>
          <w:bCs/>
          <w:color w:val="0D0D0D" w:themeColor="text1" w:themeTint="F2"/>
          <w:sz w:val="28"/>
          <w:szCs w:val="28"/>
          <w:shd w:val="clear" w:color="auto" w:fill="FFFFFF"/>
        </w:rPr>
        <w:t>Г.Я.Мякишев</w:t>
      </w:r>
      <w:proofErr w:type="spellEnd"/>
      <w:r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 </w:t>
      </w:r>
      <w:proofErr w:type="spellStart"/>
      <w:r>
        <w:rPr>
          <w:bCs/>
          <w:color w:val="0D0D0D" w:themeColor="text1" w:themeTint="F2"/>
          <w:sz w:val="28"/>
          <w:szCs w:val="28"/>
          <w:shd w:val="clear" w:color="auto" w:fill="FFFFFF"/>
        </w:rPr>
        <w:t>Б.Б.Буховцев</w:t>
      </w:r>
      <w:proofErr w:type="spellEnd"/>
      <w:r>
        <w:rPr>
          <w:bCs/>
          <w:color w:val="0D0D0D" w:themeColor="text1" w:themeTint="F2"/>
          <w:sz w:val="28"/>
          <w:szCs w:val="28"/>
          <w:shd w:val="clear" w:color="auto" w:fill="FFFFFF"/>
        </w:rPr>
        <w:t>. Н.Н. Сотский</w:t>
      </w:r>
      <w:proofErr w:type="gramStart"/>
      <w:r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.</w:t>
      </w:r>
      <w:proofErr w:type="gramEnd"/>
      <w:r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Учебник для 10 класса общеобразовательных учреждений. Базовый и профильный </w:t>
      </w:r>
      <w:r w:rsidR="0004715D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>
        <w:rPr>
          <w:bCs/>
          <w:color w:val="0D0D0D" w:themeColor="text1" w:themeTint="F2"/>
          <w:sz w:val="28"/>
          <w:szCs w:val="28"/>
          <w:shd w:val="clear" w:color="auto" w:fill="FFFFFF"/>
        </w:rPr>
        <w:t>уровни).</w:t>
      </w:r>
    </w:p>
    <w:p w:rsidR="005C4484" w:rsidRDefault="0004715D" w:rsidP="0004715D">
      <w:pPr>
        <w:shd w:val="clear" w:color="auto" w:fill="FFFFFF"/>
        <w:spacing w:after="0" w:line="240" w:lineRule="auto"/>
        <w:jc w:val="both"/>
        <w:rPr>
          <w:noProof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>Провести данную работу интер</w:t>
      </w:r>
      <w:r w:rsidR="005C4484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>активно на электронном ресурсе</w:t>
      </w:r>
      <w:proofErr w:type="gramStart"/>
      <w:r w:rsidR="005C4484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="005C4484" w:rsidRPr="005C4484">
        <w:rPr>
          <w:noProof/>
          <w:lang w:eastAsia="ru-RU"/>
        </w:rPr>
        <w:t xml:space="preserve"> </w:t>
      </w:r>
    </w:p>
    <w:p w:rsidR="005C4484" w:rsidRPr="00806956" w:rsidRDefault="005C4484" w:rsidP="005C44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01C0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C4A219E" wp14:editId="12F87076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695575" cy="723900"/>
            <wp:effectExtent l="0" t="0" r="9525" b="0"/>
            <wp:wrapSquare wrapText="bothSides"/>
            <wp:docPr id="7" name="Рисунок 7" descr="http://class-fizika.narod.ru/pic/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narod.ru/pic/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622"/>
                    <a:stretch/>
                  </pic:blipFill>
                  <pic:spPr bwMode="auto">
                    <a:xfrm>
                      <a:off x="0" y="0"/>
                      <a:ext cx="2695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Э</w:t>
      </w:r>
      <w:r w:rsidR="00AE7A7B">
        <w:rPr>
          <w:sz w:val="28"/>
          <w:szCs w:val="28"/>
        </w:rPr>
        <w:t>лектронный ресурс:</w:t>
      </w:r>
      <w:r w:rsidR="00AE7A7B" w:rsidRPr="00AE7A7B">
        <w:rPr>
          <w:rFonts w:ascii="Verdana" w:hAnsi="Verdana"/>
          <w:color w:val="301C01"/>
          <w:sz w:val="18"/>
          <w:szCs w:val="18"/>
          <w:shd w:val="clear" w:color="auto" w:fill="FFFFFF"/>
        </w:rPr>
        <w:t xml:space="preserve"> </w:t>
      </w:r>
      <w:r w:rsidR="00AE7A7B" w:rsidRPr="00AE7A7B">
        <w:rPr>
          <w:color w:val="301C01"/>
          <w:sz w:val="28"/>
          <w:szCs w:val="28"/>
          <w:shd w:val="clear" w:color="auto" w:fill="FFFFFF"/>
        </w:rPr>
        <w:t> </w:t>
      </w:r>
      <w:hyperlink r:id="rId15" w:history="1">
        <w:r w:rsidR="00AE7A7B" w:rsidRPr="00AE7A7B">
          <w:rPr>
            <w:rStyle w:val="a7"/>
            <w:sz w:val="28"/>
            <w:szCs w:val="28"/>
            <w:shd w:val="clear" w:color="auto" w:fill="FFFFFF"/>
          </w:rPr>
          <w:t>Резисторы в цепях постоянного тока - можно собрать цепь из источников тока, резисторов и измерительных приборов, определить силу тока и напряжение на различных участках цепи</w:t>
        </w:r>
      </w:hyperlink>
      <w:r>
        <w:rPr>
          <w:color w:val="301C01"/>
          <w:sz w:val="28"/>
          <w:szCs w:val="28"/>
          <w:shd w:val="clear" w:color="auto" w:fill="FFFFFF"/>
        </w:rPr>
        <w:t>.</w:t>
      </w:r>
      <w:r w:rsidR="00806956">
        <w:rPr>
          <w:color w:val="301C01"/>
          <w:sz w:val="28"/>
          <w:szCs w:val="28"/>
          <w:shd w:val="clear" w:color="auto" w:fill="FFFFFF"/>
        </w:rPr>
        <w:t xml:space="preserve"> </w:t>
      </w:r>
      <w:r w:rsidR="00806956" w:rsidRPr="00806956">
        <w:rPr>
          <w:rFonts w:ascii="Times New Roman" w:hAnsi="Times New Roman" w:cs="Times New Roman"/>
          <w:color w:val="301C01"/>
          <w:sz w:val="28"/>
          <w:szCs w:val="28"/>
          <w:shd w:val="clear" w:color="auto" w:fill="FFFFFF"/>
        </w:rPr>
        <w:t xml:space="preserve">Ребятам которые испытывают сложность </w:t>
      </w:r>
      <w:r w:rsidR="00806956">
        <w:rPr>
          <w:rFonts w:ascii="Times New Roman" w:hAnsi="Times New Roman" w:cs="Times New Roman"/>
          <w:color w:val="301C01"/>
          <w:sz w:val="28"/>
          <w:szCs w:val="28"/>
          <w:shd w:val="clear" w:color="auto" w:fill="FFFFFF"/>
        </w:rPr>
        <w:t xml:space="preserve">зайти на сайт </w:t>
      </w:r>
      <w:hyperlink r:id="rId16" w:history="1">
        <w:r w:rsidR="00806956" w:rsidRPr="00806956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РЭШ</w:t>
        </w:r>
      </w:hyperlink>
      <w:r w:rsidR="00806956">
        <w:rPr>
          <w:rFonts w:ascii="Times New Roman" w:hAnsi="Times New Roman" w:cs="Times New Roman"/>
          <w:color w:val="301C01"/>
          <w:sz w:val="28"/>
          <w:szCs w:val="28"/>
          <w:shd w:val="clear" w:color="auto" w:fill="FFFFFF"/>
        </w:rPr>
        <w:t>. И выполнить тренировочные задания.</w:t>
      </w:r>
    </w:p>
    <w:p w:rsidR="007255D2" w:rsidRPr="00293023" w:rsidRDefault="00306FF0" w:rsidP="00293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372EB5" wp14:editId="0707C194">
                <wp:simplePos x="0" y="0"/>
                <wp:positionH relativeFrom="column">
                  <wp:posOffset>-81915</wp:posOffset>
                </wp:positionH>
                <wp:positionV relativeFrom="paragraph">
                  <wp:posOffset>23495</wp:posOffset>
                </wp:positionV>
                <wp:extent cx="0" cy="87630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6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5pt,1.85pt" to="-6.4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" strokecolor="#4579b8 [3044]"/>
            </w:pict>
          </mc:Fallback>
        </mc:AlternateContent>
      </w:r>
      <w:r w:rsidR="005C4484" w:rsidRPr="00306FF0">
        <w:rPr>
          <w:rFonts w:ascii="Times New Roman" w:hAnsi="Times New Roman" w:cs="Times New Roman"/>
          <w:b/>
          <w:sz w:val="28"/>
          <w:szCs w:val="28"/>
        </w:rPr>
        <w:t>Рекомендации ученикам и родителям</w:t>
      </w:r>
      <w:proofErr w:type="gramStart"/>
      <w:r w:rsidR="005C4484" w:rsidRPr="005C4484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5C4484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>:</w:t>
      </w:r>
      <w:proofErr w:type="gramEnd"/>
      <w:r w:rsidR="005C4484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ученики проводят работу в интерактивной </w:t>
      </w: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>форме. Соединяют приборы. Выполняют измерения. Проводят эту же работу только с помощью компьютерной модели. Д</w:t>
      </w:r>
      <w:r w:rsidR="005C4484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>елать скриншот экрана.</w:t>
      </w: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Родители по необходимости подсказывают ученикам. Выполненную работу высылают на проверку учителю по электронной </w:t>
      </w:r>
      <w:r w:rsidR="0029302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eastAsia="ru-RU"/>
        </w:rPr>
        <w:t>почте.</w:t>
      </w:r>
    </w:p>
    <w:sectPr w:rsidR="007255D2" w:rsidRPr="00293023" w:rsidSect="003F6F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4080D"/>
    <w:multiLevelType w:val="hybridMultilevel"/>
    <w:tmpl w:val="16CE2E8C"/>
    <w:lvl w:ilvl="0" w:tplc="CCA09524">
      <w:start w:val="1"/>
      <w:numFmt w:val="upperRoman"/>
      <w:lvlText w:val="%1."/>
      <w:lvlJc w:val="left"/>
      <w:pPr>
        <w:ind w:left="21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">
    <w:nsid w:val="3B65507D"/>
    <w:multiLevelType w:val="hybridMultilevel"/>
    <w:tmpl w:val="C972AA26"/>
    <w:lvl w:ilvl="0" w:tplc="932C62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41CC8"/>
    <w:multiLevelType w:val="multilevel"/>
    <w:tmpl w:val="4ED6F610"/>
    <w:lvl w:ilvl="0">
      <w:start w:val="1"/>
      <w:numFmt w:val="decimal"/>
      <w:pStyle w:val="a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0"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pStyle w:val="1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430" w:hanging="720"/>
      </w:pPr>
    </w:lvl>
    <w:lvl w:ilvl="4">
      <w:start w:val="1"/>
      <w:numFmt w:val="decimal"/>
      <w:lvlText w:val="%1.%2.%3.%4.%5."/>
      <w:lvlJc w:val="left"/>
      <w:pPr>
        <w:ind w:left="1790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">
    <w:nsid w:val="6EB327D4"/>
    <w:multiLevelType w:val="hybridMultilevel"/>
    <w:tmpl w:val="E8B2932A"/>
    <w:lvl w:ilvl="0" w:tplc="5C384B80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24"/>
    <w:rsid w:val="00000324"/>
    <w:rsid w:val="0004715D"/>
    <w:rsid w:val="00181D9C"/>
    <w:rsid w:val="00182A89"/>
    <w:rsid w:val="002335ED"/>
    <w:rsid w:val="00241579"/>
    <w:rsid w:val="00293023"/>
    <w:rsid w:val="00306FF0"/>
    <w:rsid w:val="003F6FAD"/>
    <w:rsid w:val="00421F44"/>
    <w:rsid w:val="005B684F"/>
    <w:rsid w:val="005C4484"/>
    <w:rsid w:val="005F52AD"/>
    <w:rsid w:val="00675F54"/>
    <w:rsid w:val="006C4575"/>
    <w:rsid w:val="007255D2"/>
    <w:rsid w:val="00764C7F"/>
    <w:rsid w:val="007A66A1"/>
    <w:rsid w:val="00806956"/>
    <w:rsid w:val="008708ED"/>
    <w:rsid w:val="008C36D5"/>
    <w:rsid w:val="009402BC"/>
    <w:rsid w:val="009440C2"/>
    <w:rsid w:val="00956DF4"/>
    <w:rsid w:val="009D2FD3"/>
    <w:rsid w:val="00AE7A7B"/>
    <w:rsid w:val="00B015B0"/>
    <w:rsid w:val="00B20541"/>
    <w:rsid w:val="00BD1905"/>
    <w:rsid w:val="00C404DB"/>
    <w:rsid w:val="00C436C7"/>
    <w:rsid w:val="00CA0DDA"/>
    <w:rsid w:val="00D454A5"/>
    <w:rsid w:val="00D8721A"/>
    <w:rsid w:val="00DD6B6A"/>
    <w:rsid w:val="00DE152D"/>
    <w:rsid w:val="00DE36C8"/>
    <w:rsid w:val="00E2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00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000324"/>
    <w:rPr>
      <w:rFonts w:ascii="Tahoma" w:hAnsi="Tahoma" w:cs="Tahoma"/>
      <w:sz w:val="16"/>
      <w:szCs w:val="16"/>
    </w:rPr>
  </w:style>
  <w:style w:type="paragraph" w:customStyle="1" w:styleId="a0">
    <w:name w:val="подпункт"/>
    <w:basedOn w:val="a1"/>
    <w:qFormat/>
    <w:rsid w:val="003F6FAD"/>
    <w:pPr>
      <w:numPr>
        <w:ilvl w:val="1"/>
        <w:numId w:val="1"/>
      </w:numPr>
      <w:tabs>
        <w:tab w:val="left" w:pos="993"/>
      </w:tabs>
      <w:spacing w:after="0" w:line="240" w:lineRule="auto"/>
      <w:ind w:left="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под1"/>
    <w:basedOn w:val="a0"/>
    <w:qFormat/>
    <w:rsid w:val="003F6FAD"/>
    <w:pPr>
      <w:numPr>
        <w:ilvl w:val="2"/>
      </w:numPr>
      <w:tabs>
        <w:tab w:val="clear" w:pos="993"/>
        <w:tab w:val="left" w:pos="851"/>
      </w:tabs>
    </w:pPr>
  </w:style>
  <w:style w:type="paragraph" w:customStyle="1" w:styleId="a">
    <w:name w:val="пункты"/>
    <w:basedOn w:val="a1"/>
    <w:qFormat/>
    <w:rsid w:val="003F6FAD"/>
    <w:pPr>
      <w:numPr>
        <w:numId w:val="1"/>
      </w:numPr>
      <w:tabs>
        <w:tab w:val="left" w:pos="1134"/>
        <w:tab w:val="left" w:pos="1560"/>
      </w:tabs>
      <w:spacing w:before="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2"/>
    <w:uiPriority w:val="99"/>
    <w:unhideWhenUsed/>
    <w:rsid w:val="00AE7A7B"/>
    <w:rPr>
      <w:color w:val="0000FF"/>
      <w:u w:val="single"/>
    </w:rPr>
  </w:style>
  <w:style w:type="character" w:styleId="a8">
    <w:name w:val="FollowedHyperlink"/>
    <w:basedOn w:val="a2"/>
    <w:uiPriority w:val="99"/>
    <w:semiHidden/>
    <w:unhideWhenUsed/>
    <w:rsid w:val="00AE7A7B"/>
    <w:rPr>
      <w:color w:val="800080" w:themeColor="followedHyperlink"/>
      <w:u w:val="single"/>
    </w:rPr>
  </w:style>
  <w:style w:type="table" w:styleId="a9">
    <w:name w:val="Table Grid"/>
    <w:basedOn w:val="a3"/>
    <w:uiPriority w:val="59"/>
    <w:rsid w:val="00B015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000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000324"/>
    <w:rPr>
      <w:rFonts w:ascii="Tahoma" w:hAnsi="Tahoma" w:cs="Tahoma"/>
      <w:sz w:val="16"/>
      <w:szCs w:val="16"/>
    </w:rPr>
  </w:style>
  <w:style w:type="paragraph" w:customStyle="1" w:styleId="a0">
    <w:name w:val="подпункт"/>
    <w:basedOn w:val="a1"/>
    <w:qFormat/>
    <w:rsid w:val="003F6FAD"/>
    <w:pPr>
      <w:numPr>
        <w:ilvl w:val="1"/>
        <w:numId w:val="1"/>
      </w:numPr>
      <w:tabs>
        <w:tab w:val="left" w:pos="993"/>
      </w:tabs>
      <w:spacing w:after="0" w:line="240" w:lineRule="auto"/>
      <w:ind w:left="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под1"/>
    <w:basedOn w:val="a0"/>
    <w:qFormat/>
    <w:rsid w:val="003F6FAD"/>
    <w:pPr>
      <w:numPr>
        <w:ilvl w:val="2"/>
      </w:numPr>
      <w:tabs>
        <w:tab w:val="clear" w:pos="993"/>
        <w:tab w:val="left" w:pos="851"/>
      </w:tabs>
    </w:pPr>
  </w:style>
  <w:style w:type="paragraph" w:customStyle="1" w:styleId="a">
    <w:name w:val="пункты"/>
    <w:basedOn w:val="a1"/>
    <w:qFormat/>
    <w:rsid w:val="003F6FAD"/>
    <w:pPr>
      <w:numPr>
        <w:numId w:val="1"/>
      </w:numPr>
      <w:tabs>
        <w:tab w:val="left" w:pos="1134"/>
        <w:tab w:val="left" w:pos="1560"/>
      </w:tabs>
      <w:spacing w:before="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2"/>
    <w:uiPriority w:val="99"/>
    <w:unhideWhenUsed/>
    <w:rsid w:val="00AE7A7B"/>
    <w:rPr>
      <w:color w:val="0000FF"/>
      <w:u w:val="single"/>
    </w:rPr>
  </w:style>
  <w:style w:type="character" w:styleId="a8">
    <w:name w:val="FollowedHyperlink"/>
    <w:basedOn w:val="a2"/>
    <w:uiPriority w:val="99"/>
    <w:semiHidden/>
    <w:unhideWhenUsed/>
    <w:rsid w:val="00AE7A7B"/>
    <w:rPr>
      <w:color w:val="800080" w:themeColor="followedHyperlink"/>
      <w:u w:val="single"/>
    </w:rPr>
  </w:style>
  <w:style w:type="table" w:styleId="a9">
    <w:name w:val="Table Grid"/>
    <w:basedOn w:val="a3"/>
    <w:uiPriority w:val="59"/>
    <w:rsid w:val="00B015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n.vsevobr.ru/dist.html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rinashumilina.blogspot.com/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901/train/4887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files.school-collection.edu.ru/dlrstore/e420dc1e-1dd9-d7ba-0e4e-abdca1764fac/00144675749573102.ht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ABE0E-DD40-4AF6-AB43-6BA5C3D6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</dc:creator>
  <cp:lastModifiedBy>у</cp:lastModifiedBy>
  <cp:revision>2</cp:revision>
  <dcterms:created xsi:type="dcterms:W3CDTF">2022-03-02T19:06:00Z</dcterms:created>
  <dcterms:modified xsi:type="dcterms:W3CDTF">2022-03-02T19:06:00Z</dcterms:modified>
</cp:coreProperties>
</file>