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3FEB" w:rsidRPr="00066DB6" w:rsidRDefault="002C3FEB" w:rsidP="002C3FEB">
      <w:pPr>
        <w:spacing w:line="360" w:lineRule="auto"/>
        <w:contextualSpacing/>
        <w:jc w:val="center"/>
        <w:rPr>
          <w:b/>
          <w:sz w:val="28"/>
          <w:szCs w:val="28"/>
        </w:rPr>
      </w:pPr>
      <w:r w:rsidRPr="00066DB6">
        <w:rPr>
          <w:b/>
          <w:sz w:val="28"/>
          <w:szCs w:val="28"/>
        </w:rPr>
        <w:t xml:space="preserve">Республиканская научно-практическая конференция </w:t>
      </w:r>
    </w:p>
    <w:p w:rsidR="002C3FEB" w:rsidRPr="00066DB6" w:rsidRDefault="002C3FEB" w:rsidP="002C3FEB">
      <w:pPr>
        <w:spacing w:line="360" w:lineRule="auto"/>
        <w:contextualSpacing/>
        <w:jc w:val="center"/>
        <w:rPr>
          <w:b/>
          <w:sz w:val="28"/>
          <w:szCs w:val="28"/>
        </w:rPr>
      </w:pPr>
      <w:r w:rsidRPr="00066DB6">
        <w:rPr>
          <w:b/>
          <w:sz w:val="28"/>
          <w:szCs w:val="28"/>
        </w:rPr>
        <w:t>и конкурс научных работ «КАИ – крылья для жизни»</w:t>
      </w:r>
    </w:p>
    <w:p w:rsidR="002C3FEB" w:rsidRPr="00066DB6" w:rsidRDefault="002C3FEB" w:rsidP="002C3FEB">
      <w:pPr>
        <w:spacing w:line="360" w:lineRule="auto"/>
        <w:contextualSpacing/>
        <w:jc w:val="center"/>
        <w:rPr>
          <w:b/>
          <w:sz w:val="28"/>
          <w:szCs w:val="28"/>
        </w:rPr>
      </w:pPr>
    </w:p>
    <w:p w:rsidR="002C3FEB" w:rsidRPr="00066DB6" w:rsidRDefault="002C3FEB" w:rsidP="002C3FEB">
      <w:pPr>
        <w:spacing w:line="360" w:lineRule="auto"/>
        <w:contextualSpacing/>
        <w:jc w:val="center"/>
        <w:rPr>
          <w:b/>
          <w:sz w:val="28"/>
          <w:szCs w:val="28"/>
        </w:rPr>
      </w:pPr>
    </w:p>
    <w:p w:rsidR="002C3FEB" w:rsidRPr="00066DB6" w:rsidRDefault="002C3FEB" w:rsidP="002C3FEB">
      <w:pPr>
        <w:spacing w:line="360" w:lineRule="auto"/>
        <w:contextualSpacing/>
        <w:jc w:val="center"/>
        <w:rPr>
          <w:b/>
          <w:sz w:val="28"/>
          <w:szCs w:val="28"/>
        </w:rPr>
      </w:pPr>
    </w:p>
    <w:p w:rsidR="002C3FEB" w:rsidRPr="00066DB6" w:rsidRDefault="002C3FEB" w:rsidP="002C3FEB">
      <w:pPr>
        <w:spacing w:line="360" w:lineRule="auto"/>
        <w:contextualSpacing/>
        <w:jc w:val="center"/>
        <w:rPr>
          <w:b/>
          <w:sz w:val="28"/>
          <w:szCs w:val="28"/>
        </w:rPr>
      </w:pPr>
    </w:p>
    <w:p w:rsidR="002C3FEB" w:rsidRPr="00066DB6" w:rsidRDefault="002C3FEB" w:rsidP="002C3FEB">
      <w:pPr>
        <w:spacing w:line="360" w:lineRule="auto"/>
        <w:contextualSpacing/>
        <w:jc w:val="center"/>
        <w:rPr>
          <w:b/>
          <w:i/>
          <w:sz w:val="28"/>
          <w:szCs w:val="28"/>
        </w:rPr>
      </w:pPr>
      <w:r w:rsidRPr="00066DB6">
        <w:rPr>
          <w:b/>
          <w:sz w:val="28"/>
          <w:szCs w:val="28"/>
        </w:rPr>
        <w:t xml:space="preserve">Секция: </w:t>
      </w:r>
      <w:r w:rsidRPr="00066DB6">
        <w:rPr>
          <w:b/>
          <w:sz w:val="28"/>
          <w:szCs w:val="28"/>
          <w:lang w:val="tt-RU"/>
        </w:rPr>
        <w:t>Физика и техническое творчество</w:t>
      </w:r>
    </w:p>
    <w:p w:rsidR="002C3FEB" w:rsidRPr="00066DB6" w:rsidRDefault="002C3FEB" w:rsidP="002C3FEB">
      <w:pPr>
        <w:spacing w:line="360" w:lineRule="auto"/>
        <w:contextualSpacing/>
        <w:rPr>
          <w:b/>
          <w:i/>
          <w:sz w:val="28"/>
          <w:szCs w:val="28"/>
        </w:rPr>
      </w:pPr>
    </w:p>
    <w:p w:rsidR="002C3FEB" w:rsidRPr="00066DB6" w:rsidRDefault="002C3FEB" w:rsidP="002C3FEB">
      <w:pPr>
        <w:spacing w:line="360" w:lineRule="auto"/>
        <w:contextualSpacing/>
        <w:jc w:val="center"/>
        <w:rPr>
          <w:b/>
          <w:sz w:val="28"/>
          <w:szCs w:val="28"/>
        </w:rPr>
      </w:pPr>
      <w:r w:rsidRPr="00066DB6">
        <w:rPr>
          <w:b/>
          <w:sz w:val="28"/>
          <w:szCs w:val="28"/>
        </w:rPr>
        <w:t>Исследовательская работа:</w:t>
      </w:r>
    </w:p>
    <w:p w:rsidR="002F1C0D" w:rsidRPr="0020318D" w:rsidRDefault="002C3FEB" w:rsidP="002F1C0D">
      <w:pPr>
        <w:jc w:val="center"/>
        <w:rPr>
          <w:b/>
          <w:i/>
          <w:sz w:val="44"/>
          <w:szCs w:val="44"/>
          <w:u w:val="single"/>
        </w:rPr>
      </w:pPr>
      <w:r w:rsidRPr="00066DB6">
        <w:rPr>
          <w:b/>
          <w:sz w:val="28"/>
          <w:szCs w:val="28"/>
        </w:rPr>
        <w:t xml:space="preserve">Тема: </w:t>
      </w:r>
      <w:r w:rsidRPr="002F1C0D">
        <w:rPr>
          <w:b/>
          <w:sz w:val="28"/>
          <w:szCs w:val="28"/>
        </w:rPr>
        <w:t>«</w:t>
      </w:r>
      <w:r w:rsidR="002F1C0D" w:rsidRPr="002F1C0D">
        <w:rPr>
          <w:b/>
          <w:sz w:val="44"/>
          <w:szCs w:val="44"/>
        </w:rPr>
        <w:t>Экономичность различных видов отопительной системы в жилых помещениях»</w:t>
      </w:r>
    </w:p>
    <w:p w:rsidR="002F1C0D" w:rsidRDefault="002F1C0D" w:rsidP="002F1C0D">
      <w:pPr>
        <w:shd w:val="clear" w:color="auto" w:fill="FFFFFF"/>
        <w:jc w:val="center"/>
        <w:rPr>
          <w:b/>
          <w:iCs/>
          <w:color w:val="000000"/>
          <w:spacing w:val="-3"/>
          <w:sz w:val="32"/>
          <w:szCs w:val="32"/>
          <w:u w:val="single"/>
        </w:rPr>
      </w:pPr>
    </w:p>
    <w:p w:rsidR="002C3FEB" w:rsidRPr="00066DB6" w:rsidRDefault="002C3FEB" w:rsidP="002C3FEB">
      <w:pPr>
        <w:spacing w:line="360" w:lineRule="auto"/>
        <w:contextualSpacing/>
        <w:jc w:val="center"/>
        <w:rPr>
          <w:b/>
          <w:sz w:val="28"/>
          <w:szCs w:val="28"/>
        </w:rPr>
      </w:pPr>
    </w:p>
    <w:p w:rsidR="002C3FEB" w:rsidRPr="00066DB6" w:rsidRDefault="002C3FEB" w:rsidP="002C3FEB">
      <w:pPr>
        <w:spacing w:line="360" w:lineRule="auto"/>
        <w:contextualSpacing/>
        <w:jc w:val="center"/>
        <w:rPr>
          <w:b/>
          <w:sz w:val="28"/>
          <w:szCs w:val="28"/>
        </w:rPr>
      </w:pPr>
    </w:p>
    <w:p w:rsidR="002C3FEB" w:rsidRDefault="002C3FEB" w:rsidP="002C3FEB">
      <w:pPr>
        <w:spacing w:line="360" w:lineRule="auto"/>
        <w:contextualSpacing/>
        <w:jc w:val="center"/>
        <w:rPr>
          <w:b/>
          <w:sz w:val="28"/>
          <w:szCs w:val="28"/>
          <w:lang w:val="tt-RU"/>
        </w:rPr>
      </w:pPr>
    </w:p>
    <w:p w:rsidR="002C3FEB" w:rsidRDefault="002C3FEB" w:rsidP="002C3FEB">
      <w:pPr>
        <w:spacing w:line="360" w:lineRule="auto"/>
        <w:contextualSpacing/>
        <w:jc w:val="center"/>
        <w:rPr>
          <w:b/>
          <w:sz w:val="28"/>
          <w:szCs w:val="28"/>
          <w:lang w:val="tt-RU"/>
        </w:rPr>
      </w:pPr>
    </w:p>
    <w:p w:rsidR="002C3FEB" w:rsidRDefault="002C3FEB" w:rsidP="002C3FEB">
      <w:pPr>
        <w:spacing w:line="360" w:lineRule="auto"/>
        <w:contextualSpacing/>
        <w:jc w:val="center"/>
        <w:rPr>
          <w:b/>
          <w:sz w:val="28"/>
          <w:szCs w:val="28"/>
          <w:lang w:val="tt-RU"/>
        </w:rPr>
      </w:pPr>
    </w:p>
    <w:p w:rsidR="002C3FEB" w:rsidRDefault="002C3FEB" w:rsidP="002C3FEB">
      <w:pPr>
        <w:spacing w:line="360" w:lineRule="auto"/>
        <w:contextualSpacing/>
        <w:jc w:val="center"/>
        <w:rPr>
          <w:b/>
          <w:sz w:val="28"/>
          <w:szCs w:val="28"/>
          <w:lang w:val="tt-RU"/>
        </w:rPr>
      </w:pPr>
    </w:p>
    <w:p w:rsidR="002C3FEB" w:rsidRDefault="002C3FEB" w:rsidP="002C3FEB">
      <w:pPr>
        <w:spacing w:line="360" w:lineRule="auto"/>
        <w:contextualSpacing/>
        <w:jc w:val="center"/>
        <w:rPr>
          <w:b/>
          <w:sz w:val="28"/>
          <w:szCs w:val="28"/>
          <w:lang w:val="tt-RU"/>
        </w:rPr>
      </w:pPr>
    </w:p>
    <w:p w:rsidR="002C3FEB" w:rsidRPr="00066DB6" w:rsidRDefault="002C3FEB" w:rsidP="002C3FEB">
      <w:pPr>
        <w:spacing w:line="360" w:lineRule="auto"/>
        <w:contextualSpacing/>
        <w:jc w:val="center"/>
        <w:rPr>
          <w:b/>
          <w:sz w:val="28"/>
          <w:szCs w:val="28"/>
          <w:lang w:val="tt-RU"/>
        </w:rPr>
      </w:pPr>
    </w:p>
    <w:p w:rsidR="002C3FEB" w:rsidRPr="00066DB6" w:rsidRDefault="002C3FEB" w:rsidP="002C3FEB">
      <w:pPr>
        <w:spacing w:line="360" w:lineRule="auto"/>
        <w:ind w:left="708"/>
        <w:contextualSpacing/>
        <w:jc w:val="center"/>
        <w:rPr>
          <w:b/>
          <w:sz w:val="28"/>
          <w:szCs w:val="28"/>
        </w:rPr>
      </w:pPr>
    </w:p>
    <w:tbl>
      <w:tblPr>
        <w:tblW w:w="0" w:type="auto"/>
        <w:tblLook w:val="04A0" w:firstRow="1" w:lastRow="0" w:firstColumn="1" w:lastColumn="0" w:noHBand="0" w:noVBand="1"/>
      </w:tblPr>
      <w:tblGrid>
        <w:gridCol w:w="4127"/>
        <w:gridCol w:w="826"/>
        <w:gridCol w:w="4402"/>
      </w:tblGrid>
      <w:tr w:rsidR="002C3FEB" w:rsidRPr="00066DB6" w:rsidTr="00E13857">
        <w:tc>
          <w:tcPr>
            <w:tcW w:w="4219" w:type="dxa"/>
            <w:shd w:val="clear" w:color="auto" w:fill="auto"/>
          </w:tcPr>
          <w:p w:rsidR="002C3FEB" w:rsidRPr="00066DB6" w:rsidRDefault="002C3FEB" w:rsidP="002C3FEB">
            <w:pPr>
              <w:spacing w:line="360" w:lineRule="auto"/>
              <w:contextualSpacing/>
              <w:jc w:val="both"/>
              <w:rPr>
                <w:b/>
                <w:sz w:val="28"/>
                <w:szCs w:val="28"/>
              </w:rPr>
            </w:pPr>
            <w:r w:rsidRPr="00066DB6">
              <w:rPr>
                <w:b/>
                <w:sz w:val="28"/>
                <w:szCs w:val="28"/>
              </w:rPr>
              <w:t>Автор</w:t>
            </w:r>
            <w:r w:rsidRPr="00066DB6">
              <w:rPr>
                <w:sz w:val="28"/>
                <w:szCs w:val="28"/>
              </w:rPr>
              <w:t>:</w:t>
            </w:r>
            <w:r>
              <w:rPr>
                <w:rFonts w:ascii="Arial" w:hAnsi="Arial" w:cs="Arial"/>
                <w:color w:val="000000"/>
                <w:sz w:val="18"/>
                <w:szCs w:val="18"/>
                <w:shd w:val="clear" w:color="auto" w:fill="FFFFFF"/>
              </w:rPr>
              <w:t xml:space="preserve"> </w:t>
            </w:r>
            <w:r w:rsidRPr="002C3FEB">
              <w:rPr>
                <w:color w:val="000000"/>
                <w:sz w:val="28"/>
                <w:szCs w:val="28"/>
                <w:shd w:val="clear" w:color="auto" w:fill="FFFFFF"/>
              </w:rPr>
              <w:t xml:space="preserve">Зиннатуллин </w:t>
            </w:r>
            <w:proofErr w:type="spellStart"/>
            <w:r w:rsidRPr="002C3FEB">
              <w:rPr>
                <w:color w:val="000000"/>
                <w:sz w:val="28"/>
                <w:szCs w:val="28"/>
                <w:shd w:val="clear" w:color="auto" w:fill="FFFFFF"/>
              </w:rPr>
              <w:t>Аяз</w:t>
            </w:r>
            <w:proofErr w:type="spellEnd"/>
            <w:r w:rsidRPr="002C3FEB">
              <w:rPr>
                <w:color w:val="000000"/>
                <w:sz w:val="28"/>
                <w:szCs w:val="28"/>
                <w:shd w:val="clear" w:color="auto" w:fill="FFFFFF"/>
              </w:rPr>
              <w:t xml:space="preserve"> </w:t>
            </w:r>
            <w:proofErr w:type="spellStart"/>
            <w:r w:rsidRPr="002C3FEB">
              <w:rPr>
                <w:color w:val="000000"/>
                <w:sz w:val="28"/>
                <w:szCs w:val="28"/>
                <w:shd w:val="clear" w:color="auto" w:fill="FFFFFF"/>
              </w:rPr>
              <w:t>Раифович</w:t>
            </w:r>
            <w:proofErr w:type="spellEnd"/>
            <w:r>
              <w:rPr>
                <w:sz w:val="28"/>
                <w:szCs w:val="28"/>
              </w:rPr>
              <w:t>, ученик 10</w:t>
            </w:r>
            <w:r w:rsidRPr="00066DB6">
              <w:rPr>
                <w:sz w:val="28"/>
                <w:szCs w:val="28"/>
              </w:rPr>
              <w:t xml:space="preserve"> класса МБОУ «</w:t>
            </w:r>
            <w:proofErr w:type="spellStart"/>
            <w:r w:rsidRPr="00066DB6">
              <w:rPr>
                <w:sz w:val="28"/>
                <w:szCs w:val="28"/>
              </w:rPr>
              <w:t>Смаильская</w:t>
            </w:r>
            <w:proofErr w:type="spellEnd"/>
            <w:r w:rsidRPr="00066DB6">
              <w:rPr>
                <w:sz w:val="28"/>
                <w:szCs w:val="28"/>
              </w:rPr>
              <w:t xml:space="preserve"> СОШ» </w:t>
            </w:r>
            <w:proofErr w:type="spellStart"/>
            <w:r w:rsidRPr="00066DB6">
              <w:rPr>
                <w:sz w:val="28"/>
                <w:szCs w:val="28"/>
              </w:rPr>
              <w:t>Балтасинского</w:t>
            </w:r>
            <w:proofErr w:type="spellEnd"/>
            <w:r w:rsidRPr="00066DB6">
              <w:rPr>
                <w:sz w:val="28"/>
                <w:szCs w:val="28"/>
              </w:rPr>
              <w:t xml:space="preserve"> района Республики Татарстан</w:t>
            </w:r>
          </w:p>
        </w:tc>
        <w:tc>
          <w:tcPr>
            <w:tcW w:w="851" w:type="dxa"/>
            <w:shd w:val="clear" w:color="auto" w:fill="auto"/>
          </w:tcPr>
          <w:p w:rsidR="002C3FEB" w:rsidRPr="00066DB6" w:rsidRDefault="002C3FEB" w:rsidP="00E13857">
            <w:pPr>
              <w:spacing w:line="360" w:lineRule="auto"/>
              <w:contextualSpacing/>
              <w:jc w:val="both"/>
              <w:rPr>
                <w:b/>
                <w:sz w:val="28"/>
                <w:szCs w:val="28"/>
              </w:rPr>
            </w:pPr>
          </w:p>
        </w:tc>
        <w:tc>
          <w:tcPr>
            <w:tcW w:w="4501" w:type="dxa"/>
            <w:shd w:val="clear" w:color="auto" w:fill="auto"/>
          </w:tcPr>
          <w:p w:rsidR="002C3FEB" w:rsidRPr="00066DB6" w:rsidRDefault="002C3FEB" w:rsidP="00E13857">
            <w:pPr>
              <w:spacing w:line="360" w:lineRule="auto"/>
              <w:contextualSpacing/>
              <w:jc w:val="both"/>
              <w:rPr>
                <w:b/>
                <w:sz w:val="28"/>
                <w:szCs w:val="28"/>
              </w:rPr>
            </w:pPr>
            <w:r w:rsidRPr="00066DB6">
              <w:rPr>
                <w:b/>
                <w:sz w:val="28"/>
                <w:szCs w:val="28"/>
              </w:rPr>
              <w:t>Научный руководитель</w:t>
            </w:r>
            <w:r w:rsidRPr="00066DB6">
              <w:rPr>
                <w:sz w:val="28"/>
                <w:szCs w:val="28"/>
              </w:rPr>
              <w:t xml:space="preserve">: </w:t>
            </w:r>
            <w:proofErr w:type="spellStart"/>
            <w:r w:rsidRPr="00066DB6">
              <w:rPr>
                <w:sz w:val="28"/>
                <w:szCs w:val="28"/>
              </w:rPr>
              <w:t>Мухаммадиев</w:t>
            </w:r>
            <w:proofErr w:type="spellEnd"/>
            <w:r>
              <w:rPr>
                <w:sz w:val="28"/>
                <w:szCs w:val="28"/>
              </w:rPr>
              <w:t xml:space="preserve"> Рустем </w:t>
            </w:r>
            <w:proofErr w:type="spellStart"/>
            <w:r>
              <w:rPr>
                <w:sz w:val="28"/>
                <w:szCs w:val="28"/>
              </w:rPr>
              <w:t>Расилевич</w:t>
            </w:r>
            <w:proofErr w:type="spellEnd"/>
            <w:r w:rsidRPr="00066DB6">
              <w:rPr>
                <w:sz w:val="28"/>
                <w:szCs w:val="28"/>
              </w:rPr>
              <w:t xml:space="preserve">, учитель </w:t>
            </w:r>
            <w:r>
              <w:rPr>
                <w:sz w:val="28"/>
                <w:szCs w:val="28"/>
              </w:rPr>
              <w:t xml:space="preserve">физики и информатики </w:t>
            </w:r>
            <w:r w:rsidRPr="00066DB6">
              <w:rPr>
                <w:sz w:val="28"/>
                <w:szCs w:val="28"/>
              </w:rPr>
              <w:t>МБОУ</w:t>
            </w:r>
            <w:r>
              <w:rPr>
                <w:sz w:val="28"/>
                <w:szCs w:val="28"/>
              </w:rPr>
              <w:t xml:space="preserve"> </w:t>
            </w:r>
            <w:r w:rsidRPr="00066DB6">
              <w:rPr>
                <w:sz w:val="28"/>
                <w:szCs w:val="28"/>
              </w:rPr>
              <w:t>«</w:t>
            </w:r>
            <w:proofErr w:type="spellStart"/>
            <w:r w:rsidRPr="00066DB6">
              <w:rPr>
                <w:sz w:val="28"/>
                <w:szCs w:val="28"/>
              </w:rPr>
              <w:t>Смаильская</w:t>
            </w:r>
            <w:proofErr w:type="spellEnd"/>
            <w:r w:rsidRPr="00066DB6">
              <w:rPr>
                <w:sz w:val="28"/>
                <w:szCs w:val="28"/>
              </w:rPr>
              <w:t xml:space="preserve"> СОШ» </w:t>
            </w:r>
            <w:proofErr w:type="spellStart"/>
            <w:r w:rsidRPr="00066DB6">
              <w:rPr>
                <w:sz w:val="28"/>
                <w:szCs w:val="28"/>
              </w:rPr>
              <w:t>Балтасинского</w:t>
            </w:r>
            <w:proofErr w:type="spellEnd"/>
            <w:r w:rsidRPr="00066DB6">
              <w:rPr>
                <w:sz w:val="28"/>
                <w:szCs w:val="28"/>
              </w:rPr>
              <w:t xml:space="preserve"> района Республики Татарстан</w:t>
            </w:r>
          </w:p>
        </w:tc>
      </w:tr>
    </w:tbl>
    <w:p w:rsidR="002C3FEB" w:rsidRPr="00066DB6" w:rsidRDefault="002C3FEB" w:rsidP="002C3FEB">
      <w:pPr>
        <w:spacing w:line="360" w:lineRule="auto"/>
        <w:contextualSpacing/>
        <w:jc w:val="right"/>
        <w:rPr>
          <w:sz w:val="28"/>
          <w:szCs w:val="28"/>
        </w:rPr>
      </w:pPr>
    </w:p>
    <w:p w:rsidR="002C3FEB" w:rsidRPr="00066DB6" w:rsidRDefault="002C3FEB" w:rsidP="002C3FEB">
      <w:pPr>
        <w:spacing w:line="360" w:lineRule="auto"/>
        <w:contextualSpacing/>
        <w:jc w:val="right"/>
        <w:rPr>
          <w:sz w:val="28"/>
          <w:szCs w:val="28"/>
        </w:rPr>
      </w:pPr>
    </w:p>
    <w:p w:rsidR="002C3FEB" w:rsidRDefault="002C3FEB" w:rsidP="002F1C0D">
      <w:pPr>
        <w:spacing w:line="360" w:lineRule="auto"/>
        <w:contextualSpacing/>
        <w:jc w:val="center"/>
        <w:rPr>
          <w:sz w:val="28"/>
          <w:szCs w:val="28"/>
        </w:rPr>
      </w:pPr>
      <w:r>
        <w:rPr>
          <w:sz w:val="28"/>
          <w:szCs w:val="28"/>
        </w:rPr>
        <w:t>2018</w:t>
      </w:r>
      <w:r w:rsidRPr="00066DB6">
        <w:rPr>
          <w:sz w:val="28"/>
          <w:szCs w:val="28"/>
        </w:rPr>
        <w:t xml:space="preserve"> год</w:t>
      </w:r>
    </w:p>
    <w:p w:rsidR="002C3FEB" w:rsidRDefault="00296BF3" w:rsidP="00B24D19">
      <w:pPr>
        <w:spacing w:line="360" w:lineRule="auto"/>
        <w:jc w:val="center"/>
        <w:rPr>
          <w:b/>
          <w:sz w:val="28"/>
          <w:szCs w:val="28"/>
        </w:rPr>
      </w:pPr>
      <w:r>
        <w:rPr>
          <w:b/>
          <w:sz w:val="28"/>
          <w:szCs w:val="28"/>
        </w:rPr>
        <w:lastRenderedPageBreak/>
        <w:t xml:space="preserve">Содержание </w:t>
      </w:r>
    </w:p>
    <w:p w:rsidR="00296BF3" w:rsidRDefault="00296BF3" w:rsidP="00296BF3">
      <w:pPr>
        <w:spacing w:line="360" w:lineRule="auto"/>
        <w:jc w:val="both"/>
        <w:rPr>
          <w:b/>
          <w:sz w:val="28"/>
          <w:szCs w:val="28"/>
        </w:rPr>
      </w:pPr>
    </w:p>
    <w:p w:rsidR="00296BF3" w:rsidRPr="005B6330" w:rsidRDefault="00296BF3" w:rsidP="005B6330">
      <w:pPr>
        <w:spacing w:line="360" w:lineRule="auto"/>
        <w:jc w:val="both"/>
        <w:rPr>
          <w:b/>
          <w:sz w:val="28"/>
          <w:szCs w:val="28"/>
        </w:rPr>
      </w:pPr>
      <w:r w:rsidRPr="005B6330">
        <w:rPr>
          <w:b/>
          <w:sz w:val="28"/>
          <w:szCs w:val="28"/>
        </w:rPr>
        <w:t>1.Введение………………………………………………………………………...3</w:t>
      </w:r>
    </w:p>
    <w:p w:rsidR="00296BF3" w:rsidRPr="005B6330" w:rsidRDefault="00296BF3" w:rsidP="005B6330">
      <w:pPr>
        <w:spacing w:line="360" w:lineRule="auto"/>
        <w:jc w:val="both"/>
        <w:rPr>
          <w:b/>
          <w:sz w:val="28"/>
          <w:szCs w:val="28"/>
        </w:rPr>
      </w:pPr>
      <w:r w:rsidRPr="005B6330">
        <w:rPr>
          <w:b/>
          <w:sz w:val="28"/>
          <w:szCs w:val="28"/>
        </w:rPr>
        <w:t>2. Теоретическая часть……………………………………………………</w:t>
      </w:r>
      <w:proofErr w:type="gramStart"/>
      <w:r w:rsidRPr="005B6330">
        <w:rPr>
          <w:b/>
          <w:sz w:val="28"/>
          <w:szCs w:val="28"/>
        </w:rPr>
        <w:t>…….</w:t>
      </w:r>
      <w:proofErr w:type="gramEnd"/>
      <w:r w:rsidRPr="005B6330">
        <w:rPr>
          <w:b/>
          <w:sz w:val="28"/>
          <w:szCs w:val="28"/>
        </w:rPr>
        <w:t>4</w:t>
      </w:r>
    </w:p>
    <w:p w:rsidR="00296BF3" w:rsidRPr="005B6330" w:rsidRDefault="00296BF3" w:rsidP="005B6330">
      <w:pPr>
        <w:spacing w:line="360" w:lineRule="auto"/>
        <w:jc w:val="both"/>
        <w:rPr>
          <w:b/>
          <w:sz w:val="28"/>
          <w:szCs w:val="28"/>
        </w:rPr>
      </w:pPr>
      <w:r w:rsidRPr="005B6330">
        <w:rPr>
          <w:b/>
          <w:sz w:val="28"/>
          <w:szCs w:val="28"/>
        </w:rPr>
        <w:t>2.1 Историческая справка………………………………………………………4</w:t>
      </w:r>
    </w:p>
    <w:p w:rsidR="00296BF3" w:rsidRPr="005B6330" w:rsidRDefault="00296BF3" w:rsidP="005B6330">
      <w:pPr>
        <w:spacing w:line="360" w:lineRule="auto"/>
        <w:jc w:val="both"/>
        <w:rPr>
          <w:b/>
          <w:sz w:val="28"/>
          <w:szCs w:val="28"/>
        </w:rPr>
      </w:pPr>
      <w:r w:rsidRPr="005B6330">
        <w:rPr>
          <w:b/>
          <w:sz w:val="28"/>
          <w:szCs w:val="28"/>
        </w:rPr>
        <w:t>2.2 Теплопередача…………………………………………………………</w:t>
      </w:r>
      <w:proofErr w:type="gramStart"/>
      <w:r w:rsidRPr="005B6330">
        <w:rPr>
          <w:b/>
          <w:sz w:val="28"/>
          <w:szCs w:val="28"/>
        </w:rPr>
        <w:t>…….</w:t>
      </w:r>
      <w:proofErr w:type="gramEnd"/>
      <w:r w:rsidRPr="005B6330">
        <w:rPr>
          <w:b/>
          <w:sz w:val="28"/>
          <w:szCs w:val="28"/>
        </w:rPr>
        <w:t>.6</w:t>
      </w:r>
    </w:p>
    <w:p w:rsidR="005B6330" w:rsidRPr="005B6330" w:rsidRDefault="00296BF3" w:rsidP="005B6330">
      <w:pPr>
        <w:pStyle w:val="a3"/>
        <w:spacing w:line="360" w:lineRule="auto"/>
        <w:jc w:val="both"/>
        <w:rPr>
          <w:rFonts w:ascii="Times New Roman" w:hAnsi="Times New Roman" w:cs="Times New Roman"/>
          <w:b/>
          <w:sz w:val="28"/>
          <w:szCs w:val="28"/>
        </w:rPr>
      </w:pPr>
      <w:r w:rsidRPr="005B6330">
        <w:rPr>
          <w:rFonts w:ascii="Times New Roman" w:hAnsi="Times New Roman" w:cs="Times New Roman"/>
          <w:b/>
          <w:sz w:val="28"/>
          <w:szCs w:val="28"/>
        </w:rPr>
        <w:t>3.</w:t>
      </w:r>
      <w:r w:rsidR="005B6330">
        <w:rPr>
          <w:rFonts w:ascii="Times New Roman" w:hAnsi="Times New Roman" w:cs="Times New Roman"/>
          <w:b/>
          <w:sz w:val="28"/>
          <w:szCs w:val="28"/>
        </w:rPr>
        <w:t xml:space="preserve">Практическая </w:t>
      </w:r>
      <w:r w:rsidRPr="005B6330">
        <w:rPr>
          <w:rFonts w:ascii="Times New Roman" w:hAnsi="Times New Roman" w:cs="Times New Roman"/>
          <w:b/>
          <w:sz w:val="28"/>
          <w:szCs w:val="28"/>
        </w:rPr>
        <w:t>часть</w:t>
      </w:r>
      <w:r w:rsidR="005B6330" w:rsidRPr="005B6330">
        <w:rPr>
          <w:rFonts w:ascii="Times New Roman" w:hAnsi="Times New Roman" w:cs="Times New Roman"/>
          <w:b/>
          <w:sz w:val="28"/>
          <w:szCs w:val="28"/>
        </w:rPr>
        <w:t>…………………………………</w:t>
      </w:r>
      <w:r w:rsidR="005B6330">
        <w:rPr>
          <w:rFonts w:ascii="Times New Roman" w:hAnsi="Times New Roman" w:cs="Times New Roman"/>
          <w:b/>
          <w:sz w:val="28"/>
          <w:szCs w:val="28"/>
        </w:rPr>
        <w:t>………………………...</w:t>
      </w:r>
      <w:r w:rsidR="005B6330" w:rsidRPr="005B6330">
        <w:rPr>
          <w:rFonts w:ascii="Times New Roman" w:hAnsi="Times New Roman" w:cs="Times New Roman"/>
          <w:b/>
          <w:sz w:val="28"/>
          <w:szCs w:val="28"/>
        </w:rPr>
        <w:t>9</w:t>
      </w:r>
    </w:p>
    <w:p w:rsidR="00296BF3" w:rsidRPr="005B6330" w:rsidRDefault="005B6330" w:rsidP="005B6330">
      <w:pPr>
        <w:pStyle w:val="a3"/>
        <w:spacing w:line="360" w:lineRule="auto"/>
        <w:jc w:val="both"/>
        <w:rPr>
          <w:rFonts w:ascii="Times New Roman" w:hAnsi="Times New Roman" w:cs="Times New Roman"/>
          <w:b/>
          <w:sz w:val="28"/>
          <w:szCs w:val="28"/>
        </w:rPr>
      </w:pPr>
      <w:r w:rsidRPr="005B6330">
        <w:rPr>
          <w:rFonts w:ascii="Times New Roman" w:hAnsi="Times New Roman" w:cs="Times New Roman"/>
          <w:b/>
          <w:sz w:val="28"/>
          <w:szCs w:val="28"/>
        </w:rPr>
        <w:t>З</w:t>
      </w:r>
      <w:r w:rsidR="00296BF3" w:rsidRPr="005B6330">
        <w:rPr>
          <w:rFonts w:ascii="Times New Roman" w:hAnsi="Times New Roman" w:cs="Times New Roman"/>
          <w:b/>
          <w:sz w:val="28"/>
          <w:szCs w:val="28"/>
        </w:rPr>
        <w:t>аключение</w:t>
      </w:r>
      <w:r>
        <w:rPr>
          <w:rFonts w:ascii="Times New Roman" w:hAnsi="Times New Roman" w:cs="Times New Roman"/>
          <w:b/>
          <w:sz w:val="28"/>
          <w:szCs w:val="28"/>
        </w:rPr>
        <w:t>……………………………………………………………………...13</w:t>
      </w:r>
    </w:p>
    <w:p w:rsidR="00296BF3" w:rsidRPr="005B6330" w:rsidRDefault="00296BF3" w:rsidP="005B6330">
      <w:pPr>
        <w:spacing w:line="360" w:lineRule="auto"/>
        <w:jc w:val="both"/>
        <w:rPr>
          <w:b/>
          <w:sz w:val="28"/>
          <w:szCs w:val="28"/>
        </w:rPr>
      </w:pPr>
      <w:r w:rsidRPr="005B6330">
        <w:rPr>
          <w:b/>
          <w:sz w:val="28"/>
          <w:szCs w:val="28"/>
        </w:rPr>
        <w:t>Список использованной литературы</w:t>
      </w:r>
      <w:r w:rsidR="005B6330">
        <w:rPr>
          <w:b/>
          <w:sz w:val="28"/>
          <w:szCs w:val="28"/>
        </w:rPr>
        <w:t>………………………………………...14</w:t>
      </w:r>
    </w:p>
    <w:p w:rsidR="002C3FEB" w:rsidRDefault="002C3FEB" w:rsidP="00B24D19">
      <w:pPr>
        <w:spacing w:line="360" w:lineRule="auto"/>
        <w:jc w:val="center"/>
        <w:rPr>
          <w:b/>
          <w:sz w:val="28"/>
          <w:szCs w:val="28"/>
        </w:rPr>
      </w:pPr>
    </w:p>
    <w:p w:rsidR="002C3FEB" w:rsidRDefault="002C3FEB" w:rsidP="00B24D19">
      <w:pPr>
        <w:spacing w:line="360" w:lineRule="auto"/>
        <w:jc w:val="center"/>
        <w:rPr>
          <w:b/>
          <w:sz w:val="28"/>
          <w:szCs w:val="28"/>
        </w:rPr>
      </w:pPr>
    </w:p>
    <w:p w:rsidR="002C3FEB" w:rsidRDefault="002C3FEB" w:rsidP="00B24D19">
      <w:pPr>
        <w:spacing w:line="360" w:lineRule="auto"/>
        <w:jc w:val="center"/>
        <w:rPr>
          <w:b/>
          <w:sz w:val="28"/>
          <w:szCs w:val="28"/>
        </w:rPr>
      </w:pPr>
    </w:p>
    <w:p w:rsidR="002C3FEB" w:rsidRDefault="002C3FEB" w:rsidP="00B24D19">
      <w:pPr>
        <w:spacing w:line="360" w:lineRule="auto"/>
        <w:jc w:val="center"/>
        <w:rPr>
          <w:b/>
          <w:sz w:val="28"/>
          <w:szCs w:val="28"/>
        </w:rPr>
      </w:pPr>
    </w:p>
    <w:p w:rsidR="002C3FEB" w:rsidRDefault="002C3FEB" w:rsidP="00B24D19">
      <w:pPr>
        <w:spacing w:line="360" w:lineRule="auto"/>
        <w:jc w:val="center"/>
        <w:rPr>
          <w:b/>
          <w:sz w:val="28"/>
          <w:szCs w:val="28"/>
        </w:rPr>
      </w:pPr>
    </w:p>
    <w:p w:rsidR="002C3FEB" w:rsidRDefault="002C3FEB" w:rsidP="00B24D19">
      <w:pPr>
        <w:spacing w:line="360" w:lineRule="auto"/>
        <w:jc w:val="center"/>
        <w:rPr>
          <w:b/>
          <w:sz w:val="28"/>
          <w:szCs w:val="28"/>
        </w:rPr>
      </w:pPr>
    </w:p>
    <w:p w:rsidR="002C3FEB" w:rsidRDefault="002C3FEB" w:rsidP="00B24D19">
      <w:pPr>
        <w:spacing w:line="360" w:lineRule="auto"/>
        <w:jc w:val="center"/>
        <w:rPr>
          <w:b/>
          <w:sz w:val="28"/>
          <w:szCs w:val="28"/>
        </w:rPr>
      </w:pPr>
    </w:p>
    <w:p w:rsidR="002C3FEB" w:rsidRDefault="002C3FEB" w:rsidP="00B24D19">
      <w:pPr>
        <w:spacing w:line="360" w:lineRule="auto"/>
        <w:jc w:val="center"/>
        <w:rPr>
          <w:b/>
          <w:sz w:val="28"/>
          <w:szCs w:val="28"/>
        </w:rPr>
      </w:pPr>
    </w:p>
    <w:p w:rsidR="002C3FEB" w:rsidRDefault="002C3FEB" w:rsidP="00B24D19">
      <w:pPr>
        <w:spacing w:line="360" w:lineRule="auto"/>
        <w:jc w:val="center"/>
        <w:rPr>
          <w:b/>
          <w:sz w:val="28"/>
          <w:szCs w:val="28"/>
        </w:rPr>
      </w:pPr>
    </w:p>
    <w:p w:rsidR="002C3FEB" w:rsidRDefault="002C3FEB" w:rsidP="00B24D19">
      <w:pPr>
        <w:spacing w:line="360" w:lineRule="auto"/>
        <w:jc w:val="center"/>
        <w:rPr>
          <w:b/>
          <w:sz w:val="28"/>
          <w:szCs w:val="28"/>
        </w:rPr>
      </w:pPr>
    </w:p>
    <w:p w:rsidR="002C3FEB" w:rsidRDefault="002C3FEB" w:rsidP="00B24D19">
      <w:pPr>
        <w:spacing w:line="360" w:lineRule="auto"/>
        <w:jc w:val="center"/>
        <w:rPr>
          <w:b/>
          <w:sz w:val="28"/>
          <w:szCs w:val="28"/>
        </w:rPr>
      </w:pPr>
    </w:p>
    <w:p w:rsidR="002C3FEB" w:rsidRDefault="002C3FEB" w:rsidP="00B24D19">
      <w:pPr>
        <w:spacing w:line="360" w:lineRule="auto"/>
        <w:jc w:val="center"/>
        <w:rPr>
          <w:b/>
          <w:sz w:val="28"/>
          <w:szCs w:val="28"/>
        </w:rPr>
      </w:pPr>
    </w:p>
    <w:p w:rsidR="002C3FEB" w:rsidRDefault="002C3FEB" w:rsidP="00B24D19">
      <w:pPr>
        <w:spacing w:line="360" w:lineRule="auto"/>
        <w:jc w:val="center"/>
        <w:rPr>
          <w:b/>
          <w:sz w:val="28"/>
          <w:szCs w:val="28"/>
        </w:rPr>
      </w:pPr>
    </w:p>
    <w:p w:rsidR="002C3FEB" w:rsidRDefault="002C3FEB" w:rsidP="00B24D19">
      <w:pPr>
        <w:spacing w:line="360" w:lineRule="auto"/>
        <w:jc w:val="center"/>
        <w:rPr>
          <w:b/>
          <w:sz w:val="28"/>
          <w:szCs w:val="28"/>
        </w:rPr>
      </w:pPr>
    </w:p>
    <w:p w:rsidR="002C3FEB" w:rsidRDefault="002C3FEB" w:rsidP="00B24D19">
      <w:pPr>
        <w:spacing w:line="360" w:lineRule="auto"/>
        <w:jc w:val="center"/>
        <w:rPr>
          <w:b/>
          <w:sz w:val="28"/>
          <w:szCs w:val="28"/>
        </w:rPr>
      </w:pPr>
    </w:p>
    <w:p w:rsidR="002C3FEB" w:rsidRDefault="002C3FEB" w:rsidP="00B24D19">
      <w:pPr>
        <w:spacing w:line="360" w:lineRule="auto"/>
        <w:jc w:val="center"/>
        <w:rPr>
          <w:b/>
          <w:sz w:val="28"/>
          <w:szCs w:val="28"/>
        </w:rPr>
      </w:pPr>
    </w:p>
    <w:p w:rsidR="002C3FEB" w:rsidRDefault="002C3FEB" w:rsidP="00B24D19">
      <w:pPr>
        <w:spacing w:line="360" w:lineRule="auto"/>
        <w:jc w:val="center"/>
        <w:rPr>
          <w:b/>
          <w:sz w:val="28"/>
          <w:szCs w:val="28"/>
        </w:rPr>
      </w:pPr>
    </w:p>
    <w:p w:rsidR="002C3FEB" w:rsidRDefault="002C3FEB" w:rsidP="00B24D19">
      <w:pPr>
        <w:spacing w:line="360" w:lineRule="auto"/>
        <w:jc w:val="center"/>
        <w:rPr>
          <w:b/>
          <w:sz w:val="28"/>
          <w:szCs w:val="28"/>
        </w:rPr>
      </w:pPr>
    </w:p>
    <w:p w:rsidR="002C3FEB" w:rsidRDefault="002C3FEB" w:rsidP="00B24D19">
      <w:pPr>
        <w:spacing w:line="360" w:lineRule="auto"/>
        <w:jc w:val="center"/>
        <w:rPr>
          <w:b/>
          <w:sz w:val="28"/>
          <w:szCs w:val="28"/>
        </w:rPr>
      </w:pPr>
    </w:p>
    <w:p w:rsidR="002C3FEB" w:rsidRDefault="002C3FEB" w:rsidP="00B24D19">
      <w:pPr>
        <w:spacing w:line="360" w:lineRule="auto"/>
        <w:jc w:val="center"/>
        <w:rPr>
          <w:b/>
          <w:sz w:val="28"/>
          <w:szCs w:val="28"/>
        </w:rPr>
      </w:pPr>
    </w:p>
    <w:p w:rsidR="00296BF3" w:rsidRDefault="00296BF3" w:rsidP="00296BF3">
      <w:pPr>
        <w:spacing w:line="360" w:lineRule="auto"/>
        <w:rPr>
          <w:b/>
          <w:sz w:val="28"/>
          <w:szCs w:val="28"/>
        </w:rPr>
      </w:pPr>
    </w:p>
    <w:p w:rsidR="00B24D19" w:rsidRPr="003C3B14" w:rsidRDefault="00B24D19" w:rsidP="00296BF3">
      <w:pPr>
        <w:spacing w:line="360" w:lineRule="auto"/>
        <w:jc w:val="center"/>
        <w:rPr>
          <w:b/>
          <w:sz w:val="28"/>
          <w:szCs w:val="28"/>
        </w:rPr>
      </w:pPr>
      <w:r w:rsidRPr="003C3B14">
        <w:rPr>
          <w:b/>
          <w:sz w:val="28"/>
          <w:szCs w:val="28"/>
        </w:rPr>
        <w:t>1.Введение.</w:t>
      </w:r>
    </w:p>
    <w:p w:rsidR="00B24D19" w:rsidRPr="003C3B14" w:rsidRDefault="00B24D19" w:rsidP="00B24D19">
      <w:pPr>
        <w:spacing w:line="360" w:lineRule="auto"/>
        <w:jc w:val="center"/>
        <w:rPr>
          <w:b/>
          <w:sz w:val="28"/>
          <w:szCs w:val="28"/>
        </w:rPr>
      </w:pPr>
      <w:r w:rsidRPr="003C3B14">
        <w:rPr>
          <w:b/>
          <w:sz w:val="28"/>
          <w:szCs w:val="28"/>
        </w:rPr>
        <w:t>Актуальность темы.</w:t>
      </w:r>
    </w:p>
    <w:p w:rsidR="00B24D19" w:rsidRPr="003C3B14" w:rsidRDefault="00B24D19" w:rsidP="008F165E">
      <w:pPr>
        <w:spacing w:line="360" w:lineRule="auto"/>
        <w:ind w:firstLine="709"/>
        <w:jc w:val="both"/>
        <w:rPr>
          <w:sz w:val="28"/>
          <w:szCs w:val="28"/>
        </w:rPr>
      </w:pPr>
      <w:r w:rsidRPr="003C3B14">
        <w:rPr>
          <w:sz w:val="28"/>
          <w:szCs w:val="28"/>
        </w:rPr>
        <w:t xml:space="preserve">     С </w:t>
      </w:r>
      <w:r w:rsidR="00522D34" w:rsidRPr="003C3B14">
        <w:rPr>
          <w:sz w:val="28"/>
          <w:szCs w:val="28"/>
        </w:rPr>
        <w:t>наступлением холодов</w:t>
      </w:r>
      <w:r w:rsidRPr="003C3B14">
        <w:rPr>
          <w:sz w:val="28"/>
          <w:szCs w:val="28"/>
        </w:rPr>
        <w:t xml:space="preserve"> проблема отопления напоми</w:t>
      </w:r>
      <w:r w:rsidR="005F6803">
        <w:rPr>
          <w:sz w:val="28"/>
          <w:szCs w:val="28"/>
        </w:rPr>
        <w:t>нает о себе все чаще и чаще. К</w:t>
      </w:r>
      <w:r w:rsidR="005F6803">
        <w:rPr>
          <w:sz w:val="28"/>
          <w:szCs w:val="28"/>
          <w:lang w:val="tt-RU"/>
        </w:rPr>
        <w:t>ак</w:t>
      </w:r>
      <w:r w:rsidRPr="003C3B14">
        <w:rPr>
          <w:sz w:val="28"/>
          <w:szCs w:val="28"/>
        </w:rPr>
        <w:t xml:space="preserve"> отопить свой дом,</w:t>
      </w:r>
      <w:r w:rsidR="001D3598">
        <w:rPr>
          <w:sz w:val="28"/>
          <w:szCs w:val="28"/>
        </w:rPr>
        <w:t xml:space="preserve"> какую систему </w:t>
      </w:r>
      <w:r w:rsidR="002A24A3">
        <w:rPr>
          <w:sz w:val="28"/>
          <w:szCs w:val="28"/>
        </w:rPr>
        <w:t>отопления использовать</w:t>
      </w:r>
      <w:r w:rsidR="00F0195C">
        <w:rPr>
          <w:sz w:val="28"/>
          <w:szCs w:val="28"/>
        </w:rPr>
        <w:t>,</w:t>
      </w:r>
      <w:r w:rsidRPr="003C3B14">
        <w:rPr>
          <w:sz w:val="28"/>
          <w:szCs w:val="28"/>
        </w:rPr>
        <w:t xml:space="preserve"> чтобы сделать его максимально </w:t>
      </w:r>
      <w:r w:rsidR="00522D34" w:rsidRPr="003C3B14">
        <w:rPr>
          <w:sz w:val="28"/>
          <w:szCs w:val="28"/>
        </w:rPr>
        <w:t>комфортным и</w:t>
      </w:r>
      <w:r w:rsidRPr="003C3B14">
        <w:rPr>
          <w:sz w:val="28"/>
          <w:szCs w:val="28"/>
        </w:rPr>
        <w:t xml:space="preserve"> экономичным для жилья?</w:t>
      </w:r>
    </w:p>
    <w:p w:rsidR="00B24D19" w:rsidRPr="003C3B14" w:rsidRDefault="00B24D19" w:rsidP="008F165E">
      <w:pPr>
        <w:spacing w:line="360" w:lineRule="auto"/>
        <w:ind w:firstLine="709"/>
        <w:jc w:val="both"/>
        <w:rPr>
          <w:sz w:val="28"/>
          <w:szCs w:val="28"/>
        </w:rPr>
      </w:pPr>
      <w:r w:rsidRPr="003C3B14">
        <w:rPr>
          <w:b/>
          <w:sz w:val="28"/>
          <w:szCs w:val="28"/>
        </w:rPr>
        <w:t xml:space="preserve">     </w:t>
      </w:r>
      <w:r w:rsidR="005F6803">
        <w:rPr>
          <w:sz w:val="28"/>
          <w:szCs w:val="28"/>
        </w:rPr>
        <w:t xml:space="preserve"> </w:t>
      </w:r>
      <w:r w:rsidRPr="003C3B14">
        <w:rPr>
          <w:sz w:val="28"/>
          <w:szCs w:val="28"/>
        </w:rPr>
        <w:t xml:space="preserve"> </w:t>
      </w:r>
      <w:r w:rsidRPr="003C3B14">
        <w:rPr>
          <w:color w:val="000000"/>
          <w:spacing w:val="-8"/>
          <w:w w:val="103"/>
          <w:sz w:val="28"/>
          <w:szCs w:val="28"/>
        </w:rPr>
        <w:t>Основная цель отопления - создание теплового комфорта в поме</w:t>
      </w:r>
      <w:r w:rsidRPr="003C3B14">
        <w:rPr>
          <w:color w:val="000000"/>
          <w:spacing w:val="-8"/>
          <w:w w:val="103"/>
          <w:sz w:val="28"/>
          <w:szCs w:val="28"/>
        </w:rPr>
        <w:softHyphen/>
        <w:t>щениях, т.е. тепловых условий, благоприятных для жизни деятельно</w:t>
      </w:r>
      <w:r w:rsidRPr="003C3B14">
        <w:rPr>
          <w:color w:val="000000"/>
          <w:spacing w:val="-8"/>
          <w:w w:val="103"/>
          <w:sz w:val="28"/>
          <w:szCs w:val="28"/>
        </w:rPr>
        <w:softHyphen/>
        <w:t>сти человека. Тепловой комфорт в холодное время года обеспечивается, если поддерживать определенную температуру воздуха в помещении, температуру внутренней поверхности наружных ограждений и поверхно</w:t>
      </w:r>
      <w:r w:rsidRPr="003C3B14">
        <w:rPr>
          <w:color w:val="000000"/>
          <w:spacing w:val="-8"/>
          <w:w w:val="103"/>
          <w:sz w:val="28"/>
          <w:szCs w:val="28"/>
        </w:rPr>
        <w:softHyphen/>
        <w:t>сти отопительных установок.</w:t>
      </w:r>
    </w:p>
    <w:p w:rsidR="00B24D19" w:rsidRDefault="00F0195C" w:rsidP="008F165E">
      <w:pPr>
        <w:spacing w:line="360" w:lineRule="auto"/>
        <w:ind w:firstLine="709"/>
        <w:jc w:val="both"/>
        <w:rPr>
          <w:sz w:val="28"/>
          <w:szCs w:val="28"/>
        </w:rPr>
      </w:pPr>
      <w:r>
        <w:rPr>
          <w:b/>
          <w:sz w:val="28"/>
          <w:szCs w:val="28"/>
        </w:rPr>
        <w:t>Цель нашего исследования - в</w:t>
      </w:r>
      <w:r w:rsidR="00B24D19" w:rsidRPr="003C3B14">
        <w:rPr>
          <w:sz w:val="28"/>
          <w:szCs w:val="28"/>
        </w:rPr>
        <w:t>ыявить на</w:t>
      </w:r>
      <w:r w:rsidR="005F6803">
        <w:rPr>
          <w:sz w:val="28"/>
          <w:szCs w:val="28"/>
        </w:rPr>
        <w:t xml:space="preserve">иболее экономичный вид отопительной системы </w:t>
      </w:r>
      <w:r w:rsidR="002E0004">
        <w:rPr>
          <w:sz w:val="28"/>
          <w:szCs w:val="28"/>
        </w:rPr>
        <w:t>в жилых помещениях</w:t>
      </w:r>
      <w:r w:rsidR="00B24D19" w:rsidRPr="003C3B14">
        <w:rPr>
          <w:sz w:val="28"/>
          <w:szCs w:val="28"/>
        </w:rPr>
        <w:t>.</w:t>
      </w:r>
    </w:p>
    <w:p w:rsidR="00B24D19" w:rsidRPr="003C3B14" w:rsidRDefault="00B24D19" w:rsidP="008F165E">
      <w:pPr>
        <w:spacing w:line="360" w:lineRule="auto"/>
        <w:ind w:firstLine="709"/>
        <w:jc w:val="both"/>
        <w:rPr>
          <w:b/>
          <w:sz w:val="28"/>
          <w:szCs w:val="28"/>
        </w:rPr>
      </w:pPr>
      <w:r w:rsidRPr="003C3B14">
        <w:rPr>
          <w:b/>
          <w:sz w:val="28"/>
          <w:szCs w:val="28"/>
        </w:rPr>
        <w:t>Задачи</w:t>
      </w:r>
    </w:p>
    <w:p w:rsidR="00B24D19" w:rsidRPr="003C3B14" w:rsidRDefault="00B24D19" w:rsidP="008F165E">
      <w:pPr>
        <w:spacing w:line="360" w:lineRule="auto"/>
        <w:ind w:firstLine="709"/>
        <w:jc w:val="both"/>
        <w:rPr>
          <w:sz w:val="28"/>
          <w:szCs w:val="28"/>
        </w:rPr>
      </w:pPr>
      <w:r w:rsidRPr="003C3B14">
        <w:rPr>
          <w:sz w:val="28"/>
          <w:szCs w:val="28"/>
        </w:rPr>
        <w:t>1) Рассчитать количество теплоты, которое необходимо для отопления:</w:t>
      </w:r>
    </w:p>
    <w:p w:rsidR="00B24D19" w:rsidRPr="003C3B14" w:rsidRDefault="00B24D19" w:rsidP="008F165E">
      <w:pPr>
        <w:spacing w:line="360" w:lineRule="auto"/>
        <w:ind w:firstLine="709"/>
        <w:jc w:val="both"/>
        <w:rPr>
          <w:sz w:val="28"/>
          <w:szCs w:val="28"/>
        </w:rPr>
      </w:pPr>
      <w:r w:rsidRPr="003C3B14">
        <w:rPr>
          <w:sz w:val="28"/>
          <w:szCs w:val="28"/>
        </w:rPr>
        <w:t>2)</w:t>
      </w:r>
      <w:r w:rsidRPr="003C3B14">
        <w:rPr>
          <w:b/>
          <w:sz w:val="28"/>
          <w:szCs w:val="28"/>
        </w:rPr>
        <w:t xml:space="preserve"> </w:t>
      </w:r>
      <w:r w:rsidRPr="003C3B14">
        <w:rPr>
          <w:sz w:val="28"/>
          <w:szCs w:val="28"/>
        </w:rPr>
        <w:t>Выяснить оплату отопления за 6 месяцев.</w:t>
      </w:r>
    </w:p>
    <w:p w:rsidR="00B24D19" w:rsidRDefault="00B24D19" w:rsidP="008F165E">
      <w:pPr>
        <w:spacing w:line="360" w:lineRule="auto"/>
        <w:ind w:firstLine="709"/>
        <w:jc w:val="both"/>
        <w:rPr>
          <w:sz w:val="28"/>
          <w:szCs w:val="28"/>
        </w:rPr>
      </w:pPr>
      <w:r w:rsidRPr="003C3B14">
        <w:rPr>
          <w:sz w:val="28"/>
          <w:szCs w:val="28"/>
        </w:rPr>
        <w:t>3) Провести сравнительный анализ различных систем отопления.</w:t>
      </w:r>
    </w:p>
    <w:p w:rsidR="001D3598" w:rsidRPr="003C3B14" w:rsidRDefault="00044DF1" w:rsidP="008F165E">
      <w:pPr>
        <w:spacing w:line="360" w:lineRule="auto"/>
        <w:ind w:firstLine="709"/>
        <w:jc w:val="both"/>
        <w:rPr>
          <w:sz w:val="28"/>
          <w:szCs w:val="28"/>
        </w:rPr>
      </w:pPr>
      <w:r>
        <w:rPr>
          <w:sz w:val="28"/>
          <w:szCs w:val="28"/>
        </w:rPr>
        <w:t>4) Выяснить</w:t>
      </w:r>
      <w:r w:rsidR="001D3598">
        <w:rPr>
          <w:sz w:val="28"/>
          <w:szCs w:val="28"/>
        </w:rPr>
        <w:t xml:space="preserve"> оптимальный вариант системы отопления</w:t>
      </w:r>
    </w:p>
    <w:p w:rsidR="00B24D19" w:rsidRPr="003C3B14" w:rsidRDefault="00B24D19" w:rsidP="008F165E">
      <w:pPr>
        <w:pStyle w:val="2"/>
        <w:spacing w:line="360" w:lineRule="auto"/>
        <w:ind w:firstLine="709"/>
        <w:jc w:val="both"/>
        <w:rPr>
          <w:sz w:val="28"/>
          <w:szCs w:val="28"/>
        </w:rPr>
      </w:pPr>
      <w:r w:rsidRPr="003C3B14">
        <w:rPr>
          <w:sz w:val="28"/>
          <w:szCs w:val="28"/>
        </w:rPr>
        <w:t>Методы исследования:</w:t>
      </w:r>
    </w:p>
    <w:p w:rsidR="00B24D19" w:rsidRPr="003C3B14" w:rsidRDefault="00487070" w:rsidP="00487070">
      <w:pPr>
        <w:pStyle w:val="2"/>
        <w:spacing w:before="0" w:beforeAutospacing="0" w:after="0" w:afterAutospacing="0" w:line="360" w:lineRule="auto"/>
        <w:ind w:left="360"/>
        <w:jc w:val="both"/>
        <w:rPr>
          <w:b w:val="0"/>
          <w:sz w:val="28"/>
          <w:szCs w:val="28"/>
        </w:rPr>
      </w:pPr>
      <w:r>
        <w:rPr>
          <w:b w:val="0"/>
          <w:sz w:val="28"/>
          <w:szCs w:val="28"/>
        </w:rPr>
        <w:t xml:space="preserve">          1.</w:t>
      </w:r>
      <w:r w:rsidR="00B24D19" w:rsidRPr="003C3B14">
        <w:rPr>
          <w:b w:val="0"/>
          <w:sz w:val="28"/>
          <w:szCs w:val="28"/>
        </w:rPr>
        <w:t>Изучение научной литературы.</w:t>
      </w:r>
    </w:p>
    <w:p w:rsidR="00B24D19" w:rsidRPr="003C3B14" w:rsidRDefault="00B24D19" w:rsidP="008F165E">
      <w:pPr>
        <w:pStyle w:val="2"/>
        <w:spacing w:before="0" w:beforeAutospacing="0" w:after="0" w:afterAutospacing="0" w:line="360" w:lineRule="auto"/>
        <w:ind w:left="360" w:firstLine="709"/>
        <w:jc w:val="both"/>
        <w:rPr>
          <w:b w:val="0"/>
          <w:sz w:val="28"/>
          <w:szCs w:val="28"/>
        </w:rPr>
      </w:pPr>
      <w:r w:rsidRPr="003C3B14">
        <w:rPr>
          <w:b w:val="0"/>
          <w:sz w:val="28"/>
          <w:szCs w:val="28"/>
        </w:rPr>
        <w:t>2. Вывод формул.</w:t>
      </w:r>
    </w:p>
    <w:p w:rsidR="00B24D19" w:rsidRPr="003C3B14" w:rsidRDefault="00B24D19" w:rsidP="008F165E">
      <w:pPr>
        <w:pStyle w:val="2"/>
        <w:spacing w:before="0" w:beforeAutospacing="0" w:after="0" w:afterAutospacing="0" w:line="360" w:lineRule="auto"/>
        <w:ind w:left="360" w:firstLine="709"/>
        <w:jc w:val="both"/>
        <w:rPr>
          <w:b w:val="0"/>
          <w:sz w:val="28"/>
          <w:szCs w:val="28"/>
        </w:rPr>
      </w:pPr>
      <w:r w:rsidRPr="003C3B14">
        <w:rPr>
          <w:b w:val="0"/>
          <w:sz w:val="28"/>
          <w:szCs w:val="28"/>
        </w:rPr>
        <w:t>3.Сравнительный анализ полученных результатов.</w:t>
      </w:r>
    </w:p>
    <w:p w:rsidR="00B24D19" w:rsidRPr="003C3B14" w:rsidRDefault="00B24D19" w:rsidP="008F165E">
      <w:pPr>
        <w:spacing w:line="360" w:lineRule="auto"/>
        <w:ind w:firstLine="709"/>
        <w:jc w:val="both"/>
        <w:rPr>
          <w:b/>
          <w:sz w:val="28"/>
          <w:szCs w:val="28"/>
        </w:rPr>
      </w:pPr>
    </w:p>
    <w:p w:rsidR="00B24D19" w:rsidRDefault="00B24D19" w:rsidP="008F165E">
      <w:pPr>
        <w:spacing w:line="360" w:lineRule="auto"/>
        <w:ind w:firstLine="709"/>
        <w:jc w:val="both"/>
        <w:rPr>
          <w:b/>
          <w:sz w:val="28"/>
          <w:szCs w:val="28"/>
        </w:rPr>
      </w:pPr>
    </w:p>
    <w:p w:rsidR="00B24D19" w:rsidRPr="003C3B14" w:rsidRDefault="00B24D19" w:rsidP="008F165E">
      <w:pPr>
        <w:spacing w:line="360" w:lineRule="auto"/>
        <w:ind w:firstLine="709"/>
        <w:jc w:val="both"/>
        <w:rPr>
          <w:b/>
          <w:sz w:val="28"/>
          <w:szCs w:val="28"/>
        </w:rPr>
      </w:pPr>
    </w:p>
    <w:p w:rsidR="002E0004" w:rsidRDefault="002E0004" w:rsidP="008F165E">
      <w:pPr>
        <w:spacing w:line="360" w:lineRule="auto"/>
        <w:ind w:firstLine="709"/>
        <w:jc w:val="both"/>
        <w:rPr>
          <w:b/>
          <w:sz w:val="28"/>
          <w:szCs w:val="28"/>
        </w:rPr>
      </w:pPr>
    </w:p>
    <w:p w:rsidR="002E0004" w:rsidRDefault="002E0004" w:rsidP="008F165E">
      <w:pPr>
        <w:spacing w:line="360" w:lineRule="auto"/>
        <w:ind w:firstLine="709"/>
        <w:jc w:val="both"/>
        <w:rPr>
          <w:b/>
          <w:sz w:val="28"/>
          <w:szCs w:val="28"/>
        </w:rPr>
      </w:pPr>
    </w:p>
    <w:p w:rsidR="00044DF1" w:rsidRDefault="00044DF1" w:rsidP="00044DF1">
      <w:pPr>
        <w:spacing w:line="360" w:lineRule="auto"/>
        <w:rPr>
          <w:b/>
          <w:sz w:val="28"/>
          <w:szCs w:val="28"/>
        </w:rPr>
      </w:pPr>
    </w:p>
    <w:p w:rsidR="00B24D19" w:rsidRPr="003C3B14" w:rsidRDefault="00B24D19" w:rsidP="00044DF1">
      <w:pPr>
        <w:spacing w:line="360" w:lineRule="auto"/>
        <w:jc w:val="center"/>
        <w:rPr>
          <w:b/>
          <w:sz w:val="28"/>
          <w:szCs w:val="28"/>
        </w:rPr>
      </w:pPr>
      <w:r w:rsidRPr="003C3B14">
        <w:rPr>
          <w:b/>
          <w:sz w:val="28"/>
          <w:szCs w:val="28"/>
        </w:rPr>
        <w:lastRenderedPageBreak/>
        <w:t>2. Теоретическая часть.</w:t>
      </w:r>
    </w:p>
    <w:p w:rsidR="00B24D19" w:rsidRPr="003C3B14" w:rsidRDefault="00B24D19" w:rsidP="00B24D19">
      <w:pPr>
        <w:spacing w:line="360" w:lineRule="auto"/>
        <w:jc w:val="center"/>
        <w:rPr>
          <w:b/>
          <w:sz w:val="28"/>
          <w:szCs w:val="28"/>
        </w:rPr>
      </w:pPr>
      <w:r w:rsidRPr="003C3B14">
        <w:rPr>
          <w:b/>
          <w:sz w:val="28"/>
          <w:szCs w:val="28"/>
        </w:rPr>
        <w:t>2.1 Историческая справка.</w:t>
      </w:r>
    </w:p>
    <w:p w:rsidR="00B24D19" w:rsidRPr="003C3B14" w:rsidRDefault="00B24D19" w:rsidP="00624094">
      <w:pPr>
        <w:spacing w:line="360" w:lineRule="auto"/>
        <w:ind w:firstLine="709"/>
        <w:jc w:val="both"/>
        <w:rPr>
          <w:sz w:val="28"/>
          <w:szCs w:val="28"/>
        </w:rPr>
      </w:pPr>
      <w:r w:rsidRPr="003C3B14">
        <w:rPr>
          <w:b/>
          <w:sz w:val="28"/>
          <w:szCs w:val="28"/>
        </w:rPr>
        <w:t xml:space="preserve"> </w:t>
      </w:r>
      <w:r w:rsidRPr="003C3B14">
        <w:rPr>
          <w:sz w:val="28"/>
          <w:szCs w:val="28"/>
        </w:rPr>
        <w:t xml:space="preserve">Среди тех, кто внес значительный вклад в развитие идей термодинамики, были Б. Томпсон (граф </w:t>
      </w:r>
      <w:proofErr w:type="spellStart"/>
      <w:r w:rsidRPr="003C3B14">
        <w:rPr>
          <w:sz w:val="28"/>
          <w:szCs w:val="28"/>
        </w:rPr>
        <w:t>Румфорд</w:t>
      </w:r>
      <w:proofErr w:type="spellEnd"/>
      <w:r w:rsidRPr="003C3B14">
        <w:rPr>
          <w:sz w:val="28"/>
          <w:szCs w:val="28"/>
        </w:rPr>
        <w:t xml:space="preserve">), Р. Майер и Дж. Джоуль. </w:t>
      </w:r>
    </w:p>
    <w:p w:rsidR="00B24D19" w:rsidRPr="003C3B14" w:rsidRDefault="00B24D19" w:rsidP="00624094">
      <w:pPr>
        <w:spacing w:line="360" w:lineRule="auto"/>
        <w:ind w:firstLine="709"/>
        <w:jc w:val="both"/>
        <w:rPr>
          <w:sz w:val="28"/>
          <w:szCs w:val="28"/>
        </w:rPr>
      </w:pPr>
      <w:r w:rsidRPr="003C3B14">
        <w:rPr>
          <w:noProof/>
          <w:sz w:val="28"/>
          <w:szCs w:val="28"/>
        </w:rPr>
        <w:drawing>
          <wp:inline distT="0" distB="0" distL="0" distR="0">
            <wp:extent cx="1771650" cy="2124075"/>
            <wp:effectExtent l="0" t="0" r="0" b="9525"/>
            <wp:docPr id="4" name="Рисунок 4" descr="38170uq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8170uq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71650" cy="2124075"/>
                    </a:xfrm>
                    <a:prstGeom prst="rect">
                      <a:avLst/>
                    </a:prstGeom>
                    <a:noFill/>
                    <a:ln>
                      <a:noFill/>
                    </a:ln>
                  </pic:spPr>
                </pic:pic>
              </a:graphicData>
            </a:graphic>
          </wp:inline>
        </w:drawing>
      </w:r>
      <w:r w:rsidRPr="003C3B14">
        <w:rPr>
          <w:sz w:val="28"/>
          <w:szCs w:val="28"/>
        </w:rPr>
        <w:t xml:space="preserve"> </w:t>
      </w:r>
      <w:r w:rsidRPr="003C3B14">
        <w:rPr>
          <w:noProof/>
          <w:sz w:val="28"/>
          <w:szCs w:val="28"/>
        </w:rPr>
        <w:drawing>
          <wp:inline distT="0" distB="0" distL="0" distR="0">
            <wp:extent cx="1600200" cy="2152650"/>
            <wp:effectExtent l="0" t="0" r="0" b="0"/>
            <wp:docPr id="3" name="Рисунок 3" descr="may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y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00200" cy="2152650"/>
                    </a:xfrm>
                    <a:prstGeom prst="rect">
                      <a:avLst/>
                    </a:prstGeom>
                    <a:noFill/>
                    <a:ln>
                      <a:noFill/>
                    </a:ln>
                  </pic:spPr>
                </pic:pic>
              </a:graphicData>
            </a:graphic>
          </wp:inline>
        </w:drawing>
      </w:r>
      <w:r w:rsidRPr="003C3B14">
        <w:rPr>
          <w:noProof/>
          <w:sz w:val="28"/>
          <w:szCs w:val="28"/>
        </w:rPr>
        <w:drawing>
          <wp:inline distT="0" distB="0" distL="0" distR="0">
            <wp:extent cx="1600200" cy="2152650"/>
            <wp:effectExtent l="0" t="0" r="0" b="0"/>
            <wp:docPr id="2" name="Рисунок 2" descr="nay_6_clip_image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ay_6_clip_image00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00200" cy="2152650"/>
                    </a:xfrm>
                    <a:prstGeom prst="rect">
                      <a:avLst/>
                    </a:prstGeom>
                    <a:noFill/>
                    <a:ln>
                      <a:noFill/>
                    </a:ln>
                  </pic:spPr>
                </pic:pic>
              </a:graphicData>
            </a:graphic>
          </wp:inline>
        </w:drawing>
      </w:r>
    </w:p>
    <w:p w:rsidR="00B24D19" w:rsidRPr="003C3B14" w:rsidRDefault="00B24D19" w:rsidP="00624094">
      <w:pPr>
        <w:spacing w:line="360" w:lineRule="auto"/>
        <w:ind w:firstLine="709"/>
        <w:jc w:val="both"/>
        <w:rPr>
          <w:sz w:val="28"/>
          <w:szCs w:val="28"/>
        </w:rPr>
      </w:pPr>
    </w:p>
    <w:p w:rsidR="00B24D19" w:rsidRPr="003C3B14" w:rsidRDefault="00B24D19" w:rsidP="00624094">
      <w:pPr>
        <w:spacing w:line="360" w:lineRule="auto"/>
        <w:ind w:firstLine="709"/>
        <w:jc w:val="both"/>
        <w:rPr>
          <w:sz w:val="28"/>
          <w:szCs w:val="28"/>
        </w:rPr>
      </w:pPr>
      <w:r w:rsidRPr="003C3B14">
        <w:rPr>
          <w:sz w:val="28"/>
          <w:szCs w:val="28"/>
        </w:rPr>
        <w:t xml:space="preserve">Заслугой Томпсона является опровержение бытовавшей в XVIII в. теории "калорической жидкости", которая перетекает из одного тела в другое при нагревании или охлаждении. При этом (по аналогии с течением воды) полное количество калорической жидкости должно сохраняться. Наблюдая сильное нагревание, возникавшее в результате сверления стволов пушек на оружейном заводе, Томпсон заметил, что это невозможно объяснить перетеканием калорической жидкости от других тел, тем более что эффект накапливался, т.е. теплота каким-то образом генерировалась. Он попытался провести количественные эксперименты. В одном из них для охлаждения сверла использовалась вода. Томпсон измерял рост температуры воды вплоть до кипения и, как он вспоминал, "заметил удивленное выражение лиц окружающих, когда они увидели, что вода закипела без всякого огня". Томпсон пришел к выводу, что теплота не является материальной субстанцией, так как опыт свидетельствовал, что количество этой субстанции может неограниченно возрастать. Он высказал предположение, что нагревание являлось результатом той работы, которую совершали силы трения. Важный, но, к сожалению, не оцененный современниками вклад в установление закона сохранения энергии в приложении к тепловым процессам </w:t>
      </w:r>
      <w:r w:rsidRPr="003C3B14">
        <w:rPr>
          <w:sz w:val="28"/>
          <w:szCs w:val="28"/>
        </w:rPr>
        <w:lastRenderedPageBreak/>
        <w:t>внес немецкий врач Р. Майер. Именно он, сравнивая цвет венозной крови у людей, живущих на севере и на юге, первым с определенностью высказал утверждение, что теплота есть просто иная форма энергии.</w:t>
      </w:r>
    </w:p>
    <w:p w:rsidR="00B24D19" w:rsidRPr="00624094" w:rsidRDefault="00B24D19" w:rsidP="00624094">
      <w:pPr>
        <w:spacing w:line="360" w:lineRule="auto"/>
        <w:ind w:firstLine="709"/>
        <w:jc w:val="center"/>
        <w:rPr>
          <w:b/>
          <w:i/>
          <w:sz w:val="28"/>
          <w:szCs w:val="28"/>
        </w:rPr>
      </w:pPr>
      <w:r w:rsidRPr="00624094">
        <w:rPr>
          <w:b/>
          <w:i/>
          <w:sz w:val="28"/>
          <w:szCs w:val="28"/>
        </w:rPr>
        <w:t>Опыт Джоуля</w:t>
      </w:r>
    </w:p>
    <w:p w:rsidR="00B24D19" w:rsidRPr="003C3B14" w:rsidRDefault="00B24D19" w:rsidP="00624094">
      <w:pPr>
        <w:spacing w:line="360" w:lineRule="auto"/>
        <w:ind w:firstLine="709"/>
        <w:jc w:val="both"/>
        <w:rPr>
          <w:sz w:val="28"/>
          <w:szCs w:val="28"/>
        </w:rPr>
      </w:pPr>
      <w:r w:rsidRPr="003C3B14">
        <w:rPr>
          <w:sz w:val="28"/>
          <w:szCs w:val="28"/>
        </w:rPr>
        <w:t xml:space="preserve">Устройство, с помощью которого Дж. Джоуль в </w:t>
      </w:r>
      <w:smartTag w:uri="urn:schemas-microsoft-com:office:smarttags" w:element="metricconverter">
        <w:smartTagPr>
          <w:attr w:name="ProductID" w:val="1847 г"/>
        </w:smartTagPr>
        <w:r w:rsidRPr="003C3B14">
          <w:rPr>
            <w:sz w:val="28"/>
            <w:szCs w:val="28"/>
          </w:rPr>
          <w:t>1847 г</w:t>
        </w:r>
      </w:smartTag>
      <w:r w:rsidRPr="003C3B14">
        <w:rPr>
          <w:sz w:val="28"/>
          <w:szCs w:val="28"/>
        </w:rPr>
        <w:t xml:space="preserve">. доказал, что механическая и тепловая энергия могут переходить из одной формы в другую, и измерил механический эквивалент количества теплоты, состояло из двух массивных тел массами М/2, подвешенных на нитях так, что при своем движении вниз с высоты h они раскручивали систему погруженных в воду легких лопастей. Сосуд с водой был </w:t>
      </w:r>
      <w:proofErr w:type="spellStart"/>
      <w:r w:rsidRPr="003C3B14">
        <w:rPr>
          <w:sz w:val="28"/>
          <w:szCs w:val="28"/>
        </w:rPr>
        <w:t>теплоизолирован</w:t>
      </w:r>
      <w:proofErr w:type="spellEnd"/>
      <w:r w:rsidRPr="003C3B14">
        <w:rPr>
          <w:sz w:val="28"/>
          <w:szCs w:val="28"/>
        </w:rPr>
        <w:t>. Таким образом, нагревание массы m воды можно было отнести за счет механической работы, совершенной вращающимися лопастями, которые, в свою очередь, получали кинетическую энергию вращения за счет изменения потенциальной энергии опускающихся грузов. Если признать справедливость закона сохранения энергии в любых формах, то механическая работа должна равняться количеству теплоты, затраченной на нагревание воды:</w:t>
      </w:r>
    </w:p>
    <w:p w:rsidR="00B24D19" w:rsidRPr="003C3B14" w:rsidRDefault="00B24D19" w:rsidP="00624094">
      <w:pPr>
        <w:spacing w:line="360" w:lineRule="auto"/>
        <w:ind w:firstLine="709"/>
        <w:jc w:val="both"/>
        <w:rPr>
          <w:sz w:val="28"/>
          <w:szCs w:val="28"/>
          <w:lang w:val="en-US"/>
        </w:rPr>
      </w:pPr>
      <w:r w:rsidRPr="003C3B14">
        <w:rPr>
          <w:sz w:val="28"/>
          <w:szCs w:val="28"/>
          <w:lang w:val="en-US"/>
        </w:rPr>
        <w:t xml:space="preserve">A = </w:t>
      </w:r>
      <w:proofErr w:type="spellStart"/>
      <w:r w:rsidRPr="003C3B14">
        <w:rPr>
          <w:sz w:val="28"/>
          <w:szCs w:val="28"/>
          <w:lang w:val="en-US"/>
        </w:rPr>
        <w:t>dU</w:t>
      </w:r>
      <w:proofErr w:type="spellEnd"/>
      <w:r w:rsidRPr="003C3B14">
        <w:rPr>
          <w:sz w:val="28"/>
          <w:szCs w:val="28"/>
          <w:lang w:val="en-US"/>
        </w:rPr>
        <w:t xml:space="preserve"> = </w:t>
      </w:r>
      <w:r w:rsidRPr="003C3B14">
        <w:rPr>
          <w:sz w:val="28"/>
          <w:szCs w:val="28"/>
        </w:rPr>
        <w:t>М</w:t>
      </w:r>
      <w:proofErr w:type="spellStart"/>
      <w:r w:rsidRPr="003C3B14">
        <w:rPr>
          <w:sz w:val="28"/>
          <w:szCs w:val="28"/>
          <w:lang w:val="en-US"/>
        </w:rPr>
        <w:t>gh</w:t>
      </w:r>
      <w:proofErr w:type="spellEnd"/>
      <w:r w:rsidRPr="003C3B14">
        <w:rPr>
          <w:sz w:val="28"/>
          <w:szCs w:val="28"/>
          <w:lang w:val="en-US"/>
        </w:rPr>
        <w:t xml:space="preserve"> = Q = </w:t>
      </w:r>
      <w:proofErr w:type="spellStart"/>
      <w:r w:rsidRPr="003C3B14">
        <w:rPr>
          <w:sz w:val="28"/>
          <w:szCs w:val="28"/>
          <w:lang w:val="en-US"/>
        </w:rPr>
        <w:t>cVmdT</w:t>
      </w:r>
      <w:proofErr w:type="spellEnd"/>
      <w:r w:rsidRPr="003C3B14">
        <w:rPr>
          <w:sz w:val="28"/>
          <w:szCs w:val="28"/>
          <w:lang w:val="en-US"/>
        </w:rPr>
        <w:t>.</w:t>
      </w:r>
    </w:p>
    <w:p w:rsidR="00B24D19" w:rsidRPr="003C3B14" w:rsidRDefault="00B24D19" w:rsidP="00624094">
      <w:pPr>
        <w:spacing w:line="360" w:lineRule="auto"/>
        <w:ind w:firstLine="709"/>
        <w:jc w:val="both"/>
        <w:rPr>
          <w:sz w:val="28"/>
          <w:szCs w:val="28"/>
        </w:rPr>
      </w:pPr>
      <w:r w:rsidRPr="003C3B14">
        <w:rPr>
          <w:sz w:val="28"/>
          <w:szCs w:val="28"/>
        </w:rPr>
        <w:t xml:space="preserve">Джоуль сравнил значения A в Дж (сам Джоуль употреблял, конечно, другие единицы работы) и Q в калориях, которые являются устаревшими единицами измерения количества теплоты (1 ккал равна тому количеству теплоты, которое нужно, чтобы нагреть </w:t>
      </w:r>
      <w:smartTag w:uri="urn:schemas-microsoft-com:office:smarttags" w:element="metricconverter">
        <w:smartTagPr>
          <w:attr w:name="ProductID" w:val="1 кг"/>
        </w:smartTagPr>
        <w:r w:rsidRPr="003C3B14">
          <w:rPr>
            <w:sz w:val="28"/>
            <w:szCs w:val="28"/>
          </w:rPr>
          <w:t>1 кг</w:t>
        </w:r>
      </w:smartTag>
      <w:r w:rsidRPr="003C3B14">
        <w:rPr>
          <w:sz w:val="28"/>
          <w:szCs w:val="28"/>
        </w:rPr>
        <w:t xml:space="preserve"> воды на 1 °С в интервале от 14,5 до 15,5 °С). Полученный Джоулем результат (1 кал = 4,15 Дж) несколько отличался от известного теперь:</w:t>
      </w:r>
    </w:p>
    <w:p w:rsidR="00B24D19" w:rsidRPr="003C3B14" w:rsidRDefault="00B24D19" w:rsidP="00624094">
      <w:pPr>
        <w:spacing w:line="360" w:lineRule="auto"/>
        <w:ind w:firstLine="709"/>
        <w:jc w:val="both"/>
        <w:rPr>
          <w:sz w:val="28"/>
          <w:szCs w:val="28"/>
        </w:rPr>
      </w:pPr>
      <w:r w:rsidRPr="003C3B14">
        <w:rPr>
          <w:sz w:val="28"/>
          <w:szCs w:val="28"/>
        </w:rPr>
        <w:t>1 кал = 4,186 Дж.</w:t>
      </w:r>
    </w:p>
    <w:p w:rsidR="00B24D19" w:rsidRPr="003C3B14" w:rsidRDefault="00B24D19" w:rsidP="00624094">
      <w:pPr>
        <w:spacing w:line="360" w:lineRule="auto"/>
        <w:ind w:firstLine="709"/>
        <w:jc w:val="both"/>
        <w:rPr>
          <w:sz w:val="28"/>
          <w:szCs w:val="28"/>
        </w:rPr>
      </w:pPr>
      <w:r w:rsidRPr="003C3B14">
        <w:rPr>
          <w:noProof/>
          <w:sz w:val="28"/>
          <w:szCs w:val="28"/>
        </w:rPr>
        <w:lastRenderedPageBreak/>
        <w:drawing>
          <wp:inline distT="0" distB="0" distL="0" distR="0">
            <wp:extent cx="2162175" cy="1905000"/>
            <wp:effectExtent l="0" t="0" r="9525" b="0"/>
            <wp:docPr id="1" name="Рисунок 1" descr="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8-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2175" cy="1905000"/>
                    </a:xfrm>
                    <a:prstGeom prst="rect">
                      <a:avLst/>
                    </a:prstGeom>
                    <a:noFill/>
                    <a:ln>
                      <a:noFill/>
                    </a:ln>
                  </pic:spPr>
                </pic:pic>
              </a:graphicData>
            </a:graphic>
          </wp:inline>
        </w:drawing>
      </w:r>
    </w:p>
    <w:p w:rsidR="00B24D19" w:rsidRPr="003C3B14" w:rsidRDefault="00B24D19" w:rsidP="00624094">
      <w:pPr>
        <w:spacing w:line="360" w:lineRule="auto"/>
        <w:ind w:firstLine="709"/>
        <w:jc w:val="both"/>
        <w:rPr>
          <w:sz w:val="28"/>
          <w:szCs w:val="28"/>
        </w:rPr>
      </w:pPr>
      <w:r w:rsidRPr="003C3B14">
        <w:rPr>
          <w:sz w:val="28"/>
          <w:szCs w:val="28"/>
        </w:rPr>
        <w:t>Однако следует признать, что для своего времени точность опыта Джоуля была очень высокой.</w:t>
      </w:r>
    </w:p>
    <w:p w:rsidR="00B24D19" w:rsidRPr="003C3B14" w:rsidRDefault="00296BF3" w:rsidP="00624094">
      <w:pPr>
        <w:spacing w:line="360" w:lineRule="auto"/>
        <w:ind w:firstLine="709"/>
        <w:jc w:val="center"/>
        <w:rPr>
          <w:b/>
          <w:sz w:val="28"/>
          <w:szCs w:val="28"/>
        </w:rPr>
      </w:pPr>
      <w:r>
        <w:rPr>
          <w:b/>
          <w:sz w:val="28"/>
          <w:szCs w:val="28"/>
        </w:rPr>
        <w:t>2.2</w:t>
      </w:r>
      <w:r w:rsidR="00B24D19" w:rsidRPr="003C3B14">
        <w:rPr>
          <w:b/>
          <w:sz w:val="28"/>
          <w:szCs w:val="28"/>
        </w:rPr>
        <w:t xml:space="preserve"> Теплопередача</w:t>
      </w:r>
    </w:p>
    <w:p w:rsidR="00B24D19" w:rsidRPr="003C3B14" w:rsidRDefault="00B24D19" w:rsidP="00624094">
      <w:pPr>
        <w:spacing w:line="360" w:lineRule="auto"/>
        <w:ind w:firstLine="709"/>
        <w:jc w:val="both"/>
        <w:rPr>
          <w:sz w:val="28"/>
          <w:szCs w:val="28"/>
        </w:rPr>
      </w:pPr>
      <w:r w:rsidRPr="003C3B14">
        <w:rPr>
          <w:sz w:val="28"/>
          <w:szCs w:val="28"/>
        </w:rPr>
        <w:t xml:space="preserve">Теплопередача (теплообмен) - это процесс обмена энергией между системой и окружающими ее телами; при этом нет изменения внешних параметров состояния системы (P, V, T). Теплопередача осуществляется либо путем непосредственного взаимодействия частиц системы с частицами среды при их случайных столкновениях (теплопроводность, конвекция), либо путем обмена электромагнитным излучением (лучеиспускание). Например, при столкновении "холодного" и "горячего" газов молекулы нагретого газа передают энергию (при случайных столкновениях) молекулам холодного газа. Вода в море в дневное время прогревается (получает энергию) за счет излучения, посылаемого Солнцем. Энергия, полученная или отданная системой в процессе теплопередачи, называется количеством тепла. Количество тепла Q измеряется в Джоулях (Дж) и является величиной скалярной. </w:t>
      </w:r>
      <w:proofErr w:type="gramStart"/>
      <w:r w:rsidRPr="003C3B14">
        <w:rPr>
          <w:sz w:val="28"/>
          <w:szCs w:val="28"/>
        </w:rPr>
        <w:t>Q &gt;</w:t>
      </w:r>
      <w:proofErr w:type="gramEnd"/>
      <w:r w:rsidRPr="003C3B14">
        <w:rPr>
          <w:sz w:val="28"/>
          <w:szCs w:val="28"/>
        </w:rPr>
        <w:t xml:space="preserve"> 0 (положительная величина), если система получает тепло;</w:t>
      </w:r>
    </w:p>
    <w:p w:rsidR="00B24D19" w:rsidRPr="003C3B14" w:rsidRDefault="00B24D19" w:rsidP="00624094">
      <w:pPr>
        <w:spacing w:line="360" w:lineRule="auto"/>
        <w:ind w:firstLine="709"/>
        <w:jc w:val="both"/>
        <w:rPr>
          <w:sz w:val="28"/>
          <w:szCs w:val="28"/>
        </w:rPr>
      </w:pPr>
      <w:r w:rsidRPr="003C3B14">
        <w:rPr>
          <w:sz w:val="28"/>
          <w:szCs w:val="28"/>
        </w:rPr>
        <w:t xml:space="preserve"> Q </w:t>
      </w:r>
      <w:proofErr w:type="gramStart"/>
      <w:r w:rsidRPr="003C3B14">
        <w:rPr>
          <w:sz w:val="28"/>
          <w:szCs w:val="28"/>
        </w:rPr>
        <w:t>&lt; 0</w:t>
      </w:r>
      <w:proofErr w:type="gramEnd"/>
      <w:r w:rsidRPr="003C3B14">
        <w:rPr>
          <w:sz w:val="28"/>
          <w:szCs w:val="28"/>
        </w:rPr>
        <w:t xml:space="preserve"> (отрицательная величина), если система отдает тепло.</w:t>
      </w:r>
    </w:p>
    <w:p w:rsidR="00B24D19" w:rsidRPr="003C3B14" w:rsidRDefault="00B24D19" w:rsidP="00624094">
      <w:pPr>
        <w:spacing w:line="360" w:lineRule="auto"/>
        <w:jc w:val="both"/>
        <w:rPr>
          <w:sz w:val="28"/>
          <w:szCs w:val="28"/>
        </w:rPr>
      </w:pPr>
      <w:r w:rsidRPr="00B24D19">
        <w:rPr>
          <w:sz w:val="28"/>
          <w:szCs w:val="28"/>
        </w:rPr>
        <w:t>1.</w:t>
      </w:r>
      <w:r w:rsidRPr="003C3B14">
        <w:rPr>
          <w:sz w:val="28"/>
          <w:szCs w:val="28"/>
        </w:rPr>
        <w:t xml:space="preserve"> Нагревание и охлаждение веществ. Удельная теплоемкость вещества </w:t>
      </w:r>
    </w:p>
    <w:p w:rsidR="00B24D19" w:rsidRPr="003C3B14" w:rsidRDefault="00B24D19" w:rsidP="00624094">
      <w:pPr>
        <w:spacing w:line="360" w:lineRule="auto"/>
        <w:ind w:firstLine="709"/>
        <w:jc w:val="both"/>
        <w:rPr>
          <w:sz w:val="28"/>
          <w:szCs w:val="28"/>
        </w:rPr>
      </w:pPr>
      <w:r w:rsidRPr="003C3B14">
        <w:rPr>
          <w:sz w:val="28"/>
          <w:szCs w:val="28"/>
        </w:rPr>
        <w:t xml:space="preserve">Нагревание - процесс, при котором при подводе количества тепла Q температура вещества (твердого тела, жидкости или газа) линейно повышается (рис. 1). Количество тепла, необходимое для нагревания вещества массой m, определяется по формуле </w:t>
      </w:r>
    </w:p>
    <w:p w:rsidR="00B24D19" w:rsidRPr="0020318D" w:rsidRDefault="00B24D19" w:rsidP="00624094">
      <w:pPr>
        <w:spacing w:line="360" w:lineRule="auto"/>
        <w:ind w:firstLine="709"/>
        <w:jc w:val="both"/>
        <w:rPr>
          <w:sz w:val="28"/>
          <w:szCs w:val="28"/>
        </w:rPr>
      </w:pPr>
      <w:r w:rsidRPr="003C3B14">
        <w:rPr>
          <w:sz w:val="28"/>
          <w:szCs w:val="28"/>
        </w:rPr>
        <w:t xml:space="preserve"> </w:t>
      </w:r>
      <w:r w:rsidRPr="003C3B14">
        <w:rPr>
          <w:sz w:val="28"/>
          <w:szCs w:val="28"/>
          <w:lang w:val="en-US"/>
        </w:rPr>
        <w:t>Q</w:t>
      </w:r>
      <w:r w:rsidRPr="0020318D">
        <w:rPr>
          <w:sz w:val="28"/>
          <w:szCs w:val="28"/>
        </w:rPr>
        <w:t>=</w:t>
      </w:r>
      <w:proofErr w:type="gramStart"/>
      <w:r w:rsidRPr="003C3B14">
        <w:rPr>
          <w:sz w:val="28"/>
          <w:szCs w:val="28"/>
          <w:lang w:val="en-US"/>
        </w:rPr>
        <w:t>cm</w:t>
      </w:r>
      <w:r w:rsidRPr="0020318D">
        <w:rPr>
          <w:sz w:val="28"/>
          <w:szCs w:val="28"/>
        </w:rPr>
        <w:t>(</w:t>
      </w:r>
      <w:proofErr w:type="gramEnd"/>
      <w:r w:rsidRPr="0020318D">
        <w:rPr>
          <w:sz w:val="28"/>
          <w:szCs w:val="28"/>
        </w:rPr>
        <w:t xml:space="preserve"> </w:t>
      </w:r>
      <w:r w:rsidRPr="003C3B14">
        <w:rPr>
          <w:sz w:val="28"/>
          <w:szCs w:val="28"/>
          <w:lang w:val="en-US"/>
        </w:rPr>
        <w:t>t</w:t>
      </w:r>
      <w:r w:rsidRPr="0020318D">
        <w:rPr>
          <w:sz w:val="28"/>
          <w:szCs w:val="28"/>
        </w:rPr>
        <w:t>1-</w:t>
      </w:r>
      <w:r w:rsidRPr="003C3B14">
        <w:rPr>
          <w:sz w:val="28"/>
          <w:szCs w:val="28"/>
          <w:lang w:val="en-US"/>
        </w:rPr>
        <w:t>t</w:t>
      </w:r>
      <w:r w:rsidRPr="0020318D">
        <w:rPr>
          <w:sz w:val="28"/>
          <w:szCs w:val="28"/>
        </w:rPr>
        <w:t>2 )</w:t>
      </w:r>
    </w:p>
    <w:p w:rsidR="00B24D19" w:rsidRPr="003C3B14" w:rsidRDefault="00B24D19" w:rsidP="00624094">
      <w:pPr>
        <w:spacing w:line="360" w:lineRule="auto"/>
        <w:ind w:firstLine="709"/>
        <w:jc w:val="both"/>
        <w:rPr>
          <w:sz w:val="28"/>
          <w:szCs w:val="28"/>
        </w:rPr>
      </w:pPr>
      <w:r w:rsidRPr="003C3B14">
        <w:rPr>
          <w:sz w:val="28"/>
          <w:szCs w:val="28"/>
        </w:rPr>
        <w:lastRenderedPageBreak/>
        <w:t>где t1 и t2 - начальная и конечная температуры нагрева; с - удельная теплоемкость вещества.</w:t>
      </w:r>
    </w:p>
    <w:p w:rsidR="00B24D19" w:rsidRPr="003C3B14" w:rsidRDefault="00B24D19" w:rsidP="00624094">
      <w:pPr>
        <w:spacing w:line="360" w:lineRule="auto"/>
        <w:ind w:firstLine="709"/>
        <w:jc w:val="both"/>
        <w:rPr>
          <w:sz w:val="28"/>
          <w:szCs w:val="28"/>
        </w:rPr>
      </w:pPr>
      <w:r w:rsidRPr="003C3B14">
        <w:rPr>
          <w:sz w:val="28"/>
          <w:szCs w:val="28"/>
        </w:rPr>
        <w:t xml:space="preserve">Охлаждение - процесс, при котором при отводе количества тепла Q температура вещества линейно понижается. </w:t>
      </w:r>
    </w:p>
    <w:p w:rsidR="00B24D19" w:rsidRPr="003C3B14" w:rsidRDefault="00B24D19" w:rsidP="00624094">
      <w:pPr>
        <w:spacing w:line="360" w:lineRule="auto"/>
        <w:ind w:firstLine="709"/>
        <w:jc w:val="both"/>
        <w:rPr>
          <w:sz w:val="28"/>
          <w:szCs w:val="28"/>
        </w:rPr>
      </w:pPr>
      <w:r w:rsidRPr="003C3B14">
        <w:rPr>
          <w:sz w:val="28"/>
          <w:szCs w:val="28"/>
        </w:rPr>
        <w:t xml:space="preserve">Удельная теплоемкость вещества - величина, равная количеству тепла, необходимому для нагревания единицы массы вещества на один градус. Удельная теплоемкость измеряется в К (К - градус по шкале Кельвина). </w:t>
      </w:r>
      <w:r w:rsidRPr="003C3B14">
        <w:rPr>
          <w:sz w:val="28"/>
          <w:szCs w:val="28"/>
        </w:rPr>
        <w:cr/>
        <w:t xml:space="preserve">2. Плавление и кристаллизация. Удельная теплота плавления. </w:t>
      </w:r>
    </w:p>
    <w:p w:rsidR="00B24D19" w:rsidRPr="003C3B14" w:rsidRDefault="00B24D19" w:rsidP="00624094">
      <w:pPr>
        <w:spacing w:line="360" w:lineRule="auto"/>
        <w:ind w:firstLine="709"/>
        <w:jc w:val="both"/>
        <w:rPr>
          <w:sz w:val="28"/>
          <w:szCs w:val="28"/>
        </w:rPr>
      </w:pPr>
      <w:r w:rsidRPr="003C3B14">
        <w:rPr>
          <w:sz w:val="28"/>
          <w:szCs w:val="28"/>
        </w:rPr>
        <w:t xml:space="preserve">Плавление - процесс превращения твердого тела в жидкость. Этот процесс для разных веществ происходит при определенной температуре плавления. Пока твердое тело не расплавится температура плавления </w:t>
      </w:r>
      <w:proofErr w:type="spellStart"/>
      <w:r w:rsidRPr="003C3B14">
        <w:rPr>
          <w:sz w:val="28"/>
          <w:szCs w:val="28"/>
        </w:rPr>
        <w:t>tпл</w:t>
      </w:r>
      <w:proofErr w:type="spellEnd"/>
      <w:r w:rsidRPr="003C3B14">
        <w:rPr>
          <w:sz w:val="28"/>
          <w:szCs w:val="28"/>
        </w:rPr>
        <w:t xml:space="preserve"> остается постоянной.</w:t>
      </w:r>
    </w:p>
    <w:p w:rsidR="00B24D19" w:rsidRPr="00B24D19" w:rsidRDefault="00B24D19" w:rsidP="00624094">
      <w:pPr>
        <w:spacing w:line="360" w:lineRule="auto"/>
        <w:ind w:firstLine="709"/>
        <w:jc w:val="both"/>
        <w:rPr>
          <w:sz w:val="28"/>
          <w:szCs w:val="28"/>
        </w:rPr>
      </w:pPr>
      <w:r w:rsidRPr="003C3B14">
        <w:rPr>
          <w:sz w:val="28"/>
          <w:szCs w:val="28"/>
        </w:rPr>
        <w:t xml:space="preserve">Обратный процесс, при котором жидкость переходит в твердую фазу, называется кристаллизацией. Количество тепла Q, которое нужно для плавления вещества массой m, можно </w:t>
      </w:r>
      <w:proofErr w:type="gramStart"/>
      <w:r w:rsidRPr="003C3B14">
        <w:rPr>
          <w:sz w:val="28"/>
          <w:szCs w:val="28"/>
        </w:rPr>
        <w:t>рассчитать</w:t>
      </w:r>
      <w:proofErr w:type="gramEnd"/>
      <w:r w:rsidRPr="003C3B14">
        <w:rPr>
          <w:sz w:val="28"/>
          <w:szCs w:val="28"/>
        </w:rPr>
        <w:t xml:space="preserve"> как </w:t>
      </w:r>
      <w:r w:rsidRPr="003C3B14">
        <w:rPr>
          <w:sz w:val="28"/>
          <w:szCs w:val="28"/>
          <w:lang w:val="en-US"/>
        </w:rPr>
        <w:t>Q</w:t>
      </w:r>
      <w:r w:rsidRPr="00FC0FA7">
        <w:rPr>
          <w:sz w:val="28"/>
          <w:szCs w:val="28"/>
        </w:rPr>
        <w:t>=</w:t>
      </w:r>
      <w:r w:rsidRPr="003C3B14">
        <w:rPr>
          <w:sz w:val="28"/>
          <w:szCs w:val="28"/>
          <w:lang w:val="en-US"/>
        </w:rPr>
        <w:t>lm</w:t>
      </w:r>
      <w:r w:rsidR="00F0195C">
        <w:rPr>
          <w:sz w:val="28"/>
          <w:szCs w:val="28"/>
        </w:rPr>
        <w:t xml:space="preserve">, </w:t>
      </w:r>
      <w:r w:rsidRPr="003C3B14">
        <w:rPr>
          <w:sz w:val="28"/>
          <w:szCs w:val="28"/>
        </w:rPr>
        <w:t>где l - удельная теплота плавления. Удельная теплота плавления равна количеству тепла, необходимому для расплавления единицы массы вещества. Измеряется величина l в Джоулях на килограмм.</w:t>
      </w:r>
    </w:p>
    <w:p w:rsidR="00B24D19" w:rsidRPr="003C3B14" w:rsidRDefault="00B24D19" w:rsidP="00624094">
      <w:pPr>
        <w:spacing w:line="360" w:lineRule="auto"/>
        <w:ind w:firstLine="709"/>
        <w:jc w:val="both"/>
        <w:rPr>
          <w:sz w:val="28"/>
          <w:szCs w:val="28"/>
        </w:rPr>
      </w:pPr>
      <w:r w:rsidRPr="00B24D19">
        <w:rPr>
          <w:sz w:val="28"/>
          <w:szCs w:val="28"/>
        </w:rPr>
        <w:t>3</w:t>
      </w:r>
      <w:r w:rsidRPr="003C3B14">
        <w:rPr>
          <w:sz w:val="28"/>
          <w:szCs w:val="28"/>
        </w:rPr>
        <w:t xml:space="preserve">. Парообразование и конденсация. Удельная теплота парообразования </w:t>
      </w:r>
    </w:p>
    <w:p w:rsidR="00B24D19" w:rsidRPr="00FC0FA7" w:rsidRDefault="00B24D19" w:rsidP="00624094">
      <w:pPr>
        <w:spacing w:line="360" w:lineRule="auto"/>
        <w:ind w:firstLine="709"/>
        <w:jc w:val="both"/>
        <w:rPr>
          <w:sz w:val="28"/>
          <w:szCs w:val="28"/>
        </w:rPr>
      </w:pPr>
      <w:r w:rsidRPr="003C3B14">
        <w:rPr>
          <w:sz w:val="28"/>
          <w:szCs w:val="28"/>
        </w:rPr>
        <w:t>Парообразование (кипение) - процесс превращения жидкости в пар. Этот процесс для разных жидкостей происходит при конкретной температуре кипения. Пока жидкость кипит, температура кипения t кип остается неизменной.</w:t>
      </w:r>
    </w:p>
    <w:p w:rsidR="00B24D19" w:rsidRPr="003C3B14" w:rsidRDefault="00B24D19" w:rsidP="00624094">
      <w:pPr>
        <w:spacing w:line="360" w:lineRule="auto"/>
        <w:ind w:firstLine="709"/>
        <w:jc w:val="both"/>
        <w:rPr>
          <w:sz w:val="28"/>
          <w:szCs w:val="28"/>
        </w:rPr>
      </w:pPr>
      <w:r w:rsidRPr="003C3B14">
        <w:rPr>
          <w:sz w:val="28"/>
          <w:szCs w:val="28"/>
        </w:rPr>
        <w:t xml:space="preserve">Обратный процесс, при котором пар переходит в жидкость, называют конденсацией. </w:t>
      </w:r>
    </w:p>
    <w:p w:rsidR="00B24D19" w:rsidRPr="003C3B14" w:rsidRDefault="00B24D19" w:rsidP="00624094">
      <w:pPr>
        <w:spacing w:line="360" w:lineRule="auto"/>
        <w:ind w:firstLine="709"/>
        <w:jc w:val="both"/>
        <w:rPr>
          <w:sz w:val="28"/>
          <w:szCs w:val="28"/>
        </w:rPr>
      </w:pPr>
      <w:r w:rsidRPr="003C3B14">
        <w:rPr>
          <w:sz w:val="28"/>
          <w:szCs w:val="28"/>
        </w:rPr>
        <w:t xml:space="preserve">Количество тепла, необходимое для превращения жидкости массой m в пар: </w:t>
      </w:r>
    </w:p>
    <w:p w:rsidR="00B24D19" w:rsidRPr="00FC0FA7" w:rsidRDefault="00B24D19" w:rsidP="00624094">
      <w:pPr>
        <w:spacing w:line="360" w:lineRule="auto"/>
        <w:ind w:firstLine="709"/>
        <w:jc w:val="both"/>
        <w:rPr>
          <w:sz w:val="28"/>
          <w:szCs w:val="28"/>
        </w:rPr>
      </w:pPr>
      <w:r w:rsidRPr="003C3B14">
        <w:rPr>
          <w:sz w:val="28"/>
          <w:szCs w:val="28"/>
          <w:lang w:val="en-US"/>
        </w:rPr>
        <w:t>Q</w:t>
      </w:r>
      <w:r w:rsidRPr="00FC0FA7">
        <w:rPr>
          <w:sz w:val="28"/>
          <w:szCs w:val="28"/>
        </w:rPr>
        <w:t>=</w:t>
      </w:r>
      <w:proofErr w:type="spellStart"/>
      <w:r w:rsidRPr="003C3B14">
        <w:rPr>
          <w:sz w:val="28"/>
          <w:szCs w:val="28"/>
          <w:lang w:val="en-US"/>
        </w:rPr>
        <w:t>rm</w:t>
      </w:r>
      <w:proofErr w:type="spellEnd"/>
    </w:p>
    <w:p w:rsidR="00B24D19" w:rsidRPr="003C3B14" w:rsidRDefault="00B24D19" w:rsidP="00624094">
      <w:pPr>
        <w:spacing w:line="360" w:lineRule="auto"/>
        <w:ind w:firstLine="709"/>
        <w:jc w:val="both"/>
        <w:rPr>
          <w:sz w:val="28"/>
          <w:szCs w:val="28"/>
        </w:rPr>
      </w:pPr>
      <w:r w:rsidRPr="003C3B14">
        <w:rPr>
          <w:sz w:val="28"/>
          <w:szCs w:val="28"/>
        </w:rPr>
        <w:t xml:space="preserve">где r - удельная теплота парообразования </w:t>
      </w:r>
    </w:p>
    <w:p w:rsidR="00B24D19" w:rsidRPr="003C3B14" w:rsidRDefault="00B24D19" w:rsidP="00624094">
      <w:pPr>
        <w:spacing w:line="360" w:lineRule="auto"/>
        <w:ind w:firstLine="709"/>
        <w:jc w:val="both"/>
        <w:rPr>
          <w:sz w:val="28"/>
          <w:szCs w:val="28"/>
        </w:rPr>
      </w:pPr>
      <w:r w:rsidRPr="003C3B14">
        <w:rPr>
          <w:sz w:val="28"/>
          <w:szCs w:val="28"/>
        </w:rPr>
        <w:lastRenderedPageBreak/>
        <w:t xml:space="preserve">Удельная теплота парообразования равна количеству тепла, которое нужно для превращения единицы массы жидкости в пар. Величина r измеряется в Джоулях на килограмм. </w:t>
      </w:r>
    </w:p>
    <w:p w:rsidR="00B24D19" w:rsidRPr="003C3B14" w:rsidRDefault="00B24D19" w:rsidP="00624094">
      <w:pPr>
        <w:spacing w:line="360" w:lineRule="auto"/>
        <w:ind w:firstLine="709"/>
        <w:jc w:val="both"/>
        <w:rPr>
          <w:sz w:val="28"/>
          <w:szCs w:val="28"/>
        </w:rPr>
      </w:pPr>
      <w:r w:rsidRPr="003C3B14">
        <w:rPr>
          <w:sz w:val="28"/>
          <w:szCs w:val="28"/>
        </w:rPr>
        <w:t xml:space="preserve">4. Горение топлива. Удельная теплота сгорания </w:t>
      </w:r>
    </w:p>
    <w:p w:rsidR="00B24D19" w:rsidRPr="003C3B14" w:rsidRDefault="00B24D19" w:rsidP="00624094">
      <w:pPr>
        <w:spacing w:line="360" w:lineRule="auto"/>
        <w:ind w:firstLine="709"/>
        <w:jc w:val="both"/>
        <w:rPr>
          <w:sz w:val="28"/>
          <w:szCs w:val="28"/>
        </w:rPr>
      </w:pPr>
      <w:r w:rsidRPr="003C3B14">
        <w:rPr>
          <w:sz w:val="28"/>
          <w:szCs w:val="28"/>
        </w:rPr>
        <w:t xml:space="preserve">Количество тепла, выделяющееся при сгорании топлива массой m рассчитывается по формуле: </w:t>
      </w:r>
    </w:p>
    <w:p w:rsidR="00B24D19" w:rsidRPr="00FC0FA7" w:rsidRDefault="00B24D19" w:rsidP="00624094">
      <w:pPr>
        <w:spacing w:line="360" w:lineRule="auto"/>
        <w:ind w:firstLine="709"/>
        <w:jc w:val="both"/>
        <w:rPr>
          <w:sz w:val="28"/>
          <w:szCs w:val="28"/>
        </w:rPr>
      </w:pPr>
      <w:r w:rsidRPr="003C3B14">
        <w:rPr>
          <w:sz w:val="28"/>
          <w:szCs w:val="28"/>
          <w:lang w:val="en-US"/>
        </w:rPr>
        <w:t>Q</w:t>
      </w:r>
      <w:r w:rsidRPr="00FC0FA7">
        <w:rPr>
          <w:sz w:val="28"/>
          <w:szCs w:val="28"/>
        </w:rPr>
        <w:t>=</w:t>
      </w:r>
      <w:proofErr w:type="spellStart"/>
      <w:proofErr w:type="gramStart"/>
      <w:r w:rsidRPr="003C3B14">
        <w:rPr>
          <w:sz w:val="28"/>
          <w:szCs w:val="28"/>
          <w:lang w:val="en-US"/>
        </w:rPr>
        <w:t>qm</w:t>
      </w:r>
      <w:proofErr w:type="spellEnd"/>
      <w:proofErr w:type="gramEnd"/>
    </w:p>
    <w:p w:rsidR="00B24D19" w:rsidRPr="003C3B14" w:rsidRDefault="00B24D19" w:rsidP="00624094">
      <w:pPr>
        <w:spacing w:line="360" w:lineRule="auto"/>
        <w:ind w:firstLine="709"/>
        <w:jc w:val="both"/>
        <w:rPr>
          <w:sz w:val="28"/>
          <w:szCs w:val="28"/>
        </w:rPr>
      </w:pPr>
      <w:r w:rsidRPr="003C3B14">
        <w:rPr>
          <w:sz w:val="28"/>
          <w:szCs w:val="28"/>
        </w:rPr>
        <w:t xml:space="preserve">где q - удельная теплота сгорания топлива. </w:t>
      </w:r>
    </w:p>
    <w:p w:rsidR="00B24D19" w:rsidRPr="003C3B14" w:rsidRDefault="00B24D19" w:rsidP="00624094">
      <w:pPr>
        <w:spacing w:line="360" w:lineRule="auto"/>
        <w:ind w:firstLine="709"/>
        <w:jc w:val="both"/>
        <w:rPr>
          <w:sz w:val="28"/>
          <w:szCs w:val="28"/>
        </w:rPr>
      </w:pPr>
      <w:r w:rsidRPr="003C3B14">
        <w:rPr>
          <w:sz w:val="28"/>
          <w:szCs w:val="28"/>
        </w:rPr>
        <w:t xml:space="preserve">Удельная теплота сгорания топлива q численно равна количеству тепла, выделенному при сгорании единицы массы топлива. Величина q измеряется в Джоулях на килограмм. </w:t>
      </w:r>
    </w:p>
    <w:p w:rsidR="00B24D19" w:rsidRDefault="00B24D19" w:rsidP="00975DF9">
      <w:pPr>
        <w:pStyle w:val="a3"/>
        <w:spacing w:line="360" w:lineRule="auto"/>
        <w:ind w:firstLine="720"/>
        <w:jc w:val="center"/>
        <w:rPr>
          <w:b/>
          <w:sz w:val="28"/>
          <w:szCs w:val="28"/>
        </w:rPr>
      </w:pPr>
    </w:p>
    <w:p w:rsidR="00B24D19" w:rsidRDefault="00B24D19" w:rsidP="00975DF9">
      <w:pPr>
        <w:pStyle w:val="a3"/>
        <w:spacing w:line="360" w:lineRule="auto"/>
        <w:ind w:firstLine="720"/>
        <w:jc w:val="center"/>
        <w:rPr>
          <w:b/>
          <w:sz w:val="28"/>
          <w:szCs w:val="28"/>
        </w:rPr>
      </w:pPr>
    </w:p>
    <w:p w:rsidR="00B24D19" w:rsidRDefault="00B24D19" w:rsidP="00975DF9">
      <w:pPr>
        <w:pStyle w:val="a3"/>
        <w:spacing w:line="360" w:lineRule="auto"/>
        <w:ind w:firstLine="720"/>
        <w:jc w:val="center"/>
        <w:rPr>
          <w:b/>
          <w:sz w:val="28"/>
          <w:szCs w:val="28"/>
        </w:rPr>
      </w:pPr>
    </w:p>
    <w:p w:rsidR="00B24D19" w:rsidRDefault="00B24D19" w:rsidP="00975DF9">
      <w:pPr>
        <w:pStyle w:val="a3"/>
        <w:spacing w:line="360" w:lineRule="auto"/>
        <w:ind w:firstLine="720"/>
        <w:jc w:val="center"/>
        <w:rPr>
          <w:b/>
          <w:sz w:val="28"/>
          <w:szCs w:val="28"/>
        </w:rPr>
      </w:pPr>
    </w:p>
    <w:p w:rsidR="00B24D19" w:rsidRDefault="00B24D19" w:rsidP="00975DF9">
      <w:pPr>
        <w:pStyle w:val="a3"/>
        <w:spacing w:line="360" w:lineRule="auto"/>
        <w:ind w:firstLine="720"/>
        <w:jc w:val="center"/>
        <w:rPr>
          <w:b/>
          <w:sz w:val="28"/>
          <w:szCs w:val="28"/>
        </w:rPr>
      </w:pPr>
    </w:p>
    <w:p w:rsidR="00B24D19" w:rsidRDefault="00B24D19" w:rsidP="00975DF9">
      <w:pPr>
        <w:pStyle w:val="a3"/>
        <w:spacing w:line="360" w:lineRule="auto"/>
        <w:ind w:firstLine="720"/>
        <w:jc w:val="center"/>
        <w:rPr>
          <w:b/>
          <w:sz w:val="28"/>
          <w:szCs w:val="28"/>
        </w:rPr>
      </w:pPr>
    </w:p>
    <w:p w:rsidR="00B24D19" w:rsidRDefault="00B24D19" w:rsidP="00975DF9">
      <w:pPr>
        <w:pStyle w:val="a3"/>
        <w:spacing w:line="360" w:lineRule="auto"/>
        <w:ind w:firstLine="720"/>
        <w:jc w:val="center"/>
        <w:rPr>
          <w:b/>
          <w:sz w:val="28"/>
          <w:szCs w:val="28"/>
        </w:rPr>
      </w:pPr>
    </w:p>
    <w:p w:rsidR="00B24D19" w:rsidRDefault="00B24D19" w:rsidP="00975DF9">
      <w:pPr>
        <w:pStyle w:val="a3"/>
        <w:spacing w:line="360" w:lineRule="auto"/>
        <w:ind w:firstLine="720"/>
        <w:jc w:val="center"/>
        <w:rPr>
          <w:b/>
          <w:sz w:val="28"/>
          <w:szCs w:val="28"/>
        </w:rPr>
      </w:pPr>
    </w:p>
    <w:p w:rsidR="00B24D19" w:rsidRDefault="00B24D19" w:rsidP="00975DF9">
      <w:pPr>
        <w:pStyle w:val="a3"/>
        <w:spacing w:line="360" w:lineRule="auto"/>
        <w:ind w:firstLine="720"/>
        <w:jc w:val="center"/>
        <w:rPr>
          <w:b/>
          <w:sz w:val="28"/>
          <w:szCs w:val="28"/>
        </w:rPr>
      </w:pPr>
    </w:p>
    <w:p w:rsidR="00D71B8F" w:rsidRDefault="00D71B8F" w:rsidP="00D71B8F">
      <w:pPr>
        <w:pStyle w:val="a3"/>
        <w:spacing w:line="360" w:lineRule="auto"/>
        <w:rPr>
          <w:b/>
          <w:sz w:val="28"/>
          <w:szCs w:val="28"/>
        </w:rPr>
      </w:pPr>
    </w:p>
    <w:p w:rsidR="001D3598" w:rsidRDefault="001D3598" w:rsidP="00D71B8F">
      <w:pPr>
        <w:pStyle w:val="a3"/>
        <w:spacing w:line="360" w:lineRule="auto"/>
        <w:jc w:val="center"/>
        <w:rPr>
          <w:b/>
          <w:sz w:val="28"/>
          <w:szCs w:val="28"/>
        </w:rPr>
      </w:pPr>
    </w:p>
    <w:p w:rsidR="001D3598" w:rsidRDefault="001D3598" w:rsidP="00D71B8F">
      <w:pPr>
        <w:pStyle w:val="a3"/>
        <w:spacing w:line="360" w:lineRule="auto"/>
        <w:jc w:val="center"/>
        <w:rPr>
          <w:b/>
          <w:sz w:val="28"/>
          <w:szCs w:val="28"/>
        </w:rPr>
      </w:pPr>
    </w:p>
    <w:p w:rsidR="001D3598" w:rsidRDefault="001D3598" w:rsidP="00D71B8F">
      <w:pPr>
        <w:pStyle w:val="a3"/>
        <w:spacing w:line="360" w:lineRule="auto"/>
        <w:jc w:val="center"/>
        <w:rPr>
          <w:b/>
          <w:sz w:val="28"/>
          <w:szCs w:val="28"/>
        </w:rPr>
      </w:pPr>
    </w:p>
    <w:p w:rsidR="001D3598" w:rsidRPr="00296BF3" w:rsidRDefault="001D3598" w:rsidP="00D71B8F">
      <w:pPr>
        <w:pStyle w:val="a3"/>
        <w:spacing w:line="360" w:lineRule="auto"/>
        <w:jc w:val="center"/>
        <w:rPr>
          <w:sz w:val="28"/>
          <w:szCs w:val="28"/>
        </w:rPr>
      </w:pPr>
    </w:p>
    <w:p w:rsidR="00975DF9" w:rsidRPr="00296BF3" w:rsidRDefault="00296BF3" w:rsidP="00D71B8F">
      <w:pPr>
        <w:pStyle w:val="a3"/>
        <w:spacing w:line="360" w:lineRule="auto"/>
        <w:jc w:val="center"/>
        <w:rPr>
          <w:sz w:val="28"/>
          <w:szCs w:val="28"/>
        </w:rPr>
      </w:pPr>
      <w:r w:rsidRPr="00296BF3">
        <w:rPr>
          <w:sz w:val="28"/>
          <w:szCs w:val="28"/>
        </w:rPr>
        <w:lastRenderedPageBreak/>
        <w:t>3.</w:t>
      </w:r>
      <w:r w:rsidR="00975DF9" w:rsidRPr="00296BF3">
        <w:rPr>
          <w:sz w:val="28"/>
          <w:szCs w:val="28"/>
        </w:rPr>
        <w:t>Практическая часть.</w:t>
      </w:r>
    </w:p>
    <w:p w:rsidR="00975DF9" w:rsidRPr="00FC0FA7" w:rsidRDefault="00975DF9" w:rsidP="00624094">
      <w:pPr>
        <w:spacing w:line="360" w:lineRule="auto"/>
        <w:ind w:left="-284" w:firstLine="709"/>
        <w:jc w:val="center"/>
        <w:rPr>
          <w:sz w:val="28"/>
          <w:szCs w:val="28"/>
        </w:rPr>
      </w:pPr>
      <w:r w:rsidRPr="003C3B14">
        <w:rPr>
          <w:sz w:val="28"/>
          <w:szCs w:val="28"/>
        </w:rPr>
        <w:t>Описание опыта:</w:t>
      </w:r>
    </w:p>
    <w:p w:rsidR="00975DF9" w:rsidRPr="003C3B14" w:rsidRDefault="00975DF9" w:rsidP="00487070">
      <w:pPr>
        <w:spacing w:line="360" w:lineRule="auto"/>
        <w:ind w:firstLine="709"/>
        <w:jc w:val="both"/>
        <w:rPr>
          <w:sz w:val="28"/>
          <w:szCs w:val="28"/>
        </w:rPr>
      </w:pPr>
      <w:r w:rsidRPr="003C3B14">
        <w:rPr>
          <w:sz w:val="28"/>
          <w:szCs w:val="28"/>
        </w:rPr>
        <w:t xml:space="preserve"> </w:t>
      </w:r>
      <w:r w:rsidR="00F05C5E">
        <w:rPr>
          <w:sz w:val="28"/>
          <w:szCs w:val="28"/>
        </w:rPr>
        <w:t xml:space="preserve">     </w:t>
      </w:r>
      <w:r w:rsidR="000F2FB9" w:rsidRPr="002E5893">
        <w:rPr>
          <w:sz w:val="28"/>
          <w:szCs w:val="28"/>
        </w:rPr>
        <w:t>1</w:t>
      </w:r>
      <w:r w:rsidR="000F2FB9">
        <w:rPr>
          <w:sz w:val="28"/>
          <w:szCs w:val="28"/>
        </w:rPr>
        <w:t>.</w:t>
      </w:r>
      <w:r w:rsidRPr="003C3B14">
        <w:rPr>
          <w:sz w:val="28"/>
          <w:szCs w:val="28"/>
        </w:rPr>
        <w:t xml:space="preserve">Рассчитаем </w:t>
      </w:r>
      <w:r w:rsidR="00B24D19">
        <w:rPr>
          <w:sz w:val="28"/>
          <w:szCs w:val="28"/>
        </w:rPr>
        <w:t>объем дома</w:t>
      </w:r>
      <w:r w:rsidRPr="003C3B14">
        <w:rPr>
          <w:sz w:val="28"/>
          <w:szCs w:val="28"/>
        </w:rPr>
        <w:t>:</w:t>
      </w:r>
    </w:p>
    <w:p w:rsidR="00975DF9" w:rsidRPr="00975DF9" w:rsidRDefault="00975DF9" w:rsidP="00487070">
      <w:pPr>
        <w:spacing w:line="360" w:lineRule="auto"/>
        <w:ind w:left="720" w:firstLine="709"/>
        <w:jc w:val="both"/>
        <w:rPr>
          <w:i/>
          <w:sz w:val="28"/>
          <w:szCs w:val="28"/>
          <w:lang w:val="en-US"/>
        </w:rPr>
      </w:pPr>
      <m:oMathPara>
        <m:oMath>
          <m:r>
            <w:rPr>
              <w:rFonts w:ascii="Cambria Math" w:hAnsi="Cambria Math"/>
              <w:lang w:val="en-US"/>
            </w:rPr>
            <m:t>V=a×b×c</m:t>
          </m:r>
        </m:oMath>
      </m:oMathPara>
    </w:p>
    <w:p w:rsidR="00975DF9" w:rsidRPr="003C3B14" w:rsidRDefault="00296BF3" w:rsidP="00487070">
      <w:pPr>
        <w:tabs>
          <w:tab w:val="left" w:pos="8647"/>
        </w:tabs>
        <w:spacing w:line="360" w:lineRule="auto"/>
        <w:ind w:left="360" w:firstLine="709"/>
        <w:jc w:val="both"/>
        <w:rPr>
          <w:sz w:val="28"/>
          <w:szCs w:val="28"/>
        </w:rPr>
      </w:pPr>
      <w:r>
        <w:rPr>
          <w:sz w:val="28"/>
          <w:szCs w:val="28"/>
        </w:rPr>
        <w:t>2.</w:t>
      </w:r>
      <w:r w:rsidR="00F0195C">
        <w:rPr>
          <w:sz w:val="28"/>
          <w:szCs w:val="28"/>
        </w:rPr>
        <w:t>Рассчитаем массу</w:t>
      </w:r>
      <w:r w:rsidR="00975DF9" w:rsidRPr="003C3B14">
        <w:rPr>
          <w:sz w:val="28"/>
          <w:szCs w:val="28"/>
        </w:rPr>
        <w:t xml:space="preserve"> воздуха в каждой комнате:</w:t>
      </w:r>
    </w:p>
    <w:p w:rsidR="00975DF9" w:rsidRPr="003C3B14" w:rsidRDefault="00975DF9" w:rsidP="00487070">
      <w:pPr>
        <w:spacing w:line="360" w:lineRule="auto"/>
        <w:ind w:firstLine="709"/>
        <w:jc w:val="both"/>
        <w:rPr>
          <w:i/>
          <w:sz w:val="28"/>
          <w:szCs w:val="28"/>
        </w:rPr>
      </w:pPr>
      <w:r w:rsidRPr="003C3B14">
        <w:rPr>
          <w:sz w:val="28"/>
          <w:szCs w:val="28"/>
        </w:rPr>
        <w:t xml:space="preserve"> </w:t>
      </w:r>
      <w:r w:rsidRPr="00FC0FA7">
        <w:rPr>
          <w:sz w:val="28"/>
          <w:szCs w:val="28"/>
        </w:rPr>
        <w:t xml:space="preserve">        </w:t>
      </w:r>
      <w:r w:rsidRPr="003C3B14">
        <w:rPr>
          <w:sz w:val="28"/>
          <w:szCs w:val="28"/>
        </w:rPr>
        <w:t xml:space="preserve"> </w:t>
      </w:r>
      <m:oMath>
        <m:r>
          <w:rPr>
            <w:rFonts w:ascii="Cambria Math" w:hAnsi="Cambria Math"/>
            <w:lang w:val="en-US"/>
          </w:rPr>
          <m:t>M</m:t>
        </m:r>
        <m:r>
          <w:rPr>
            <w:rFonts w:ascii="Cambria Math" w:hAnsi="Cambria Math"/>
          </w:rPr>
          <m:t>=</m:t>
        </m:r>
        <m:r>
          <w:rPr>
            <w:rFonts w:ascii="Cambria Math" w:hAnsi="Cambria Math"/>
            <w:lang w:val="en-US"/>
          </w:rPr>
          <m:t>V</m:t>
        </m:r>
        <m:r>
          <w:rPr>
            <w:rFonts w:ascii="Cambria Math" w:hAnsi="Cambria Math"/>
          </w:rPr>
          <m:t>×</m:t>
        </m:r>
        <m:r>
          <w:rPr>
            <w:rFonts w:ascii="Cambria Math" w:hAnsi="Cambria Math"/>
            <w:lang w:val="en-US"/>
          </w:rPr>
          <m:t>P</m:t>
        </m:r>
      </m:oMath>
      <w:r w:rsidRPr="00296BF3">
        <w:rPr>
          <w:i/>
          <w:sz w:val="28"/>
          <w:szCs w:val="28"/>
        </w:rPr>
        <w:t xml:space="preserve">          </w:t>
      </w:r>
      <w:r w:rsidRPr="003C3B14">
        <w:rPr>
          <w:sz w:val="28"/>
          <w:szCs w:val="28"/>
        </w:rPr>
        <w:t>(</w:t>
      </w:r>
      <w:r w:rsidRPr="003C3B14">
        <w:rPr>
          <w:sz w:val="28"/>
          <w:szCs w:val="28"/>
          <w:lang w:val="en-US"/>
        </w:rPr>
        <w:t>p</w:t>
      </w:r>
      <w:r w:rsidRPr="003C3B14">
        <w:rPr>
          <w:sz w:val="28"/>
          <w:szCs w:val="28"/>
        </w:rPr>
        <w:t>=1,29кг/м</w:t>
      </w:r>
      <w:r w:rsidRPr="003C3B14">
        <w:rPr>
          <w:sz w:val="28"/>
          <w:szCs w:val="28"/>
          <w:vertAlign w:val="superscript"/>
        </w:rPr>
        <w:t>3</w:t>
      </w:r>
      <w:r w:rsidRPr="003C3B14">
        <w:rPr>
          <w:sz w:val="28"/>
          <w:szCs w:val="28"/>
        </w:rPr>
        <w:t>)</w:t>
      </w:r>
    </w:p>
    <w:p w:rsidR="00B24D19" w:rsidRDefault="00296BF3" w:rsidP="00487070">
      <w:pPr>
        <w:spacing w:line="360" w:lineRule="auto"/>
        <w:ind w:left="360" w:firstLine="709"/>
        <w:jc w:val="both"/>
        <w:rPr>
          <w:sz w:val="28"/>
          <w:szCs w:val="28"/>
        </w:rPr>
      </w:pPr>
      <w:r>
        <w:rPr>
          <w:sz w:val="28"/>
          <w:szCs w:val="28"/>
        </w:rPr>
        <w:t>3.</w:t>
      </w:r>
      <w:r w:rsidR="00B24D19">
        <w:rPr>
          <w:sz w:val="28"/>
          <w:szCs w:val="28"/>
        </w:rPr>
        <w:t>Рассчитаем массу жидкости в отопительной системе</w:t>
      </w:r>
    </w:p>
    <w:p w:rsidR="00624094" w:rsidRDefault="00B24D19" w:rsidP="00487070">
      <w:pPr>
        <w:shd w:val="clear" w:color="auto" w:fill="FFFFFF"/>
        <w:spacing w:before="300" w:after="150" w:line="360" w:lineRule="auto"/>
        <w:ind w:firstLine="709"/>
        <w:jc w:val="both"/>
        <w:outlineLvl w:val="2"/>
        <w:rPr>
          <w:rFonts w:ascii="Helvetica" w:hAnsi="Helvetica" w:cs="Helvetica"/>
          <w:color w:val="333333"/>
          <w:sz w:val="36"/>
          <w:szCs w:val="36"/>
          <w:lang w:val="tt-RU"/>
        </w:rPr>
      </w:pPr>
      <w:r w:rsidRPr="005F6803">
        <w:rPr>
          <w:rFonts w:ascii="Helvetica" w:hAnsi="Helvetica" w:cs="Helvetica"/>
          <w:b/>
          <w:bCs/>
          <w:i/>
          <w:iCs/>
          <w:color w:val="333333"/>
          <w:sz w:val="36"/>
          <w:szCs w:val="36"/>
          <w:lang w:val="en-US"/>
        </w:rPr>
        <w:t>V</w:t>
      </w:r>
      <w:r w:rsidRPr="00462DE1">
        <w:rPr>
          <w:rFonts w:ascii="Helvetica" w:hAnsi="Helvetica" w:cs="Helvetica"/>
          <w:b/>
          <w:bCs/>
          <w:color w:val="333333"/>
          <w:sz w:val="36"/>
          <w:szCs w:val="36"/>
        </w:rPr>
        <w:t>=</w:t>
      </w:r>
      <w:r w:rsidRPr="00B24D19">
        <w:rPr>
          <w:rFonts w:ascii="Helvetica" w:hAnsi="Helvetica" w:cs="Helvetica"/>
          <w:b/>
          <w:bCs/>
          <w:i/>
          <w:iCs/>
          <w:color w:val="333333"/>
          <w:sz w:val="36"/>
          <w:szCs w:val="36"/>
        </w:rPr>
        <w:t>π</w:t>
      </w:r>
      <w:r w:rsidRPr="00462DE1">
        <w:rPr>
          <w:rFonts w:ascii="Helvetica" w:hAnsi="Helvetica" w:cs="Helvetica"/>
          <w:b/>
          <w:bCs/>
          <w:i/>
          <w:iCs/>
          <w:color w:val="333333"/>
          <w:sz w:val="36"/>
          <w:szCs w:val="36"/>
        </w:rPr>
        <w:t>·</w:t>
      </w:r>
      <w:r w:rsidRPr="005F6803">
        <w:rPr>
          <w:rFonts w:ascii="Helvetica" w:hAnsi="Helvetica" w:cs="Helvetica"/>
          <w:b/>
          <w:bCs/>
          <w:i/>
          <w:iCs/>
          <w:color w:val="333333"/>
          <w:sz w:val="36"/>
          <w:szCs w:val="36"/>
          <w:lang w:val="en-US"/>
        </w:rPr>
        <w:t>r</w:t>
      </w:r>
      <w:r w:rsidRPr="00462DE1">
        <w:rPr>
          <w:rFonts w:ascii="Helvetica" w:hAnsi="Helvetica" w:cs="Helvetica"/>
          <w:b/>
          <w:bCs/>
          <w:i/>
          <w:iCs/>
          <w:color w:val="333333"/>
          <w:sz w:val="36"/>
          <w:szCs w:val="36"/>
        </w:rPr>
        <w:t>²·</w:t>
      </w:r>
      <w:r w:rsidRPr="005F6803">
        <w:rPr>
          <w:rFonts w:ascii="Helvetica" w:hAnsi="Helvetica" w:cs="Helvetica"/>
          <w:b/>
          <w:bCs/>
          <w:i/>
          <w:iCs/>
          <w:color w:val="333333"/>
          <w:sz w:val="36"/>
          <w:szCs w:val="36"/>
          <w:lang w:val="en-US"/>
        </w:rPr>
        <w:t>h</w:t>
      </w:r>
      <w:r w:rsidR="005F6803" w:rsidRPr="00462DE1">
        <w:rPr>
          <w:rFonts w:ascii="Helvetica" w:hAnsi="Helvetica" w:cs="Helvetica"/>
          <w:b/>
          <w:bCs/>
          <w:i/>
          <w:iCs/>
          <w:color w:val="333333"/>
          <w:sz w:val="36"/>
          <w:szCs w:val="36"/>
        </w:rPr>
        <w:t xml:space="preserve">     </w:t>
      </w:r>
      <w:r w:rsidR="005F6803">
        <w:rPr>
          <w:rFonts w:ascii="Helvetica" w:hAnsi="Helvetica" w:cs="Helvetica"/>
          <w:b/>
          <w:bCs/>
          <w:i/>
          <w:iCs/>
          <w:color w:val="333333"/>
          <w:sz w:val="36"/>
          <w:szCs w:val="36"/>
          <w:lang w:val="en-US"/>
        </w:rPr>
        <w:t>m</w:t>
      </w:r>
      <w:r w:rsidR="005F6803" w:rsidRPr="00462DE1">
        <w:rPr>
          <w:rFonts w:ascii="Helvetica" w:hAnsi="Helvetica" w:cs="Helvetica"/>
          <w:b/>
          <w:bCs/>
          <w:i/>
          <w:iCs/>
          <w:color w:val="333333"/>
          <w:sz w:val="36"/>
          <w:szCs w:val="36"/>
        </w:rPr>
        <w:t>=</w:t>
      </w:r>
      <w:r w:rsidR="005F6803">
        <w:rPr>
          <w:rFonts w:ascii="Helvetica" w:hAnsi="Helvetica" w:cs="Helvetica"/>
          <w:b/>
          <w:bCs/>
          <w:i/>
          <w:iCs/>
          <w:color w:val="333333"/>
          <w:sz w:val="36"/>
          <w:szCs w:val="36"/>
          <w:lang w:val="en-US"/>
        </w:rPr>
        <w:t>V</w:t>
      </w:r>
      <w:r w:rsidR="005F6803" w:rsidRPr="00462DE1">
        <w:rPr>
          <w:rFonts w:ascii="Helvetica" w:hAnsi="Helvetica" w:cs="Helvetica"/>
          <w:b/>
          <w:bCs/>
          <w:i/>
          <w:iCs/>
          <w:color w:val="333333"/>
          <w:sz w:val="36"/>
          <w:szCs w:val="36"/>
        </w:rPr>
        <w:t>*</w:t>
      </w:r>
      <w:r w:rsidR="005F6803">
        <w:rPr>
          <w:rFonts w:ascii="Arial" w:hAnsi="Arial" w:cs="Arial"/>
          <w:color w:val="333333"/>
          <w:sz w:val="42"/>
          <w:szCs w:val="42"/>
          <w:shd w:val="clear" w:color="auto" w:fill="F3F1ED"/>
        </w:rPr>
        <w:t>ρ</w:t>
      </w:r>
    </w:p>
    <w:p w:rsidR="00F26767" w:rsidRPr="00624094" w:rsidRDefault="00296BF3" w:rsidP="00487070">
      <w:pPr>
        <w:shd w:val="clear" w:color="auto" w:fill="FFFFFF"/>
        <w:spacing w:before="300" w:after="150" w:line="360" w:lineRule="auto"/>
        <w:ind w:firstLine="709"/>
        <w:jc w:val="both"/>
        <w:outlineLvl w:val="2"/>
        <w:rPr>
          <w:rFonts w:ascii="Helvetica" w:hAnsi="Helvetica" w:cs="Helvetica"/>
          <w:color w:val="333333"/>
          <w:sz w:val="36"/>
          <w:szCs w:val="36"/>
          <w:lang w:val="tt-RU"/>
        </w:rPr>
      </w:pPr>
      <w:r>
        <w:rPr>
          <w:sz w:val="28"/>
          <w:szCs w:val="28"/>
        </w:rPr>
        <w:t>4</w:t>
      </w:r>
      <w:r w:rsidR="00F26767">
        <w:rPr>
          <w:sz w:val="28"/>
          <w:szCs w:val="28"/>
        </w:rPr>
        <w:t>.Рас</w:t>
      </w:r>
      <w:r w:rsidR="00F0195C">
        <w:rPr>
          <w:sz w:val="28"/>
          <w:szCs w:val="28"/>
        </w:rPr>
        <w:t>с</w:t>
      </w:r>
      <w:r w:rsidR="00F26767">
        <w:rPr>
          <w:sz w:val="28"/>
          <w:szCs w:val="28"/>
        </w:rPr>
        <w:t>читаем количество теплоты, которое не</w:t>
      </w:r>
      <w:r>
        <w:rPr>
          <w:sz w:val="28"/>
          <w:szCs w:val="28"/>
        </w:rPr>
        <w:t>обходимо для нагревания воды</w:t>
      </w:r>
      <w:r w:rsidR="00F26767">
        <w:rPr>
          <w:sz w:val="28"/>
          <w:szCs w:val="28"/>
        </w:rPr>
        <w:t xml:space="preserve"> на 25С в отопительной системе</w:t>
      </w:r>
    </w:p>
    <w:p w:rsidR="00F26767" w:rsidRPr="003C3B14" w:rsidRDefault="00F26767" w:rsidP="00487070">
      <w:pPr>
        <w:spacing w:line="360" w:lineRule="auto"/>
        <w:ind w:firstLine="709"/>
        <w:jc w:val="both"/>
        <w:rPr>
          <w:sz w:val="28"/>
          <w:szCs w:val="28"/>
        </w:rPr>
      </w:pPr>
      <w:r>
        <w:rPr>
          <w:sz w:val="28"/>
          <w:szCs w:val="28"/>
        </w:rPr>
        <w:t xml:space="preserve">  </w:t>
      </w:r>
      <w:r w:rsidRPr="003C3B14">
        <w:rPr>
          <w:sz w:val="28"/>
          <w:szCs w:val="28"/>
          <w:lang w:val="en-US"/>
        </w:rPr>
        <w:t>Q</w:t>
      </w:r>
      <w:r w:rsidR="00462DE1">
        <w:rPr>
          <w:sz w:val="28"/>
          <w:szCs w:val="28"/>
          <w:vertAlign w:val="subscript"/>
        </w:rPr>
        <w:t>1</w:t>
      </w:r>
      <w:r w:rsidRPr="003C3B14">
        <w:rPr>
          <w:sz w:val="28"/>
          <w:szCs w:val="28"/>
        </w:rPr>
        <w:t xml:space="preserve">= </w:t>
      </w:r>
      <w:proofErr w:type="gramStart"/>
      <w:r w:rsidRPr="003C3B14">
        <w:rPr>
          <w:sz w:val="28"/>
          <w:szCs w:val="28"/>
          <w:lang w:val="en-US"/>
        </w:rPr>
        <w:t>cm</w:t>
      </w:r>
      <w:r w:rsidRPr="003C3B14">
        <w:rPr>
          <w:sz w:val="28"/>
          <w:szCs w:val="28"/>
        </w:rPr>
        <w:t>(</w:t>
      </w:r>
      <w:proofErr w:type="gramEnd"/>
      <w:r w:rsidRPr="003C3B14">
        <w:rPr>
          <w:sz w:val="28"/>
          <w:szCs w:val="28"/>
        </w:rPr>
        <w:t xml:space="preserve"> </w:t>
      </w:r>
      <w:r w:rsidRPr="003C3B14">
        <w:rPr>
          <w:sz w:val="28"/>
          <w:szCs w:val="28"/>
          <w:lang w:val="en-US"/>
        </w:rPr>
        <w:t>t</w:t>
      </w:r>
      <w:r w:rsidRPr="003C3B14">
        <w:rPr>
          <w:sz w:val="28"/>
          <w:szCs w:val="28"/>
        </w:rPr>
        <w:t xml:space="preserve">1 – </w:t>
      </w:r>
      <w:r w:rsidRPr="003C3B14">
        <w:rPr>
          <w:sz w:val="28"/>
          <w:szCs w:val="28"/>
          <w:lang w:val="en-US"/>
        </w:rPr>
        <w:t>t</w:t>
      </w:r>
      <w:r w:rsidRPr="003C3B14">
        <w:rPr>
          <w:sz w:val="28"/>
          <w:szCs w:val="28"/>
        </w:rPr>
        <w:t xml:space="preserve">2)     </w:t>
      </w:r>
      <w:r>
        <w:rPr>
          <w:sz w:val="28"/>
          <w:szCs w:val="28"/>
        </w:rPr>
        <w:t>(с=1000</w:t>
      </w:r>
      <w:r w:rsidRPr="003C3B14">
        <w:rPr>
          <w:sz w:val="28"/>
          <w:szCs w:val="28"/>
        </w:rPr>
        <w:t>Дж/кг*К</w:t>
      </w:r>
      <w:r>
        <w:rPr>
          <w:sz w:val="28"/>
          <w:szCs w:val="28"/>
        </w:rPr>
        <w:t>)</w:t>
      </w:r>
    </w:p>
    <w:p w:rsidR="00975DF9" w:rsidRPr="003C3B14" w:rsidRDefault="00296BF3" w:rsidP="00487070">
      <w:pPr>
        <w:spacing w:line="360" w:lineRule="auto"/>
        <w:ind w:left="360" w:firstLine="709"/>
        <w:jc w:val="both"/>
        <w:rPr>
          <w:sz w:val="28"/>
          <w:szCs w:val="28"/>
        </w:rPr>
      </w:pPr>
      <w:r>
        <w:rPr>
          <w:sz w:val="28"/>
          <w:szCs w:val="28"/>
        </w:rPr>
        <w:t>6</w:t>
      </w:r>
      <w:r w:rsidR="00975DF9" w:rsidRPr="003C3B14">
        <w:rPr>
          <w:sz w:val="28"/>
          <w:szCs w:val="28"/>
        </w:rPr>
        <w:t>.Рассчитаем количество теплоты, которое необходимо для нагревания помещения на 25С.</w:t>
      </w:r>
    </w:p>
    <w:p w:rsidR="00975DF9" w:rsidRPr="003C3B14" w:rsidRDefault="00975DF9" w:rsidP="00487070">
      <w:pPr>
        <w:spacing w:line="360" w:lineRule="auto"/>
        <w:ind w:left="360" w:firstLine="709"/>
        <w:jc w:val="both"/>
        <w:rPr>
          <w:sz w:val="28"/>
          <w:szCs w:val="28"/>
        </w:rPr>
      </w:pPr>
      <w:r w:rsidRPr="003C3B14">
        <w:rPr>
          <w:sz w:val="28"/>
          <w:szCs w:val="28"/>
        </w:rPr>
        <w:t xml:space="preserve">       </w:t>
      </w:r>
      <w:r w:rsidRPr="003C3B14">
        <w:rPr>
          <w:sz w:val="28"/>
          <w:szCs w:val="28"/>
          <w:lang w:val="en-US"/>
        </w:rPr>
        <w:t>Q</w:t>
      </w:r>
      <w:r w:rsidR="00462DE1">
        <w:rPr>
          <w:sz w:val="28"/>
          <w:szCs w:val="28"/>
          <w:vertAlign w:val="subscript"/>
        </w:rPr>
        <w:t>2</w:t>
      </w:r>
      <w:r w:rsidRPr="003C3B14">
        <w:rPr>
          <w:sz w:val="28"/>
          <w:szCs w:val="28"/>
        </w:rPr>
        <w:t xml:space="preserve">= </w:t>
      </w:r>
      <w:proofErr w:type="gramStart"/>
      <w:r w:rsidRPr="003C3B14">
        <w:rPr>
          <w:sz w:val="28"/>
          <w:szCs w:val="28"/>
          <w:lang w:val="en-US"/>
        </w:rPr>
        <w:t>cm</w:t>
      </w:r>
      <w:r w:rsidRPr="003C3B14">
        <w:rPr>
          <w:sz w:val="28"/>
          <w:szCs w:val="28"/>
        </w:rPr>
        <w:t>(</w:t>
      </w:r>
      <w:proofErr w:type="gramEnd"/>
      <w:r w:rsidRPr="003C3B14">
        <w:rPr>
          <w:sz w:val="28"/>
          <w:szCs w:val="28"/>
        </w:rPr>
        <w:t xml:space="preserve"> </w:t>
      </w:r>
      <w:r w:rsidRPr="003C3B14">
        <w:rPr>
          <w:sz w:val="28"/>
          <w:szCs w:val="28"/>
          <w:lang w:val="en-US"/>
        </w:rPr>
        <w:t>t</w:t>
      </w:r>
      <w:r w:rsidRPr="003C3B14">
        <w:rPr>
          <w:sz w:val="28"/>
          <w:szCs w:val="28"/>
        </w:rPr>
        <w:t xml:space="preserve">1 – </w:t>
      </w:r>
      <w:r w:rsidRPr="003C3B14">
        <w:rPr>
          <w:sz w:val="28"/>
          <w:szCs w:val="28"/>
          <w:lang w:val="en-US"/>
        </w:rPr>
        <w:t>t</w:t>
      </w:r>
      <w:r w:rsidRPr="003C3B14">
        <w:rPr>
          <w:sz w:val="28"/>
          <w:szCs w:val="28"/>
        </w:rPr>
        <w:t>2)     (с=1,01 кДж/кг*К)</w:t>
      </w:r>
    </w:p>
    <w:p w:rsidR="00975DF9" w:rsidRPr="00462DE1" w:rsidRDefault="00296BF3" w:rsidP="00487070">
      <w:pPr>
        <w:spacing w:line="360" w:lineRule="auto"/>
        <w:ind w:left="360" w:firstLine="709"/>
        <w:jc w:val="both"/>
        <w:rPr>
          <w:sz w:val="28"/>
          <w:szCs w:val="28"/>
        </w:rPr>
      </w:pPr>
      <w:r>
        <w:rPr>
          <w:sz w:val="28"/>
          <w:szCs w:val="28"/>
        </w:rPr>
        <w:t>6</w:t>
      </w:r>
      <w:r w:rsidR="00462DE1">
        <w:rPr>
          <w:sz w:val="28"/>
          <w:szCs w:val="28"/>
        </w:rPr>
        <w:t xml:space="preserve">.Рассчитаем </w:t>
      </w:r>
      <w:r w:rsidR="00F0195C">
        <w:rPr>
          <w:sz w:val="28"/>
          <w:szCs w:val="28"/>
        </w:rPr>
        <w:t>о</w:t>
      </w:r>
      <w:r w:rsidR="00327D85">
        <w:rPr>
          <w:sz w:val="28"/>
          <w:szCs w:val="28"/>
        </w:rPr>
        <w:t xml:space="preserve">бщую </w:t>
      </w:r>
      <w:r w:rsidR="00975DF9" w:rsidRPr="003C3B14">
        <w:rPr>
          <w:sz w:val="28"/>
          <w:szCs w:val="28"/>
        </w:rPr>
        <w:t>энергию, которую приобрел воздух при нагревании на 25С.</w:t>
      </w:r>
    </w:p>
    <w:p w:rsidR="00975DF9" w:rsidRPr="00327D85" w:rsidRDefault="00975DF9" w:rsidP="00487070">
      <w:pPr>
        <w:spacing w:line="360" w:lineRule="auto"/>
        <w:ind w:left="360" w:firstLine="709"/>
        <w:jc w:val="both"/>
        <w:rPr>
          <w:sz w:val="28"/>
          <w:szCs w:val="28"/>
          <w:vertAlign w:val="subscript"/>
        </w:rPr>
      </w:pPr>
      <w:r w:rsidRPr="003C3B14">
        <w:rPr>
          <w:sz w:val="28"/>
          <w:szCs w:val="28"/>
        </w:rPr>
        <w:t xml:space="preserve">          </w:t>
      </w:r>
      <w:r w:rsidR="00296BF3">
        <w:rPr>
          <w:sz w:val="28"/>
          <w:szCs w:val="28"/>
          <w:lang w:val="en-US"/>
        </w:rPr>
        <w:t>Q</w:t>
      </w:r>
      <w:r w:rsidRPr="003C3B14">
        <w:rPr>
          <w:sz w:val="28"/>
          <w:szCs w:val="28"/>
        </w:rPr>
        <w:t>=</w:t>
      </w:r>
      <w:r w:rsidRPr="003C3B14">
        <w:rPr>
          <w:sz w:val="28"/>
          <w:szCs w:val="28"/>
          <w:lang w:val="en-US"/>
        </w:rPr>
        <w:t>Q</w:t>
      </w:r>
      <w:r w:rsidR="00462DE1">
        <w:rPr>
          <w:sz w:val="28"/>
          <w:szCs w:val="28"/>
          <w:vertAlign w:val="subscript"/>
        </w:rPr>
        <w:t>1</w:t>
      </w:r>
      <w:r w:rsidRPr="003C3B14">
        <w:rPr>
          <w:sz w:val="28"/>
          <w:szCs w:val="28"/>
        </w:rPr>
        <w:t>+</w:t>
      </w:r>
      <w:r w:rsidR="00327D85">
        <w:rPr>
          <w:sz w:val="28"/>
          <w:szCs w:val="28"/>
          <w:lang w:val="en-US"/>
        </w:rPr>
        <w:t>Q</w:t>
      </w:r>
      <w:r w:rsidR="00327D85" w:rsidRPr="00327D85">
        <w:rPr>
          <w:sz w:val="28"/>
          <w:szCs w:val="28"/>
          <w:vertAlign w:val="subscript"/>
        </w:rPr>
        <w:t>2</w:t>
      </w:r>
    </w:p>
    <w:p w:rsidR="00975DF9" w:rsidRPr="003C3B14" w:rsidRDefault="00975DF9" w:rsidP="00487070">
      <w:pPr>
        <w:spacing w:line="360" w:lineRule="auto"/>
        <w:ind w:left="360" w:firstLine="709"/>
        <w:jc w:val="both"/>
        <w:rPr>
          <w:sz w:val="28"/>
          <w:szCs w:val="28"/>
        </w:rPr>
      </w:pPr>
      <w:r>
        <w:rPr>
          <w:sz w:val="28"/>
          <w:szCs w:val="28"/>
        </w:rPr>
        <w:t>7</w:t>
      </w:r>
      <w:r w:rsidRPr="003C3B14">
        <w:rPr>
          <w:sz w:val="28"/>
          <w:szCs w:val="28"/>
        </w:rPr>
        <w:t>.Рассчитаем количество топлива, необходимого для нагрева</w:t>
      </w:r>
      <w:r w:rsidR="00327D85">
        <w:rPr>
          <w:sz w:val="28"/>
          <w:szCs w:val="28"/>
        </w:rPr>
        <w:t>ния этой массы воздуха</w:t>
      </w:r>
      <w:r w:rsidRPr="003C3B14">
        <w:rPr>
          <w:sz w:val="28"/>
          <w:szCs w:val="28"/>
        </w:rPr>
        <w:t>.</w:t>
      </w:r>
    </w:p>
    <w:p w:rsidR="00624094" w:rsidRDefault="00975DF9" w:rsidP="00487070">
      <w:pPr>
        <w:spacing w:line="360" w:lineRule="auto"/>
        <w:ind w:left="360" w:firstLine="709"/>
        <w:jc w:val="both"/>
        <w:rPr>
          <w:sz w:val="28"/>
          <w:szCs w:val="28"/>
        </w:rPr>
      </w:pPr>
      <w:r w:rsidRPr="003C3B14">
        <w:rPr>
          <w:sz w:val="28"/>
          <w:szCs w:val="28"/>
        </w:rPr>
        <w:t xml:space="preserve">         </w:t>
      </w:r>
      <w:r w:rsidR="00624094">
        <w:rPr>
          <w:sz w:val="28"/>
          <w:szCs w:val="28"/>
          <w:lang w:val="en-US"/>
        </w:rPr>
        <w:t>Q</w:t>
      </w:r>
      <w:r w:rsidRPr="003C3B14">
        <w:rPr>
          <w:sz w:val="28"/>
          <w:szCs w:val="28"/>
        </w:rPr>
        <w:t>=</w:t>
      </w:r>
      <w:proofErr w:type="spellStart"/>
      <w:proofErr w:type="gramStart"/>
      <w:r w:rsidRPr="003C3B14">
        <w:rPr>
          <w:sz w:val="28"/>
          <w:szCs w:val="28"/>
          <w:lang w:val="en-US"/>
        </w:rPr>
        <w:t>qm</w:t>
      </w:r>
      <w:proofErr w:type="spellEnd"/>
      <w:proofErr w:type="gramEnd"/>
      <w:r w:rsidRPr="003C3B14">
        <w:rPr>
          <w:sz w:val="28"/>
          <w:szCs w:val="28"/>
        </w:rPr>
        <w:t xml:space="preserve"> </w:t>
      </w:r>
    </w:p>
    <w:p w:rsidR="00975DF9" w:rsidRPr="003C3B14" w:rsidRDefault="00624094" w:rsidP="00487070">
      <w:pPr>
        <w:spacing w:line="360" w:lineRule="auto"/>
        <w:ind w:left="360" w:firstLine="709"/>
        <w:jc w:val="both"/>
        <w:rPr>
          <w:sz w:val="28"/>
          <w:szCs w:val="28"/>
        </w:rPr>
      </w:pPr>
      <w:r>
        <w:rPr>
          <w:sz w:val="28"/>
          <w:szCs w:val="28"/>
        </w:rPr>
        <w:t xml:space="preserve">        </w:t>
      </w:r>
      <w:r w:rsidR="00975DF9" w:rsidRPr="003C3B14">
        <w:rPr>
          <w:sz w:val="28"/>
          <w:szCs w:val="28"/>
        </w:rPr>
        <w:t xml:space="preserve"> </w:t>
      </w:r>
      <w:r w:rsidR="00975DF9" w:rsidRPr="003C3B14">
        <w:rPr>
          <w:sz w:val="28"/>
          <w:szCs w:val="28"/>
          <w:lang w:val="en-US"/>
        </w:rPr>
        <w:t>m</w:t>
      </w:r>
      <w:r w:rsidR="00975DF9" w:rsidRPr="003C3B14">
        <w:rPr>
          <w:sz w:val="28"/>
          <w:szCs w:val="28"/>
        </w:rPr>
        <w:t>=</w:t>
      </w:r>
      <w:r w:rsidR="00975DF9" w:rsidRPr="003C3B14">
        <w:rPr>
          <w:sz w:val="28"/>
          <w:szCs w:val="28"/>
          <w:lang w:val="en-US"/>
        </w:rPr>
        <w:t>U</w:t>
      </w:r>
      <w:r w:rsidR="00975DF9" w:rsidRPr="003C3B14">
        <w:rPr>
          <w:sz w:val="28"/>
          <w:szCs w:val="28"/>
        </w:rPr>
        <w:t>/</w:t>
      </w:r>
      <w:r w:rsidR="00975DF9" w:rsidRPr="003C3B14">
        <w:rPr>
          <w:sz w:val="28"/>
          <w:szCs w:val="28"/>
          <w:lang w:val="en-US"/>
        </w:rPr>
        <w:t>q</w:t>
      </w:r>
    </w:p>
    <w:p w:rsidR="00975DF9" w:rsidRPr="00462DE1" w:rsidRDefault="00975DF9" w:rsidP="00487070">
      <w:pPr>
        <w:spacing w:line="360" w:lineRule="auto"/>
        <w:ind w:left="360" w:firstLine="709"/>
        <w:jc w:val="both"/>
        <w:rPr>
          <w:sz w:val="28"/>
          <w:szCs w:val="28"/>
        </w:rPr>
      </w:pPr>
      <w:r w:rsidRPr="003C3B14">
        <w:rPr>
          <w:sz w:val="28"/>
          <w:szCs w:val="28"/>
        </w:rPr>
        <w:t>Удельная теплота сгорания</w:t>
      </w:r>
      <w:r w:rsidR="00462DE1">
        <w:rPr>
          <w:sz w:val="28"/>
          <w:szCs w:val="28"/>
        </w:rPr>
        <w:t xml:space="preserve"> газа</w:t>
      </w:r>
      <w:r w:rsidRPr="003C3B14">
        <w:rPr>
          <w:sz w:val="28"/>
          <w:szCs w:val="28"/>
        </w:rPr>
        <w:t>:</w:t>
      </w:r>
      <w:r w:rsidR="00462DE1">
        <w:rPr>
          <w:sz w:val="28"/>
          <w:szCs w:val="28"/>
        </w:rPr>
        <w:t xml:space="preserve"> </w:t>
      </w:r>
      <w:r w:rsidR="00462DE1">
        <w:rPr>
          <w:sz w:val="28"/>
          <w:szCs w:val="28"/>
          <w:lang w:val="en-US"/>
        </w:rPr>
        <w:t>q</w:t>
      </w:r>
      <w:r w:rsidR="00462DE1" w:rsidRPr="00462DE1">
        <w:rPr>
          <w:sz w:val="28"/>
          <w:szCs w:val="28"/>
        </w:rPr>
        <w:t>=</w:t>
      </w:r>
      <w:r w:rsidR="00462DE1" w:rsidRPr="003C3B14">
        <w:rPr>
          <w:sz w:val="28"/>
          <w:szCs w:val="28"/>
        </w:rPr>
        <w:t>4*10</w:t>
      </w:r>
      <w:r w:rsidR="00462DE1" w:rsidRPr="003C3B14">
        <w:rPr>
          <w:sz w:val="28"/>
          <w:szCs w:val="28"/>
          <w:vertAlign w:val="superscript"/>
        </w:rPr>
        <w:t>7</w:t>
      </w:r>
      <w:r w:rsidR="00462DE1">
        <w:rPr>
          <w:sz w:val="28"/>
          <w:szCs w:val="28"/>
        </w:rPr>
        <w:t>Дж</w:t>
      </w:r>
      <w:r w:rsidR="00462DE1" w:rsidRPr="00462DE1">
        <w:rPr>
          <w:sz w:val="28"/>
          <w:szCs w:val="28"/>
        </w:rPr>
        <w:t>/</w:t>
      </w:r>
      <w:r w:rsidR="00462DE1">
        <w:rPr>
          <w:sz w:val="28"/>
          <w:szCs w:val="28"/>
        </w:rPr>
        <w:t>кг</w:t>
      </w:r>
    </w:p>
    <w:p w:rsidR="00975DF9" w:rsidRPr="003C3B14" w:rsidRDefault="00296BF3" w:rsidP="00487070">
      <w:pPr>
        <w:spacing w:line="360" w:lineRule="auto"/>
        <w:ind w:firstLine="709"/>
        <w:jc w:val="both"/>
        <w:rPr>
          <w:sz w:val="28"/>
          <w:szCs w:val="28"/>
        </w:rPr>
      </w:pPr>
      <w:r>
        <w:rPr>
          <w:sz w:val="28"/>
          <w:szCs w:val="28"/>
        </w:rPr>
        <w:t>8</w:t>
      </w:r>
      <w:r w:rsidR="00487070">
        <w:rPr>
          <w:sz w:val="28"/>
          <w:szCs w:val="28"/>
        </w:rPr>
        <w:t>.</w:t>
      </w:r>
      <w:r w:rsidR="00975DF9" w:rsidRPr="003C3B14">
        <w:rPr>
          <w:sz w:val="28"/>
          <w:szCs w:val="28"/>
        </w:rPr>
        <w:t xml:space="preserve"> Рассчитаем количество необходимого топлива с учетом того, что отопительный сезон длится</w:t>
      </w:r>
      <w:r w:rsidR="005F6803">
        <w:rPr>
          <w:sz w:val="28"/>
          <w:szCs w:val="28"/>
          <w:lang w:val="tt-RU"/>
        </w:rPr>
        <w:t xml:space="preserve"> </w:t>
      </w:r>
      <w:r w:rsidR="00F0195C">
        <w:rPr>
          <w:sz w:val="28"/>
          <w:szCs w:val="28"/>
          <w:lang w:val="tt-RU"/>
        </w:rPr>
        <w:t>примерно</w:t>
      </w:r>
      <w:r w:rsidR="005F6803">
        <w:rPr>
          <w:sz w:val="28"/>
          <w:szCs w:val="28"/>
          <w:lang w:val="tt-RU"/>
        </w:rPr>
        <w:t xml:space="preserve"> </w:t>
      </w:r>
      <w:r w:rsidR="005F6803" w:rsidRPr="003C3B14">
        <w:rPr>
          <w:sz w:val="28"/>
          <w:szCs w:val="28"/>
        </w:rPr>
        <w:t>6</w:t>
      </w:r>
      <w:r w:rsidR="00975DF9" w:rsidRPr="003C3B14">
        <w:rPr>
          <w:sz w:val="28"/>
          <w:szCs w:val="28"/>
        </w:rPr>
        <w:t xml:space="preserve"> месяцев.</w:t>
      </w:r>
      <w:r w:rsidR="005F6803">
        <w:rPr>
          <w:sz w:val="28"/>
          <w:szCs w:val="28"/>
          <w:lang w:val="tt-RU"/>
        </w:rPr>
        <w:t xml:space="preserve"> </w:t>
      </w:r>
      <w:r w:rsidR="00975DF9" w:rsidRPr="003C3B14">
        <w:rPr>
          <w:sz w:val="28"/>
          <w:szCs w:val="28"/>
        </w:rPr>
        <w:t>(</w:t>
      </w:r>
      <w:r w:rsidR="00975DF9" w:rsidRPr="003C3B14">
        <w:rPr>
          <w:sz w:val="28"/>
          <w:szCs w:val="28"/>
          <w:lang w:val="en-US"/>
        </w:rPr>
        <w:t>N</w:t>
      </w:r>
      <w:r w:rsidR="00975DF9" w:rsidRPr="003C3B14">
        <w:rPr>
          <w:sz w:val="28"/>
          <w:szCs w:val="28"/>
        </w:rPr>
        <w:t>=180 дней)</w:t>
      </w:r>
    </w:p>
    <w:p w:rsidR="00975DF9" w:rsidRPr="003C3B14" w:rsidRDefault="00975DF9" w:rsidP="00487070">
      <w:pPr>
        <w:spacing w:line="360" w:lineRule="auto"/>
        <w:ind w:left="360" w:firstLine="709"/>
        <w:jc w:val="both"/>
        <w:rPr>
          <w:sz w:val="28"/>
          <w:szCs w:val="28"/>
        </w:rPr>
      </w:pPr>
      <w:r w:rsidRPr="003C3B14">
        <w:rPr>
          <w:sz w:val="28"/>
          <w:szCs w:val="28"/>
          <w:lang w:val="en-US"/>
        </w:rPr>
        <w:t>M</w:t>
      </w:r>
      <w:r w:rsidRPr="003C3B14">
        <w:rPr>
          <w:sz w:val="28"/>
          <w:szCs w:val="28"/>
        </w:rPr>
        <w:t xml:space="preserve">= </w:t>
      </w:r>
      <w:r w:rsidRPr="003C3B14">
        <w:rPr>
          <w:sz w:val="28"/>
          <w:szCs w:val="28"/>
          <w:lang w:val="en-US"/>
        </w:rPr>
        <w:t>N</w:t>
      </w:r>
      <w:r w:rsidRPr="003C3B14">
        <w:rPr>
          <w:sz w:val="28"/>
          <w:szCs w:val="28"/>
        </w:rPr>
        <w:t>*</w:t>
      </w:r>
      <w:r w:rsidRPr="003C3B14">
        <w:rPr>
          <w:sz w:val="28"/>
          <w:szCs w:val="28"/>
          <w:lang w:val="en-US"/>
        </w:rPr>
        <w:t>m</w:t>
      </w:r>
      <w:r w:rsidRPr="003C3B14">
        <w:rPr>
          <w:sz w:val="28"/>
          <w:szCs w:val="28"/>
        </w:rPr>
        <w:t xml:space="preserve">   (</w:t>
      </w:r>
      <w:r w:rsidRPr="003C3B14">
        <w:rPr>
          <w:sz w:val="28"/>
          <w:szCs w:val="28"/>
          <w:lang w:val="en-US"/>
        </w:rPr>
        <w:t>M</w:t>
      </w:r>
      <w:r w:rsidRPr="003C3B14">
        <w:rPr>
          <w:sz w:val="28"/>
          <w:szCs w:val="28"/>
        </w:rPr>
        <w:t>-масса топлива за 6 месяцев)</w:t>
      </w:r>
    </w:p>
    <w:p w:rsidR="00975DF9" w:rsidRDefault="00296BF3" w:rsidP="00487070">
      <w:pPr>
        <w:spacing w:line="360" w:lineRule="auto"/>
        <w:ind w:left="360" w:firstLine="709"/>
        <w:rPr>
          <w:sz w:val="28"/>
          <w:szCs w:val="28"/>
        </w:rPr>
      </w:pPr>
      <w:r>
        <w:rPr>
          <w:sz w:val="28"/>
          <w:szCs w:val="28"/>
        </w:rPr>
        <w:t>9</w:t>
      </w:r>
      <w:r w:rsidR="00487070">
        <w:rPr>
          <w:sz w:val="28"/>
          <w:szCs w:val="28"/>
        </w:rPr>
        <w:t>.</w:t>
      </w:r>
      <w:r w:rsidR="00975DF9" w:rsidRPr="003C3B14">
        <w:rPr>
          <w:sz w:val="28"/>
          <w:szCs w:val="28"/>
        </w:rPr>
        <w:t xml:space="preserve"> расчет стоимости, Ц=</w:t>
      </w:r>
      <w:r w:rsidR="00975DF9" w:rsidRPr="003C3B14">
        <w:rPr>
          <w:sz w:val="28"/>
          <w:szCs w:val="28"/>
          <w:lang w:val="en-US"/>
        </w:rPr>
        <w:t>N</w:t>
      </w:r>
      <w:r w:rsidR="00975DF9" w:rsidRPr="003C3B14">
        <w:rPr>
          <w:sz w:val="28"/>
          <w:szCs w:val="28"/>
        </w:rPr>
        <w:t>*</w:t>
      </w:r>
      <w:r w:rsidR="00975DF9" w:rsidRPr="003C3B14">
        <w:rPr>
          <w:sz w:val="28"/>
          <w:szCs w:val="28"/>
          <w:lang w:val="en-US"/>
        </w:rPr>
        <w:t>M</w:t>
      </w:r>
      <w:r w:rsidR="00975DF9" w:rsidRPr="003C3B14">
        <w:rPr>
          <w:sz w:val="28"/>
          <w:szCs w:val="28"/>
        </w:rPr>
        <w:t>*ц</w:t>
      </w:r>
      <w:r w:rsidRPr="00296BF3">
        <w:rPr>
          <w:sz w:val="28"/>
          <w:szCs w:val="28"/>
        </w:rPr>
        <w:t xml:space="preserve"> </w:t>
      </w:r>
      <w:r w:rsidR="00975DF9" w:rsidRPr="003C3B14">
        <w:rPr>
          <w:sz w:val="28"/>
          <w:szCs w:val="28"/>
        </w:rPr>
        <w:t xml:space="preserve">(ц-цена </w:t>
      </w:r>
      <w:smartTag w:uri="urn:schemas-microsoft-com:office:smarttags" w:element="metricconverter">
        <w:smartTagPr>
          <w:attr w:name="ProductID" w:val="1 кг"/>
        </w:smartTagPr>
        <w:r w:rsidR="00975DF9" w:rsidRPr="003C3B14">
          <w:rPr>
            <w:sz w:val="28"/>
            <w:szCs w:val="28"/>
          </w:rPr>
          <w:t>1 кг</w:t>
        </w:r>
      </w:smartTag>
      <w:r w:rsidR="00975DF9" w:rsidRPr="003C3B14">
        <w:rPr>
          <w:sz w:val="28"/>
          <w:szCs w:val="28"/>
        </w:rPr>
        <w:t xml:space="preserve"> топлива)</w:t>
      </w:r>
    </w:p>
    <w:p w:rsidR="002E5893" w:rsidRDefault="002E5893" w:rsidP="00E73EC7">
      <w:pPr>
        <w:spacing w:line="360" w:lineRule="auto"/>
        <w:rPr>
          <w:sz w:val="28"/>
          <w:szCs w:val="28"/>
        </w:rPr>
      </w:pPr>
    </w:p>
    <w:p w:rsidR="00E73EC7" w:rsidRPr="003C3B14" w:rsidRDefault="00E73EC7" w:rsidP="00E73EC7">
      <w:pPr>
        <w:spacing w:line="360" w:lineRule="auto"/>
        <w:rPr>
          <w:sz w:val="28"/>
          <w:szCs w:val="28"/>
        </w:rPr>
      </w:pPr>
      <w:r w:rsidRPr="003C3B14">
        <w:rPr>
          <w:sz w:val="28"/>
          <w:szCs w:val="28"/>
        </w:rPr>
        <w:lastRenderedPageBreak/>
        <w:t xml:space="preserve">№1. </w:t>
      </w:r>
      <w:r w:rsidRPr="003C3B14">
        <w:rPr>
          <w:i/>
          <w:sz w:val="28"/>
          <w:szCs w:val="28"/>
        </w:rPr>
        <w:t>Таблица объемов.</w:t>
      </w:r>
      <w:r w:rsidRPr="003C3B14">
        <w:rPr>
          <w:sz w:val="28"/>
          <w:szCs w:val="28"/>
        </w:rPr>
        <w:t xml:space="preserve"> Вычислим объем каждой </w:t>
      </w:r>
      <w:r w:rsidR="00296BF3" w:rsidRPr="003C3B14">
        <w:rPr>
          <w:sz w:val="28"/>
          <w:szCs w:val="28"/>
        </w:rPr>
        <w:t>комнаты, зная</w:t>
      </w:r>
      <w:r w:rsidRPr="003C3B14">
        <w:rPr>
          <w:sz w:val="28"/>
          <w:szCs w:val="28"/>
        </w:rPr>
        <w:t xml:space="preserve"> её площадь и высоту.</w:t>
      </w:r>
    </w:p>
    <w:tbl>
      <w:tblPr>
        <w:tblStyle w:val="a5"/>
        <w:tblW w:w="0" w:type="auto"/>
        <w:tblInd w:w="-5" w:type="dxa"/>
        <w:tblLook w:val="04A0" w:firstRow="1" w:lastRow="0" w:firstColumn="1" w:lastColumn="0" w:noHBand="0" w:noVBand="1"/>
      </w:tblPr>
      <w:tblGrid>
        <w:gridCol w:w="1101"/>
        <w:gridCol w:w="1351"/>
        <w:gridCol w:w="1206"/>
        <w:gridCol w:w="1067"/>
        <w:gridCol w:w="1067"/>
        <w:gridCol w:w="1351"/>
        <w:gridCol w:w="1351"/>
        <w:gridCol w:w="856"/>
      </w:tblGrid>
      <w:tr w:rsidR="005748D5" w:rsidTr="005748D5">
        <w:tc>
          <w:tcPr>
            <w:tcW w:w="1286" w:type="dxa"/>
          </w:tcPr>
          <w:p w:rsidR="005748D5" w:rsidRPr="00624094" w:rsidRDefault="005748D5" w:rsidP="00975DF9">
            <w:pPr>
              <w:spacing w:line="360" w:lineRule="auto"/>
              <w:rPr>
                <w:sz w:val="22"/>
                <w:szCs w:val="22"/>
              </w:rPr>
            </w:pPr>
          </w:p>
        </w:tc>
        <w:tc>
          <w:tcPr>
            <w:tcW w:w="1588" w:type="dxa"/>
          </w:tcPr>
          <w:p w:rsidR="005748D5" w:rsidRPr="00624094" w:rsidRDefault="005748D5" w:rsidP="00975DF9">
            <w:pPr>
              <w:spacing w:line="360" w:lineRule="auto"/>
              <w:rPr>
                <w:sz w:val="22"/>
                <w:szCs w:val="22"/>
              </w:rPr>
            </w:pPr>
            <w:r w:rsidRPr="00624094">
              <w:rPr>
                <w:sz w:val="22"/>
                <w:szCs w:val="22"/>
              </w:rPr>
              <w:t>кухня</w:t>
            </w:r>
          </w:p>
        </w:tc>
        <w:tc>
          <w:tcPr>
            <w:tcW w:w="584" w:type="dxa"/>
          </w:tcPr>
          <w:p w:rsidR="005748D5" w:rsidRPr="00624094" w:rsidRDefault="005748D5" w:rsidP="00975DF9">
            <w:pPr>
              <w:spacing w:line="360" w:lineRule="auto"/>
              <w:rPr>
                <w:sz w:val="22"/>
                <w:szCs w:val="22"/>
              </w:rPr>
            </w:pPr>
            <w:r w:rsidRPr="00624094">
              <w:rPr>
                <w:sz w:val="22"/>
                <w:szCs w:val="22"/>
              </w:rPr>
              <w:t>зал</w:t>
            </w:r>
          </w:p>
        </w:tc>
        <w:tc>
          <w:tcPr>
            <w:tcW w:w="1246" w:type="dxa"/>
          </w:tcPr>
          <w:p w:rsidR="005748D5" w:rsidRPr="00624094" w:rsidRDefault="005748D5" w:rsidP="00975DF9">
            <w:pPr>
              <w:spacing w:line="360" w:lineRule="auto"/>
              <w:rPr>
                <w:sz w:val="22"/>
                <w:szCs w:val="22"/>
              </w:rPr>
            </w:pPr>
            <w:r w:rsidRPr="00624094">
              <w:rPr>
                <w:sz w:val="22"/>
                <w:szCs w:val="22"/>
              </w:rPr>
              <w:t>1 комната</w:t>
            </w:r>
          </w:p>
        </w:tc>
        <w:tc>
          <w:tcPr>
            <w:tcW w:w="1246" w:type="dxa"/>
          </w:tcPr>
          <w:p w:rsidR="005748D5" w:rsidRPr="00624094" w:rsidRDefault="005748D5" w:rsidP="00975DF9">
            <w:pPr>
              <w:spacing w:line="360" w:lineRule="auto"/>
              <w:rPr>
                <w:sz w:val="22"/>
                <w:szCs w:val="22"/>
              </w:rPr>
            </w:pPr>
            <w:r w:rsidRPr="00624094">
              <w:rPr>
                <w:sz w:val="22"/>
                <w:szCs w:val="22"/>
              </w:rPr>
              <w:t>2 комната</w:t>
            </w:r>
          </w:p>
        </w:tc>
        <w:tc>
          <w:tcPr>
            <w:tcW w:w="1589" w:type="dxa"/>
          </w:tcPr>
          <w:p w:rsidR="005748D5" w:rsidRPr="00624094" w:rsidRDefault="005748D5" w:rsidP="00975DF9">
            <w:pPr>
              <w:spacing w:line="360" w:lineRule="auto"/>
              <w:rPr>
                <w:sz w:val="22"/>
                <w:szCs w:val="22"/>
              </w:rPr>
            </w:pPr>
            <w:r w:rsidRPr="00624094">
              <w:rPr>
                <w:sz w:val="22"/>
                <w:szCs w:val="22"/>
              </w:rPr>
              <w:t xml:space="preserve">3 </w:t>
            </w:r>
          </w:p>
          <w:p w:rsidR="005748D5" w:rsidRPr="00624094" w:rsidRDefault="005748D5" w:rsidP="00975DF9">
            <w:pPr>
              <w:spacing w:line="360" w:lineRule="auto"/>
              <w:rPr>
                <w:sz w:val="22"/>
                <w:szCs w:val="22"/>
              </w:rPr>
            </w:pPr>
            <w:r w:rsidRPr="00624094">
              <w:rPr>
                <w:sz w:val="22"/>
                <w:szCs w:val="22"/>
              </w:rPr>
              <w:t>комната</w:t>
            </w:r>
          </w:p>
        </w:tc>
        <w:tc>
          <w:tcPr>
            <w:tcW w:w="1589" w:type="dxa"/>
          </w:tcPr>
          <w:p w:rsidR="005748D5" w:rsidRPr="00624094" w:rsidRDefault="005748D5" w:rsidP="00975DF9">
            <w:pPr>
              <w:spacing w:line="360" w:lineRule="auto"/>
              <w:rPr>
                <w:sz w:val="22"/>
                <w:szCs w:val="22"/>
              </w:rPr>
            </w:pPr>
            <w:r w:rsidRPr="00624094">
              <w:rPr>
                <w:sz w:val="22"/>
                <w:szCs w:val="22"/>
              </w:rPr>
              <w:t>4</w:t>
            </w:r>
          </w:p>
          <w:p w:rsidR="005748D5" w:rsidRPr="00624094" w:rsidRDefault="005748D5" w:rsidP="00975DF9">
            <w:pPr>
              <w:spacing w:line="360" w:lineRule="auto"/>
              <w:rPr>
                <w:sz w:val="22"/>
                <w:szCs w:val="22"/>
              </w:rPr>
            </w:pPr>
            <w:r w:rsidRPr="00624094">
              <w:rPr>
                <w:sz w:val="22"/>
                <w:szCs w:val="22"/>
              </w:rPr>
              <w:t xml:space="preserve"> комната</w:t>
            </w:r>
          </w:p>
        </w:tc>
        <w:tc>
          <w:tcPr>
            <w:tcW w:w="222" w:type="dxa"/>
          </w:tcPr>
          <w:p w:rsidR="005748D5" w:rsidRPr="00624094" w:rsidRDefault="005748D5" w:rsidP="00975DF9">
            <w:pPr>
              <w:spacing w:line="360" w:lineRule="auto"/>
              <w:rPr>
                <w:sz w:val="22"/>
                <w:szCs w:val="22"/>
              </w:rPr>
            </w:pPr>
            <w:r w:rsidRPr="00624094">
              <w:rPr>
                <w:sz w:val="22"/>
                <w:szCs w:val="22"/>
              </w:rPr>
              <w:t>Общая</w:t>
            </w:r>
          </w:p>
        </w:tc>
      </w:tr>
      <w:tr w:rsidR="005748D5" w:rsidTr="005748D5">
        <w:tc>
          <w:tcPr>
            <w:tcW w:w="1286" w:type="dxa"/>
          </w:tcPr>
          <w:p w:rsidR="005748D5" w:rsidRPr="00624094" w:rsidRDefault="005748D5" w:rsidP="00975DF9">
            <w:pPr>
              <w:spacing w:line="360" w:lineRule="auto"/>
              <w:rPr>
                <w:sz w:val="22"/>
                <w:szCs w:val="22"/>
              </w:rPr>
            </w:pPr>
            <w:r w:rsidRPr="00624094">
              <w:rPr>
                <w:sz w:val="22"/>
                <w:szCs w:val="22"/>
              </w:rPr>
              <w:t>Размер</w:t>
            </w:r>
          </w:p>
        </w:tc>
        <w:tc>
          <w:tcPr>
            <w:tcW w:w="1588" w:type="dxa"/>
          </w:tcPr>
          <w:p w:rsidR="005748D5" w:rsidRPr="00624094" w:rsidRDefault="005748D5" w:rsidP="00975DF9">
            <w:pPr>
              <w:spacing w:line="360" w:lineRule="auto"/>
              <w:rPr>
                <w:sz w:val="22"/>
                <w:szCs w:val="22"/>
                <w:lang w:val="en-US"/>
              </w:rPr>
            </w:pPr>
            <w:r w:rsidRPr="00624094">
              <w:rPr>
                <w:sz w:val="22"/>
                <w:szCs w:val="22"/>
                <w:lang w:val="en-US"/>
              </w:rPr>
              <w:t>3.50x6x2.50</w:t>
            </w:r>
          </w:p>
        </w:tc>
        <w:tc>
          <w:tcPr>
            <w:tcW w:w="584" w:type="dxa"/>
          </w:tcPr>
          <w:p w:rsidR="005748D5" w:rsidRPr="00624094" w:rsidRDefault="005748D5" w:rsidP="00975DF9">
            <w:pPr>
              <w:spacing w:line="360" w:lineRule="auto"/>
              <w:rPr>
                <w:sz w:val="22"/>
                <w:szCs w:val="22"/>
                <w:lang w:val="en-US"/>
              </w:rPr>
            </w:pPr>
            <w:r w:rsidRPr="00624094">
              <w:rPr>
                <w:sz w:val="22"/>
                <w:szCs w:val="22"/>
              </w:rPr>
              <w:t>3.5</w:t>
            </w:r>
            <w:r w:rsidRPr="00624094">
              <w:rPr>
                <w:sz w:val="22"/>
                <w:szCs w:val="22"/>
                <w:lang w:val="en-US"/>
              </w:rPr>
              <w:t>x6x2.80</w:t>
            </w:r>
          </w:p>
        </w:tc>
        <w:tc>
          <w:tcPr>
            <w:tcW w:w="1246" w:type="dxa"/>
          </w:tcPr>
          <w:p w:rsidR="005748D5" w:rsidRPr="00624094" w:rsidRDefault="005748D5" w:rsidP="00975DF9">
            <w:pPr>
              <w:spacing w:line="360" w:lineRule="auto"/>
              <w:rPr>
                <w:sz w:val="22"/>
                <w:szCs w:val="22"/>
                <w:lang w:val="en-US"/>
              </w:rPr>
            </w:pPr>
            <w:r w:rsidRPr="00624094">
              <w:rPr>
                <w:sz w:val="22"/>
                <w:szCs w:val="22"/>
              </w:rPr>
              <w:t>3</w:t>
            </w:r>
            <w:r w:rsidRPr="00624094">
              <w:rPr>
                <w:sz w:val="22"/>
                <w:szCs w:val="22"/>
                <w:lang w:val="en-US"/>
              </w:rPr>
              <w:t>x6x2.70</w:t>
            </w:r>
          </w:p>
        </w:tc>
        <w:tc>
          <w:tcPr>
            <w:tcW w:w="1246" w:type="dxa"/>
          </w:tcPr>
          <w:p w:rsidR="005748D5" w:rsidRPr="00624094" w:rsidRDefault="005748D5" w:rsidP="00975DF9">
            <w:pPr>
              <w:spacing w:line="360" w:lineRule="auto"/>
              <w:rPr>
                <w:sz w:val="22"/>
                <w:szCs w:val="22"/>
              </w:rPr>
            </w:pPr>
            <w:r w:rsidRPr="00624094">
              <w:rPr>
                <w:sz w:val="22"/>
                <w:szCs w:val="22"/>
                <w:lang w:val="tt-RU"/>
              </w:rPr>
              <w:t>3</w:t>
            </w:r>
            <w:r w:rsidRPr="00624094">
              <w:rPr>
                <w:sz w:val="22"/>
                <w:szCs w:val="22"/>
                <w:lang w:val="en-US"/>
              </w:rPr>
              <w:t>x6x2</w:t>
            </w:r>
            <w:r w:rsidRPr="00624094">
              <w:rPr>
                <w:sz w:val="22"/>
                <w:szCs w:val="22"/>
                <w:lang w:val="tt-RU"/>
              </w:rPr>
              <w:t>.</w:t>
            </w:r>
            <w:r w:rsidRPr="00624094">
              <w:rPr>
                <w:sz w:val="22"/>
                <w:szCs w:val="22"/>
              </w:rPr>
              <w:t>70</w:t>
            </w:r>
          </w:p>
        </w:tc>
        <w:tc>
          <w:tcPr>
            <w:tcW w:w="1589" w:type="dxa"/>
          </w:tcPr>
          <w:p w:rsidR="005748D5" w:rsidRPr="00624094" w:rsidRDefault="005748D5" w:rsidP="00975DF9">
            <w:pPr>
              <w:spacing w:line="360" w:lineRule="auto"/>
              <w:rPr>
                <w:sz w:val="22"/>
                <w:szCs w:val="22"/>
                <w:lang w:val="en-US"/>
              </w:rPr>
            </w:pPr>
            <w:r w:rsidRPr="00624094">
              <w:rPr>
                <w:sz w:val="22"/>
                <w:szCs w:val="22"/>
              </w:rPr>
              <w:t>2.50</w:t>
            </w:r>
            <w:r w:rsidRPr="00624094">
              <w:rPr>
                <w:sz w:val="22"/>
                <w:szCs w:val="22"/>
                <w:lang w:val="en-US"/>
              </w:rPr>
              <w:t>x3x2.80</w:t>
            </w:r>
          </w:p>
        </w:tc>
        <w:tc>
          <w:tcPr>
            <w:tcW w:w="1589" w:type="dxa"/>
          </w:tcPr>
          <w:p w:rsidR="005748D5" w:rsidRPr="00624094" w:rsidRDefault="005748D5" w:rsidP="00975DF9">
            <w:pPr>
              <w:spacing w:line="360" w:lineRule="auto"/>
              <w:rPr>
                <w:sz w:val="22"/>
                <w:szCs w:val="22"/>
                <w:lang w:val="en-US"/>
              </w:rPr>
            </w:pPr>
            <w:r w:rsidRPr="00624094">
              <w:rPr>
                <w:sz w:val="22"/>
                <w:szCs w:val="22"/>
                <w:lang w:val="en-US"/>
              </w:rPr>
              <w:t>2.50x3x2.80</w:t>
            </w:r>
          </w:p>
        </w:tc>
        <w:tc>
          <w:tcPr>
            <w:tcW w:w="222" w:type="dxa"/>
          </w:tcPr>
          <w:p w:rsidR="005748D5" w:rsidRPr="00624094" w:rsidRDefault="005748D5" w:rsidP="00975DF9">
            <w:pPr>
              <w:spacing w:line="360" w:lineRule="auto"/>
              <w:rPr>
                <w:sz w:val="22"/>
                <w:szCs w:val="22"/>
                <w:lang w:val="en-US"/>
              </w:rPr>
            </w:pPr>
          </w:p>
        </w:tc>
      </w:tr>
      <w:tr w:rsidR="005748D5" w:rsidTr="005748D5">
        <w:tc>
          <w:tcPr>
            <w:tcW w:w="1286" w:type="dxa"/>
          </w:tcPr>
          <w:p w:rsidR="005748D5" w:rsidRPr="00624094" w:rsidRDefault="005748D5" w:rsidP="00975DF9">
            <w:pPr>
              <w:spacing w:line="360" w:lineRule="auto"/>
              <w:rPr>
                <w:sz w:val="22"/>
                <w:szCs w:val="22"/>
                <w:vertAlign w:val="superscript"/>
              </w:rPr>
            </w:pPr>
            <w:r w:rsidRPr="00624094">
              <w:rPr>
                <w:sz w:val="22"/>
                <w:szCs w:val="22"/>
              </w:rPr>
              <w:t>Площадь м</w:t>
            </w:r>
            <w:r w:rsidRPr="00624094">
              <w:rPr>
                <w:sz w:val="22"/>
                <w:szCs w:val="22"/>
                <w:vertAlign w:val="superscript"/>
              </w:rPr>
              <w:t>2</w:t>
            </w:r>
          </w:p>
        </w:tc>
        <w:tc>
          <w:tcPr>
            <w:tcW w:w="1588" w:type="dxa"/>
          </w:tcPr>
          <w:p w:rsidR="005748D5" w:rsidRPr="00624094" w:rsidRDefault="005748D5" w:rsidP="00975DF9">
            <w:pPr>
              <w:spacing w:line="360" w:lineRule="auto"/>
              <w:rPr>
                <w:sz w:val="22"/>
                <w:szCs w:val="22"/>
                <w:lang w:val="en-US"/>
              </w:rPr>
            </w:pPr>
            <w:r w:rsidRPr="00624094">
              <w:rPr>
                <w:sz w:val="22"/>
                <w:szCs w:val="22"/>
                <w:lang w:val="en-US"/>
              </w:rPr>
              <w:t>21</w:t>
            </w:r>
          </w:p>
        </w:tc>
        <w:tc>
          <w:tcPr>
            <w:tcW w:w="584" w:type="dxa"/>
          </w:tcPr>
          <w:p w:rsidR="005748D5" w:rsidRPr="00624094" w:rsidRDefault="00C253BA" w:rsidP="00975DF9">
            <w:pPr>
              <w:spacing w:line="360" w:lineRule="auto"/>
              <w:rPr>
                <w:sz w:val="22"/>
                <w:szCs w:val="22"/>
                <w:lang w:val="en-US"/>
              </w:rPr>
            </w:pPr>
            <w:r w:rsidRPr="00624094">
              <w:rPr>
                <w:sz w:val="22"/>
                <w:szCs w:val="22"/>
                <w:lang w:val="en-US"/>
              </w:rPr>
              <w:t>21</w:t>
            </w:r>
          </w:p>
        </w:tc>
        <w:tc>
          <w:tcPr>
            <w:tcW w:w="1246" w:type="dxa"/>
          </w:tcPr>
          <w:p w:rsidR="005748D5" w:rsidRPr="00624094" w:rsidRDefault="005748D5" w:rsidP="00975DF9">
            <w:pPr>
              <w:spacing w:line="360" w:lineRule="auto"/>
              <w:rPr>
                <w:sz w:val="22"/>
                <w:szCs w:val="22"/>
                <w:lang w:val="tt-RU"/>
              </w:rPr>
            </w:pPr>
            <w:r w:rsidRPr="00624094">
              <w:rPr>
                <w:sz w:val="22"/>
                <w:szCs w:val="22"/>
                <w:lang w:val="en-US"/>
              </w:rPr>
              <w:t>18</w:t>
            </w:r>
          </w:p>
        </w:tc>
        <w:tc>
          <w:tcPr>
            <w:tcW w:w="1246" w:type="dxa"/>
          </w:tcPr>
          <w:p w:rsidR="005748D5" w:rsidRPr="00624094" w:rsidRDefault="005748D5" w:rsidP="00975DF9">
            <w:pPr>
              <w:spacing w:line="360" w:lineRule="auto"/>
              <w:rPr>
                <w:sz w:val="22"/>
                <w:szCs w:val="22"/>
              </w:rPr>
            </w:pPr>
            <w:r w:rsidRPr="00624094">
              <w:rPr>
                <w:sz w:val="22"/>
                <w:szCs w:val="22"/>
              </w:rPr>
              <w:t>18</w:t>
            </w:r>
          </w:p>
        </w:tc>
        <w:tc>
          <w:tcPr>
            <w:tcW w:w="1589" w:type="dxa"/>
          </w:tcPr>
          <w:p w:rsidR="005748D5" w:rsidRPr="00624094" w:rsidRDefault="005748D5" w:rsidP="00975DF9">
            <w:pPr>
              <w:spacing w:line="360" w:lineRule="auto"/>
              <w:rPr>
                <w:sz w:val="22"/>
                <w:szCs w:val="22"/>
                <w:lang w:val="en-US"/>
              </w:rPr>
            </w:pPr>
            <w:r w:rsidRPr="00624094">
              <w:rPr>
                <w:sz w:val="22"/>
                <w:szCs w:val="22"/>
                <w:lang w:val="en-US"/>
              </w:rPr>
              <w:t>7.5</w:t>
            </w:r>
          </w:p>
        </w:tc>
        <w:tc>
          <w:tcPr>
            <w:tcW w:w="1589" w:type="dxa"/>
          </w:tcPr>
          <w:p w:rsidR="005748D5" w:rsidRPr="00624094" w:rsidRDefault="005748D5" w:rsidP="00975DF9">
            <w:pPr>
              <w:spacing w:line="360" w:lineRule="auto"/>
              <w:rPr>
                <w:sz w:val="22"/>
                <w:szCs w:val="22"/>
                <w:lang w:val="en-US"/>
              </w:rPr>
            </w:pPr>
            <w:r w:rsidRPr="00624094">
              <w:rPr>
                <w:sz w:val="22"/>
                <w:szCs w:val="22"/>
                <w:lang w:val="en-US"/>
              </w:rPr>
              <w:t>7.5</w:t>
            </w:r>
          </w:p>
        </w:tc>
        <w:tc>
          <w:tcPr>
            <w:tcW w:w="222" w:type="dxa"/>
          </w:tcPr>
          <w:p w:rsidR="005748D5" w:rsidRPr="00624094" w:rsidRDefault="00C253BA" w:rsidP="00975DF9">
            <w:pPr>
              <w:spacing w:line="360" w:lineRule="auto"/>
              <w:rPr>
                <w:sz w:val="22"/>
                <w:szCs w:val="22"/>
                <w:lang w:val="en-US"/>
              </w:rPr>
            </w:pPr>
            <w:r w:rsidRPr="00624094">
              <w:rPr>
                <w:sz w:val="22"/>
                <w:szCs w:val="22"/>
                <w:lang w:val="en-US"/>
              </w:rPr>
              <w:t>93</w:t>
            </w:r>
          </w:p>
        </w:tc>
      </w:tr>
      <w:tr w:rsidR="005748D5" w:rsidTr="005748D5">
        <w:tc>
          <w:tcPr>
            <w:tcW w:w="1286" w:type="dxa"/>
          </w:tcPr>
          <w:p w:rsidR="005748D5" w:rsidRPr="00624094" w:rsidRDefault="005748D5" w:rsidP="00975DF9">
            <w:pPr>
              <w:spacing w:line="360" w:lineRule="auto"/>
              <w:rPr>
                <w:sz w:val="22"/>
                <w:szCs w:val="22"/>
                <w:vertAlign w:val="superscript"/>
              </w:rPr>
            </w:pPr>
            <w:r w:rsidRPr="00624094">
              <w:rPr>
                <w:sz w:val="22"/>
                <w:szCs w:val="22"/>
              </w:rPr>
              <w:t>Объем м</w:t>
            </w:r>
            <w:r w:rsidRPr="00624094">
              <w:rPr>
                <w:sz w:val="22"/>
                <w:szCs w:val="22"/>
                <w:vertAlign w:val="superscript"/>
              </w:rPr>
              <w:t>3</w:t>
            </w:r>
          </w:p>
        </w:tc>
        <w:tc>
          <w:tcPr>
            <w:tcW w:w="1588" w:type="dxa"/>
          </w:tcPr>
          <w:p w:rsidR="005748D5" w:rsidRPr="00624094" w:rsidRDefault="005748D5" w:rsidP="00975DF9">
            <w:pPr>
              <w:spacing w:line="360" w:lineRule="auto"/>
              <w:rPr>
                <w:sz w:val="22"/>
                <w:szCs w:val="22"/>
              </w:rPr>
            </w:pPr>
            <w:r w:rsidRPr="00624094">
              <w:rPr>
                <w:sz w:val="22"/>
                <w:szCs w:val="22"/>
              </w:rPr>
              <w:t>52.5</w:t>
            </w:r>
          </w:p>
        </w:tc>
        <w:tc>
          <w:tcPr>
            <w:tcW w:w="584" w:type="dxa"/>
          </w:tcPr>
          <w:p w:rsidR="005748D5" w:rsidRPr="00624094" w:rsidRDefault="00C253BA" w:rsidP="00975DF9">
            <w:pPr>
              <w:spacing w:line="360" w:lineRule="auto"/>
              <w:rPr>
                <w:sz w:val="22"/>
                <w:szCs w:val="22"/>
                <w:lang w:val="en-US"/>
              </w:rPr>
            </w:pPr>
            <w:r w:rsidRPr="00624094">
              <w:rPr>
                <w:sz w:val="22"/>
                <w:szCs w:val="22"/>
                <w:lang w:val="en-US"/>
              </w:rPr>
              <w:t>58.8</w:t>
            </w:r>
          </w:p>
        </w:tc>
        <w:tc>
          <w:tcPr>
            <w:tcW w:w="1246" w:type="dxa"/>
          </w:tcPr>
          <w:p w:rsidR="005748D5" w:rsidRPr="00624094" w:rsidRDefault="005748D5" w:rsidP="00975DF9">
            <w:pPr>
              <w:spacing w:line="360" w:lineRule="auto"/>
              <w:rPr>
                <w:sz w:val="22"/>
                <w:szCs w:val="22"/>
                <w:lang w:val="tt-RU"/>
              </w:rPr>
            </w:pPr>
            <w:r w:rsidRPr="00624094">
              <w:rPr>
                <w:sz w:val="22"/>
                <w:szCs w:val="22"/>
                <w:lang w:val="tt-RU"/>
              </w:rPr>
              <w:t>48.6</w:t>
            </w:r>
          </w:p>
        </w:tc>
        <w:tc>
          <w:tcPr>
            <w:tcW w:w="1246" w:type="dxa"/>
          </w:tcPr>
          <w:p w:rsidR="005748D5" w:rsidRPr="00624094" w:rsidRDefault="005748D5" w:rsidP="00975DF9">
            <w:pPr>
              <w:spacing w:line="360" w:lineRule="auto"/>
              <w:rPr>
                <w:sz w:val="22"/>
                <w:szCs w:val="22"/>
              </w:rPr>
            </w:pPr>
            <w:r w:rsidRPr="00624094">
              <w:rPr>
                <w:sz w:val="22"/>
                <w:szCs w:val="22"/>
              </w:rPr>
              <w:t>48.6</w:t>
            </w:r>
          </w:p>
        </w:tc>
        <w:tc>
          <w:tcPr>
            <w:tcW w:w="1589" w:type="dxa"/>
          </w:tcPr>
          <w:p w:rsidR="005748D5" w:rsidRPr="00624094" w:rsidRDefault="005748D5" w:rsidP="00975DF9">
            <w:pPr>
              <w:spacing w:line="360" w:lineRule="auto"/>
              <w:rPr>
                <w:sz w:val="22"/>
                <w:szCs w:val="22"/>
                <w:lang w:val="en-US"/>
              </w:rPr>
            </w:pPr>
            <w:r w:rsidRPr="00624094">
              <w:rPr>
                <w:sz w:val="22"/>
                <w:szCs w:val="22"/>
                <w:lang w:val="en-US"/>
              </w:rPr>
              <w:t>21</w:t>
            </w:r>
          </w:p>
        </w:tc>
        <w:tc>
          <w:tcPr>
            <w:tcW w:w="1589" w:type="dxa"/>
          </w:tcPr>
          <w:p w:rsidR="005748D5" w:rsidRPr="00624094" w:rsidRDefault="005748D5" w:rsidP="00975DF9">
            <w:pPr>
              <w:spacing w:line="360" w:lineRule="auto"/>
              <w:rPr>
                <w:sz w:val="22"/>
                <w:szCs w:val="22"/>
                <w:lang w:val="en-US"/>
              </w:rPr>
            </w:pPr>
            <w:r w:rsidRPr="00624094">
              <w:rPr>
                <w:sz w:val="22"/>
                <w:szCs w:val="22"/>
                <w:lang w:val="en-US"/>
              </w:rPr>
              <w:t>21</w:t>
            </w:r>
          </w:p>
        </w:tc>
        <w:tc>
          <w:tcPr>
            <w:tcW w:w="222" w:type="dxa"/>
          </w:tcPr>
          <w:p w:rsidR="005748D5" w:rsidRPr="00624094" w:rsidRDefault="00C253BA" w:rsidP="00975DF9">
            <w:pPr>
              <w:spacing w:line="360" w:lineRule="auto"/>
              <w:rPr>
                <w:sz w:val="22"/>
                <w:szCs w:val="22"/>
                <w:lang w:val="en-US"/>
              </w:rPr>
            </w:pPr>
            <w:r w:rsidRPr="00624094">
              <w:rPr>
                <w:sz w:val="22"/>
                <w:szCs w:val="22"/>
                <w:lang w:val="en-US"/>
              </w:rPr>
              <w:t>250.5</w:t>
            </w:r>
          </w:p>
        </w:tc>
      </w:tr>
    </w:tbl>
    <w:p w:rsidR="000F2FB9" w:rsidRPr="003C3B14" w:rsidRDefault="000F2FB9" w:rsidP="00975DF9">
      <w:pPr>
        <w:spacing w:line="360" w:lineRule="auto"/>
        <w:ind w:left="360"/>
        <w:rPr>
          <w:sz w:val="28"/>
          <w:szCs w:val="28"/>
        </w:rPr>
      </w:pPr>
    </w:p>
    <w:p w:rsidR="00A513A2" w:rsidRPr="003C3B14" w:rsidRDefault="00A513A2" w:rsidP="00A513A2">
      <w:pPr>
        <w:spacing w:line="360" w:lineRule="auto"/>
        <w:rPr>
          <w:sz w:val="28"/>
          <w:szCs w:val="28"/>
        </w:rPr>
      </w:pPr>
      <w:r w:rsidRPr="003C3B14">
        <w:rPr>
          <w:sz w:val="28"/>
          <w:szCs w:val="28"/>
        </w:rPr>
        <w:t xml:space="preserve">№2. </w:t>
      </w:r>
      <w:r w:rsidRPr="003C3B14">
        <w:rPr>
          <w:i/>
          <w:sz w:val="28"/>
          <w:szCs w:val="28"/>
        </w:rPr>
        <w:t xml:space="preserve">Таблица масс. </w:t>
      </w:r>
      <w:r w:rsidRPr="003C3B14">
        <w:rPr>
          <w:sz w:val="28"/>
          <w:szCs w:val="28"/>
        </w:rPr>
        <w:t xml:space="preserve">Высчитаем массу находящегося воздуха в каждой комнате по формуле: </w:t>
      </w:r>
      <w:r w:rsidRPr="003C3B14">
        <w:rPr>
          <w:b/>
          <w:sz w:val="28"/>
          <w:szCs w:val="28"/>
          <w:lang w:val="en-US"/>
        </w:rPr>
        <w:t>m</w:t>
      </w:r>
      <w:r w:rsidRPr="003C3B14">
        <w:rPr>
          <w:b/>
          <w:sz w:val="28"/>
          <w:szCs w:val="28"/>
        </w:rPr>
        <w:t>=</w:t>
      </w:r>
      <w:r w:rsidRPr="003C3B14">
        <w:rPr>
          <w:b/>
          <w:sz w:val="28"/>
          <w:szCs w:val="28"/>
          <w:lang w:val="en-US"/>
        </w:rPr>
        <w:t>V</w:t>
      </w:r>
      <w:r w:rsidRPr="003C3B14">
        <w:rPr>
          <w:b/>
          <w:sz w:val="28"/>
          <w:szCs w:val="28"/>
        </w:rPr>
        <w:t>*</w:t>
      </w:r>
      <w:r w:rsidRPr="00A513A2">
        <w:rPr>
          <w:rFonts w:ascii="Arial" w:hAnsi="Arial" w:cs="Arial"/>
          <w:color w:val="333333"/>
          <w:sz w:val="42"/>
          <w:szCs w:val="42"/>
          <w:shd w:val="clear" w:color="auto" w:fill="F3F1ED"/>
        </w:rPr>
        <w:t xml:space="preserve"> </w:t>
      </w:r>
      <w:r>
        <w:rPr>
          <w:rFonts w:ascii="Arial" w:hAnsi="Arial" w:cs="Arial"/>
          <w:color w:val="333333"/>
          <w:sz w:val="42"/>
          <w:szCs w:val="42"/>
          <w:shd w:val="clear" w:color="auto" w:fill="F3F1ED"/>
        </w:rPr>
        <w:t>ρ</w:t>
      </w:r>
      <w:r>
        <w:rPr>
          <w:b/>
          <w:sz w:val="28"/>
          <w:szCs w:val="28"/>
        </w:rPr>
        <w:t xml:space="preserve"> </w:t>
      </w:r>
      <w:r w:rsidRPr="003C3B14">
        <w:rPr>
          <w:sz w:val="28"/>
          <w:szCs w:val="28"/>
        </w:rPr>
        <w:t>(</w:t>
      </w:r>
      <w:proofErr w:type="gramStart"/>
      <w:r w:rsidRPr="003C3B14">
        <w:rPr>
          <w:sz w:val="28"/>
          <w:szCs w:val="28"/>
        </w:rPr>
        <w:t xml:space="preserve">где  </w:t>
      </w:r>
      <w:r>
        <w:rPr>
          <w:rFonts w:ascii="Arial" w:hAnsi="Arial" w:cs="Arial"/>
          <w:color w:val="333333"/>
          <w:sz w:val="42"/>
          <w:szCs w:val="42"/>
          <w:shd w:val="clear" w:color="auto" w:fill="F3F1ED"/>
        </w:rPr>
        <w:t>ρ</w:t>
      </w:r>
      <w:proofErr w:type="gramEnd"/>
      <w:r w:rsidRPr="003C3B14">
        <w:rPr>
          <w:sz w:val="28"/>
          <w:szCs w:val="28"/>
        </w:rPr>
        <w:t xml:space="preserve"> воздуха=1, 29 кг/м</w:t>
      </w:r>
      <w:r w:rsidRPr="003C3B14">
        <w:rPr>
          <w:sz w:val="28"/>
          <w:szCs w:val="28"/>
          <w:vertAlign w:val="superscript"/>
        </w:rPr>
        <w:t>3</w:t>
      </w:r>
      <w:r w:rsidRPr="003C3B14">
        <w:rPr>
          <w:sz w:val="28"/>
          <w:szCs w:val="28"/>
        </w:rPr>
        <w:t>)</w:t>
      </w:r>
    </w:p>
    <w:tbl>
      <w:tblPr>
        <w:tblStyle w:val="a5"/>
        <w:tblW w:w="0" w:type="auto"/>
        <w:tblInd w:w="-5" w:type="dxa"/>
        <w:tblLook w:val="04A0" w:firstRow="1" w:lastRow="0" w:firstColumn="1" w:lastColumn="0" w:noHBand="0" w:noVBand="1"/>
      </w:tblPr>
      <w:tblGrid>
        <w:gridCol w:w="1433"/>
        <w:gridCol w:w="1323"/>
        <w:gridCol w:w="1197"/>
        <w:gridCol w:w="1197"/>
        <w:gridCol w:w="1467"/>
        <w:gridCol w:w="1467"/>
        <w:gridCol w:w="1266"/>
      </w:tblGrid>
      <w:tr w:rsidR="00A513A2" w:rsidTr="00A513A2">
        <w:tc>
          <w:tcPr>
            <w:tcW w:w="1527" w:type="dxa"/>
          </w:tcPr>
          <w:p w:rsidR="00A513A2" w:rsidRDefault="00E9579E" w:rsidP="009973FC">
            <w:pPr>
              <w:spacing w:line="360" w:lineRule="auto"/>
              <w:rPr>
                <w:sz w:val="28"/>
                <w:szCs w:val="28"/>
              </w:rPr>
            </w:pPr>
            <w:r>
              <w:rPr>
                <w:sz w:val="28"/>
                <w:szCs w:val="28"/>
              </w:rPr>
              <w:t>К</w:t>
            </w:r>
            <w:r w:rsidR="00A513A2">
              <w:rPr>
                <w:sz w:val="28"/>
                <w:szCs w:val="28"/>
              </w:rPr>
              <w:t>ухня</w:t>
            </w:r>
          </w:p>
          <w:p w:rsidR="00E9579E" w:rsidRDefault="00E9579E" w:rsidP="009973FC">
            <w:pPr>
              <w:spacing w:line="360" w:lineRule="auto"/>
              <w:rPr>
                <w:sz w:val="28"/>
                <w:szCs w:val="28"/>
              </w:rPr>
            </w:pPr>
            <w:r>
              <w:rPr>
                <w:sz w:val="28"/>
                <w:szCs w:val="28"/>
              </w:rPr>
              <w:t>кг</w:t>
            </w:r>
          </w:p>
        </w:tc>
        <w:tc>
          <w:tcPr>
            <w:tcW w:w="1395" w:type="dxa"/>
          </w:tcPr>
          <w:p w:rsidR="00A513A2" w:rsidRDefault="00E9579E" w:rsidP="009973FC">
            <w:pPr>
              <w:spacing w:line="360" w:lineRule="auto"/>
              <w:rPr>
                <w:sz w:val="28"/>
                <w:szCs w:val="28"/>
              </w:rPr>
            </w:pPr>
            <w:r>
              <w:rPr>
                <w:sz w:val="28"/>
                <w:szCs w:val="28"/>
              </w:rPr>
              <w:t>З</w:t>
            </w:r>
            <w:r w:rsidR="00A513A2">
              <w:rPr>
                <w:sz w:val="28"/>
                <w:szCs w:val="28"/>
              </w:rPr>
              <w:t>ал</w:t>
            </w:r>
          </w:p>
          <w:p w:rsidR="00E9579E" w:rsidRDefault="00E9579E" w:rsidP="009973FC">
            <w:pPr>
              <w:spacing w:line="360" w:lineRule="auto"/>
              <w:rPr>
                <w:sz w:val="28"/>
                <w:szCs w:val="28"/>
              </w:rPr>
            </w:pPr>
            <w:r>
              <w:rPr>
                <w:sz w:val="28"/>
                <w:szCs w:val="28"/>
              </w:rPr>
              <w:t>кг</w:t>
            </w:r>
          </w:p>
        </w:tc>
        <w:tc>
          <w:tcPr>
            <w:tcW w:w="1199" w:type="dxa"/>
          </w:tcPr>
          <w:p w:rsidR="00A513A2" w:rsidRDefault="00A513A2" w:rsidP="009973FC">
            <w:pPr>
              <w:spacing w:line="360" w:lineRule="auto"/>
              <w:rPr>
                <w:sz w:val="28"/>
                <w:szCs w:val="28"/>
              </w:rPr>
            </w:pPr>
            <w:r>
              <w:rPr>
                <w:sz w:val="28"/>
                <w:szCs w:val="28"/>
              </w:rPr>
              <w:t>1 комната</w:t>
            </w:r>
            <w:r w:rsidR="00E9579E">
              <w:rPr>
                <w:sz w:val="28"/>
                <w:szCs w:val="28"/>
              </w:rPr>
              <w:t xml:space="preserve"> кг</w:t>
            </w:r>
          </w:p>
        </w:tc>
        <w:tc>
          <w:tcPr>
            <w:tcW w:w="1199" w:type="dxa"/>
          </w:tcPr>
          <w:p w:rsidR="00A513A2" w:rsidRDefault="00A513A2" w:rsidP="009973FC">
            <w:pPr>
              <w:spacing w:line="360" w:lineRule="auto"/>
              <w:rPr>
                <w:sz w:val="28"/>
                <w:szCs w:val="28"/>
              </w:rPr>
            </w:pPr>
            <w:r>
              <w:rPr>
                <w:sz w:val="28"/>
                <w:szCs w:val="28"/>
              </w:rPr>
              <w:t>2 комната</w:t>
            </w:r>
          </w:p>
          <w:p w:rsidR="00E9579E" w:rsidRDefault="00E9579E" w:rsidP="009973FC">
            <w:pPr>
              <w:spacing w:line="360" w:lineRule="auto"/>
              <w:rPr>
                <w:sz w:val="28"/>
                <w:szCs w:val="28"/>
              </w:rPr>
            </w:pPr>
            <w:r>
              <w:rPr>
                <w:sz w:val="28"/>
                <w:szCs w:val="28"/>
              </w:rPr>
              <w:t>кг</w:t>
            </w:r>
          </w:p>
        </w:tc>
        <w:tc>
          <w:tcPr>
            <w:tcW w:w="1526" w:type="dxa"/>
          </w:tcPr>
          <w:p w:rsidR="00A513A2" w:rsidRDefault="00A513A2" w:rsidP="009973FC">
            <w:pPr>
              <w:spacing w:line="360" w:lineRule="auto"/>
              <w:rPr>
                <w:sz w:val="28"/>
                <w:szCs w:val="28"/>
              </w:rPr>
            </w:pPr>
            <w:r>
              <w:rPr>
                <w:sz w:val="28"/>
                <w:szCs w:val="28"/>
              </w:rPr>
              <w:t xml:space="preserve">3 </w:t>
            </w:r>
          </w:p>
          <w:p w:rsidR="00A513A2" w:rsidRDefault="00E9579E" w:rsidP="009973FC">
            <w:pPr>
              <w:spacing w:line="360" w:lineRule="auto"/>
              <w:rPr>
                <w:sz w:val="28"/>
                <w:szCs w:val="28"/>
              </w:rPr>
            </w:pPr>
            <w:r>
              <w:rPr>
                <w:sz w:val="28"/>
                <w:szCs w:val="28"/>
              </w:rPr>
              <w:t>к</w:t>
            </w:r>
            <w:r w:rsidR="00A513A2">
              <w:rPr>
                <w:sz w:val="28"/>
                <w:szCs w:val="28"/>
              </w:rPr>
              <w:t>омната</w:t>
            </w:r>
          </w:p>
          <w:p w:rsidR="00E9579E" w:rsidRDefault="00E9579E" w:rsidP="009973FC">
            <w:pPr>
              <w:spacing w:line="360" w:lineRule="auto"/>
              <w:rPr>
                <w:sz w:val="28"/>
                <w:szCs w:val="28"/>
              </w:rPr>
            </w:pPr>
            <w:r>
              <w:rPr>
                <w:sz w:val="28"/>
                <w:szCs w:val="28"/>
              </w:rPr>
              <w:t>кг</w:t>
            </w:r>
          </w:p>
        </w:tc>
        <w:tc>
          <w:tcPr>
            <w:tcW w:w="1526" w:type="dxa"/>
          </w:tcPr>
          <w:p w:rsidR="00A513A2" w:rsidRDefault="00A513A2" w:rsidP="009973FC">
            <w:pPr>
              <w:spacing w:line="360" w:lineRule="auto"/>
              <w:rPr>
                <w:sz w:val="28"/>
                <w:szCs w:val="28"/>
              </w:rPr>
            </w:pPr>
            <w:r>
              <w:rPr>
                <w:sz w:val="28"/>
                <w:szCs w:val="28"/>
              </w:rPr>
              <w:t>4</w:t>
            </w:r>
          </w:p>
          <w:p w:rsidR="00A513A2" w:rsidRDefault="00A513A2" w:rsidP="009973FC">
            <w:pPr>
              <w:spacing w:line="360" w:lineRule="auto"/>
              <w:rPr>
                <w:sz w:val="28"/>
                <w:szCs w:val="28"/>
              </w:rPr>
            </w:pPr>
            <w:r>
              <w:rPr>
                <w:sz w:val="28"/>
                <w:szCs w:val="28"/>
              </w:rPr>
              <w:t xml:space="preserve"> </w:t>
            </w:r>
            <w:r w:rsidR="00E9579E">
              <w:rPr>
                <w:sz w:val="28"/>
                <w:szCs w:val="28"/>
              </w:rPr>
              <w:t>к</w:t>
            </w:r>
            <w:r>
              <w:rPr>
                <w:sz w:val="28"/>
                <w:szCs w:val="28"/>
              </w:rPr>
              <w:t>омната</w:t>
            </w:r>
          </w:p>
          <w:p w:rsidR="00E9579E" w:rsidRDefault="00E9579E" w:rsidP="009973FC">
            <w:pPr>
              <w:spacing w:line="360" w:lineRule="auto"/>
              <w:rPr>
                <w:sz w:val="28"/>
                <w:szCs w:val="28"/>
              </w:rPr>
            </w:pPr>
            <w:r>
              <w:rPr>
                <w:sz w:val="28"/>
                <w:szCs w:val="28"/>
              </w:rPr>
              <w:t>кг</w:t>
            </w:r>
          </w:p>
        </w:tc>
        <w:tc>
          <w:tcPr>
            <w:tcW w:w="978" w:type="dxa"/>
          </w:tcPr>
          <w:p w:rsidR="00A513A2" w:rsidRDefault="00A513A2" w:rsidP="009973FC">
            <w:pPr>
              <w:spacing w:line="360" w:lineRule="auto"/>
              <w:rPr>
                <w:sz w:val="28"/>
                <w:szCs w:val="28"/>
              </w:rPr>
            </w:pPr>
            <w:r>
              <w:rPr>
                <w:sz w:val="28"/>
                <w:szCs w:val="28"/>
              </w:rPr>
              <w:t>Общая</w:t>
            </w:r>
          </w:p>
          <w:p w:rsidR="00E9579E" w:rsidRPr="005748D5" w:rsidRDefault="00E9579E" w:rsidP="009973FC">
            <w:pPr>
              <w:spacing w:line="360" w:lineRule="auto"/>
              <w:rPr>
                <w:sz w:val="28"/>
                <w:szCs w:val="28"/>
              </w:rPr>
            </w:pPr>
            <w:r>
              <w:rPr>
                <w:sz w:val="28"/>
                <w:szCs w:val="28"/>
              </w:rPr>
              <w:t>кг</w:t>
            </w:r>
          </w:p>
        </w:tc>
      </w:tr>
      <w:tr w:rsidR="00A513A2" w:rsidTr="00A513A2">
        <w:tc>
          <w:tcPr>
            <w:tcW w:w="1527" w:type="dxa"/>
          </w:tcPr>
          <w:p w:rsidR="00A513A2" w:rsidRDefault="00E9579E" w:rsidP="009973FC">
            <w:pPr>
              <w:spacing w:line="360" w:lineRule="auto"/>
              <w:rPr>
                <w:sz w:val="28"/>
                <w:szCs w:val="28"/>
              </w:rPr>
            </w:pPr>
            <w:r>
              <w:rPr>
                <w:sz w:val="28"/>
                <w:szCs w:val="28"/>
              </w:rPr>
              <w:t xml:space="preserve">67,725 </w:t>
            </w:r>
          </w:p>
        </w:tc>
        <w:tc>
          <w:tcPr>
            <w:tcW w:w="1395" w:type="dxa"/>
          </w:tcPr>
          <w:p w:rsidR="00A513A2" w:rsidRDefault="00E9579E" w:rsidP="009973FC">
            <w:pPr>
              <w:spacing w:line="360" w:lineRule="auto"/>
              <w:rPr>
                <w:sz w:val="28"/>
                <w:szCs w:val="28"/>
              </w:rPr>
            </w:pPr>
            <w:r>
              <w:rPr>
                <w:sz w:val="28"/>
                <w:szCs w:val="28"/>
              </w:rPr>
              <w:t xml:space="preserve">75,852 </w:t>
            </w:r>
          </w:p>
        </w:tc>
        <w:tc>
          <w:tcPr>
            <w:tcW w:w="1199" w:type="dxa"/>
          </w:tcPr>
          <w:p w:rsidR="00A513A2" w:rsidRDefault="00E9579E" w:rsidP="009973FC">
            <w:pPr>
              <w:spacing w:line="360" w:lineRule="auto"/>
              <w:rPr>
                <w:sz w:val="28"/>
                <w:szCs w:val="28"/>
              </w:rPr>
            </w:pPr>
            <w:r>
              <w:rPr>
                <w:sz w:val="28"/>
                <w:szCs w:val="28"/>
              </w:rPr>
              <w:t xml:space="preserve">923,4 </w:t>
            </w:r>
          </w:p>
        </w:tc>
        <w:tc>
          <w:tcPr>
            <w:tcW w:w="1199" w:type="dxa"/>
          </w:tcPr>
          <w:p w:rsidR="00A513A2" w:rsidRDefault="00E9579E" w:rsidP="009973FC">
            <w:pPr>
              <w:spacing w:line="360" w:lineRule="auto"/>
              <w:rPr>
                <w:sz w:val="28"/>
                <w:szCs w:val="28"/>
              </w:rPr>
            </w:pPr>
            <w:r>
              <w:rPr>
                <w:sz w:val="28"/>
                <w:szCs w:val="28"/>
              </w:rPr>
              <w:t xml:space="preserve">923,4 </w:t>
            </w:r>
          </w:p>
        </w:tc>
        <w:tc>
          <w:tcPr>
            <w:tcW w:w="1526" w:type="dxa"/>
          </w:tcPr>
          <w:p w:rsidR="00A513A2" w:rsidRDefault="00E9579E" w:rsidP="009973FC">
            <w:pPr>
              <w:spacing w:line="360" w:lineRule="auto"/>
              <w:rPr>
                <w:sz w:val="28"/>
                <w:szCs w:val="28"/>
              </w:rPr>
            </w:pPr>
            <w:r>
              <w:rPr>
                <w:sz w:val="28"/>
                <w:szCs w:val="28"/>
              </w:rPr>
              <w:t>27,</w:t>
            </w:r>
            <w:r w:rsidR="00A513A2">
              <w:rPr>
                <w:sz w:val="28"/>
                <w:szCs w:val="28"/>
              </w:rPr>
              <w:t>09</w:t>
            </w:r>
          </w:p>
        </w:tc>
        <w:tc>
          <w:tcPr>
            <w:tcW w:w="1526" w:type="dxa"/>
          </w:tcPr>
          <w:p w:rsidR="00A513A2" w:rsidRDefault="00E9579E" w:rsidP="009973FC">
            <w:pPr>
              <w:spacing w:line="360" w:lineRule="auto"/>
              <w:rPr>
                <w:sz w:val="28"/>
                <w:szCs w:val="28"/>
              </w:rPr>
            </w:pPr>
            <w:r>
              <w:rPr>
                <w:sz w:val="28"/>
                <w:szCs w:val="28"/>
              </w:rPr>
              <w:t>27,</w:t>
            </w:r>
            <w:r w:rsidR="00A513A2">
              <w:rPr>
                <w:sz w:val="28"/>
                <w:szCs w:val="28"/>
              </w:rPr>
              <w:t>09</w:t>
            </w:r>
          </w:p>
        </w:tc>
        <w:tc>
          <w:tcPr>
            <w:tcW w:w="978" w:type="dxa"/>
          </w:tcPr>
          <w:p w:rsidR="00A513A2" w:rsidRDefault="00E9579E" w:rsidP="009973FC">
            <w:pPr>
              <w:spacing w:line="360" w:lineRule="auto"/>
              <w:rPr>
                <w:sz w:val="28"/>
                <w:szCs w:val="28"/>
              </w:rPr>
            </w:pPr>
            <w:r>
              <w:rPr>
                <w:sz w:val="28"/>
                <w:szCs w:val="28"/>
              </w:rPr>
              <w:t xml:space="preserve">2044,557 </w:t>
            </w:r>
          </w:p>
        </w:tc>
      </w:tr>
    </w:tbl>
    <w:p w:rsidR="00A513A2" w:rsidRPr="003C3B14" w:rsidRDefault="00A513A2" w:rsidP="00A513A2">
      <w:pPr>
        <w:spacing w:line="360" w:lineRule="auto"/>
        <w:ind w:left="360"/>
        <w:rPr>
          <w:sz w:val="28"/>
          <w:szCs w:val="28"/>
        </w:rPr>
      </w:pPr>
    </w:p>
    <w:p w:rsidR="00381383" w:rsidRPr="003C3B14" w:rsidRDefault="00203B5D" w:rsidP="00381383">
      <w:pPr>
        <w:spacing w:line="360" w:lineRule="auto"/>
        <w:rPr>
          <w:sz w:val="28"/>
          <w:szCs w:val="28"/>
        </w:rPr>
      </w:pPr>
      <w:r>
        <w:rPr>
          <w:sz w:val="28"/>
          <w:szCs w:val="28"/>
        </w:rPr>
        <w:t>№3</w:t>
      </w:r>
      <w:r w:rsidR="00381383" w:rsidRPr="003C3B14">
        <w:rPr>
          <w:sz w:val="28"/>
          <w:szCs w:val="28"/>
        </w:rPr>
        <w:t>.</w:t>
      </w:r>
      <w:r w:rsidR="00381383" w:rsidRPr="003C3B14">
        <w:rPr>
          <w:i/>
          <w:sz w:val="28"/>
          <w:szCs w:val="28"/>
        </w:rPr>
        <w:t>Количество теплоты.</w:t>
      </w:r>
      <w:r w:rsidR="00381383" w:rsidRPr="003C3B14">
        <w:rPr>
          <w:sz w:val="28"/>
          <w:szCs w:val="28"/>
        </w:rPr>
        <w:t xml:space="preserve"> Высчитаем количество теплоты, требуемое для обогрева комнат по формуле:</w:t>
      </w:r>
    </w:p>
    <w:p w:rsidR="00381383" w:rsidRPr="00487070" w:rsidRDefault="00381383" w:rsidP="00381383">
      <w:pPr>
        <w:spacing w:line="360" w:lineRule="auto"/>
        <w:rPr>
          <w:b/>
          <w:sz w:val="28"/>
          <w:szCs w:val="28"/>
        </w:rPr>
      </w:pPr>
      <w:r w:rsidRPr="003C3B14">
        <w:rPr>
          <w:b/>
          <w:sz w:val="28"/>
          <w:szCs w:val="28"/>
          <w:lang w:val="en-US"/>
        </w:rPr>
        <w:t>Q</w:t>
      </w:r>
      <w:r w:rsidRPr="003C3B14">
        <w:rPr>
          <w:b/>
          <w:sz w:val="28"/>
          <w:szCs w:val="28"/>
        </w:rPr>
        <w:t>=</w:t>
      </w:r>
      <w:r>
        <w:rPr>
          <w:b/>
          <w:sz w:val="28"/>
          <w:szCs w:val="28"/>
          <w:lang w:val="en-US"/>
        </w:rPr>
        <w:t>cm</w:t>
      </w:r>
      <w:r w:rsidR="003B4D0D" w:rsidRPr="003B4D0D">
        <w:rPr>
          <w:color w:val="000000"/>
          <w:sz w:val="27"/>
          <w:szCs w:val="27"/>
        </w:rPr>
        <w:t xml:space="preserve"> </w:t>
      </w:r>
      <w:proofErr w:type="spellStart"/>
      <w:proofErr w:type="gramStart"/>
      <w:r w:rsidR="003B4D0D" w:rsidRPr="00772853">
        <w:rPr>
          <w:color w:val="000000"/>
          <w:sz w:val="27"/>
          <w:szCs w:val="27"/>
        </w:rPr>
        <w:t>Δt</w:t>
      </w:r>
      <w:proofErr w:type="spellEnd"/>
      <w:proofErr w:type="gramEnd"/>
      <w:r w:rsidR="003B4D0D" w:rsidRPr="00487070">
        <w:rPr>
          <w:b/>
          <w:sz w:val="28"/>
          <w:szCs w:val="28"/>
        </w:rPr>
        <w:t xml:space="preserve"> </w:t>
      </w:r>
    </w:p>
    <w:p w:rsidR="00381383" w:rsidRPr="003C3B14" w:rsidRDefault="00381383" w:rsidP="00381383">
      <w:pPr>
        <w:spacing w:line="360" w:lineRule="auto"/>
        <w:rPr>
          <w:sz w:val="28"/>
          <w:szCs w:val="28"/>
        </w:rPr>
      </w:pPr>
      <w:r>
        <w:rPr>
          <w:sz w:val="28"/>
          <w:szCs w:val="28"/>
          <w:lang w:val="en-US"/>
        </w:rPr>
        <w:t>t</w:t>
      </w:r>
      <w:r>
        <w:rPr>
          <w:sz w:val="28"/>
          <w:szCs w:val="28"/>
        </w:rPr>
        <w:t xml:space="preserve">=25 </w:t>
      </w:r>
      <w:r>
        <w:rPr>
          <w:sz w:val="28"/>
          <w:szCs w:val="28"/>
          <w:vertAlign w:val="superscript"/>
        </w:rPr>
        <w:t>0</w:t>
      </w:r>
      <w:r>
        <w:rPr>
          <w:sz w:val="28"/>
          <w:szCs w:val="28"/>
        </w:rPr>
        <w:t>С</w:t>
      </w:r>
      <w:r w:rsidRPr="003C3B14">
        <w:rPr>
          <w:sz w:val="28"/>
          <w:szCs w:val="28"/>
        </w:rPr>
        <w:t xml:space="preserve">, </w:t>
      </w:r>
    </w:p>
    <w:p w:rsidR="00381383" w:rsidRPr="003C3B14" w:rsidRDefault="00381383" w:rsidP="00381383">
      <w:pPr>
        <w:spacing w:line="360" w:lineRule="auto"/>
        <w:rPr>
          <w:sz w:val="28"/>
          <w:szCs w:val="28"/>
        </w:rPr>
      </w:pPr>
      <w:r w:rsidRPr="003C3B14">
        <w:rPr>
          <w:sz w:val="28"/>
          <w:szCs w:val="28"/>
          <w:lang w:val="en-US"/>
        </w:rPr>
        <w:t>m</w:t>
      </w:r>
      <w:r w:rsidRPr="003C3B14">
        <w:rPr>
          <w:sz w:val="28"/>
          <w:szCs w:val="28"/>
        </w:rPr>
        <w:t xml:space="preserve">- </w:t>
      </w:r>
      <w:proofErr w:type="gramStart"/>
      <w:r w:rsidR="00487070">
        <w:rPr>
          <w:sz w:val="28"/>
          <w:szCs w:val="28"/>
        </w:rPr>
        <w:t>масса</w:t>
      </w:r>
      <w:proofErr w:type="gramEnd"/>
      <w:r w:rsidRPr="003C3B14">
        <w:rPr>
          <w:sz w:val="28"/>
          <w:szCs w:val="28"/>
        </w:rPr>
        <w:t xml:space="preserve"> воздуха в комнатах,</w:t>
      </w:r>
    </w:p>
    <w:p w:rsidR="003B4D0D" w:rsidRDefault="003B4D0D" w:rsidP="003C3B14">
      <w:pPr>
        <w:spacing w:line="360" w:lineRule="auto"/>
        <w:rPr>
          <w:sz w:val="28"/>
          <w:szCs w:val="28"/>
          <w:lang w:val="en-US"/>
        </w:rPr>
      </w:pPr>
      <w:r w:rsidRPr="00772853">
        <w:rPr>
          <w:color w:val="000000"/>
          <w:sz w:val="27"/>
          <w:szCs w:val="27"/>
        </w:rPr>
        <w:t>с=1,01 кДж/кг*°С</w:t>
      </w:r>
      <w:r w:rsidRPr="00772853">
        <w:rPr>
          <w:color w:val="000000"/>
          <w:sz w:val="27"/>
          <w:szCs w:val="27"/>
          <w:vertAlign w:val="superscript"/>
        </w:rPr>
        <w:t> </w:t>
      </w:r>
      <w:r>
        <w:rPr>
          <w:sz w:val="28"/>
          <w:szCs w:val="28"/>
          <w:lang w:val="en-US"/>
        </w:rPr>
        <w:t xml:space="preserve"> </w:t>
      </w:r>
    </w:p>
    <w:p w:rsidR="00381383" w:rsidRDefault="00381383" w:rsidP="003C3B14">
      <w:pPr>
        <w:spacing w:line="360" w:lineRule="auto"/>
        <w:rPr>
          <w:sz w:val="28"/>
          <w:szCs w:val="28"/>
        </w:rPr>
      </w:pPr>
      <w:r>
        <w:rPr>
          <w:sz w:val="28"/>
          <w:szCs w:val="28"/>
          <w:lang w:val="en-US"/>
        </w:rPr>
        <w:t>t</w:t>
      </w:r>
      <w:r w:rsidRPr="00381383">
        <w:rPr>
          <w:sz w:val="28"/>
          <w:szCs w:val="28"/>
        </w:rPr>
        <w:t xml:space="preserve">=25К, </w:t>
      </w:r>
    </w:p>
    <w:tbl>
      <w:tblPr>
        <w:tblStyle w:val="a5"/>
        <w:tblW w:w="0" w:type="auto"/>
        <w:tblInd w:w="-5" w:type="dxa"/>
        <w:tblLook w:val="04A0" w:firstRow="1" w:lastRow="0" w:firstColumn="1" w:lastColumn="0" w:noHBand="0" w:noVBand="1"/>
      </w:tblPr>
      <w:tblGrid>
        <w:gridCol w:w="1530"/>
        <w:gridCol w:w="1304"/>
        <w:gridCol w:w="1194"/>
        <w:gridCol w:w="1194"/>
        <w:gridCol w:w="1386"/>
        <w:gridCol w:w="1386"/>
        <w:gridCol w:w="1356"/>
      </w:tblGrid>
      <w:tr w:rsidR="00926C5D" w:rsidRPr="005748D5" w:rsidTr="00926C5D">
        <w:tc>
          <w:tcPr>
            <w:tcW w:w="1546" w:type="dxa"/>
          </w:tcPr>
          <w:p w:rsidR="00381383" w:rsidRPr="00624094" w:rsidRDefault="00926C5D" w:rsidP="009973FC">
            <w:pPr>
              <w:spacing w:line="360" w:lineRule="auto"/>
            </w:pPr>
            <w:r w:rsidRPr="00624094">
              <w:t>К</w:t>
            </w:r>
            <w:r w:rsidR="00381383" w:rsidRPr="00624094">
              <w:t>ухня</w:t>
            </w:r>
          </w:p>
          <w:p w:rsidR="00926C5D" w:rsidRPr="00624094" w:rsidRDefault="00926C5D" w:rsidP="009973FC">
            <w:pPr>
              <w:spacing w:line="360" w:lineRule="auto"/>
            </w:pPr>
            <w:r w:rsidRPr="00624094">
              <w:t>Дж</w:t>
            </w:r>
          </w:p>
        </w:tc>
        <w:tc>
          <w:tcPr>
            <w:tcW w:w="1326" w:type="dxa"/>
          </w:tcPr>
          <w:p w:rsidR="00381383" w:rsidRPr="00624094" w:rsidRDefault="00926C5D" w:rsidP="009973FC">
            <w:pPr>
              <w:spacing w:line="360" w:lineRule="auto"/>
            </w:pPr>
            <w:r w:rsidRPr="00624094">
              <w:t>З</w:t>
            </w:r>
            <w:r w:rsidR="00381383" w:rsidRPr="00624094">
              <w:t>ал</w:t>
            </w:r>
          </w:p>
          <w:p w:rsidR="00926C5D" w:rsidRPr="00624094" w:rsidRDefault="00926C5D" w:rsidP="009973FC">
            <w:pPr>
              <w:spacing w:line="360" w:lineRule="auto"/>
            </w:pPr>
            <w:r w:rsidRPr="00624094">
              <w:t>Дж</w:t>
            </w:r>
          </w:p>
        </w:tc>
        <w:tc>
          <w:tcPr>
            <w:tcW w:w="1196" w:type="dxa"/>
          </w:tcPr>
          <w:p w:rsidR="00381383" w:rsidRPr="00624094" w:rsidRDefault="009E6E4E" w:rsidP="009973FC">
            <w:pPr>
              <w:spacing w:line="360" w:lineRule="auto"/>
            </w:pPr>
            <w:r w:rsidRPr="00624094">
              <w:t>1 К</w:t>
            </w:r>
            <w:r w:rsidR="00381383" w:rsidRPr="00624094">
              <w:t>омната</w:t>
            </w:r>
            <w:r w:rsidR="00926C5D" w:rsidRPr="00624094">
              <w:t xml:space="preserve"> Дж</w:t>
            </w:r>
          </w:p>
        </w:tc>
        <w:tc>
          <w:tcPr>
            <w:tcW w:w="1196" w:type="dxa"/>
          </w:tcPr>
          <w:p w:rsidR="00381383" w:rsidRPr="00624094" w:rsidRDefault="00381383" w:rsidP="009973FC">
            <w:pPr>
              <w:spacing w:line="360" w:lineRule="auto"/>
            </w:pPr>
            <w:r w:rsidRPr="00624094">
              <w:t>2 комната</w:t>
            </w:r>
          </w:p>
          <w:p w:rsidR="00926C5D" w:rsidRPr="00624094" w:rsidRDefault="00926C5D" w:rsidP="009973FC">
            <w:pPr>
              <w:spacing w:line="360" w:lineRule="auto"/>
            </w:pPr>
            <w:r w:rsidRPr="00624094">
              <w:t>Дж</w:t>
            </w:r>
          </w:p>
        </w:tc>
        <w:tc>
          <w:tcPr>
            <w:tcW w:w="1410" w:type="dxa"/>
          </w:tcPr>
          <w:p w:rsidR="00381383" w:rsidRPr="00624094" w:rsidRDefault="00381383" w:rsidP="009973FC">
            <w:pPr>
              <w:spacing w:line="360" w:lineRule="auto"/>
            </w:pPr>
            <w:r w:rsidRPr="00624094">
              <w:t xml:space="preserve">3 </w:t>
            </w:r>
          </w:p>
          <w:p w:rsidR="00381383" w:rsidRPr="00624094" w:rsidRDefault="00926C5D" w:rsidP="009973FC">
            <w:pPr>
              <w:spacing w:line="360" w:lineRule="auto"/>
            </w:pPr>
            <w:r w:rsidRPr="00624094">
              <w:t>К</w:t>
            </w:r>
            <w:r w:rsidR="00381383" w:rsidRPr="00624094">
              <w:t>омната</w:t>
            </w:r>
          </w:p>
          <w:p w:rsidR="00926C5D" w:rsidRPr="00624094" w:rsidRDefault="00926C5D" w:rsidP="009973FC">
            <w:pPr>
              <w:spacing w:line="360" w:lineRule="auto"/>
            </w:pPr>
            <w:r w:rsidRPr="00624094">
              <w:t>Дж</w:t>
            </w:r>
          </w:p>
        </w:tc>
        <w:tc>
          <w:tcPr>
            <w:tcW w:w="1410" w:type="dxa"/>
          </w:tcPr>
          <w:p w:rsidR="00381383" w:rsidRPr="00624094" w:rsidRDefault="00381383" w:rsidP="009973FC">
            <w:pPr>
              <w:spacing w:line="360" w:lineRule="auto"/>
            </w:pPr>
            <w:r w:rsidRPr="00624094">
              <w:t>4</w:t>
            </w:r>
          </w:p>
          <w:p w:rsidR="00381383" w:rsidRPr="00624094" w:rsidRDefault="00926C5D" w:rsidP="009973FC">
            <w:pPr>
              <w:spacing w:line="360" w:lineRule="auto"/>
            </w:pPr>
            <w:r w:rsidRPr="00624094">
              <w:t>К</w:t>
            </w:r>
            <w:r w:rsidR="00381383" w:rsidRPr="00624094">
              <w:t>омната</w:t>
            </w:r>
          </w:p>
          <w:p w:rsidR="00926C5D" w:rsidRPr="00624094" w:rsidRDefault="00926C5D" w:rsidP="009973FC">
            <w:pPr>
              <w:spacing w:line="360" w:lineRule="auto"/>
            </w:pPr>
            <w:r w:rsidRPr="00624094">
              <w:t>Дж</w:t>
            </w:r>
          </w:p>
        </w:tc>
        <w:tc>
          <w:tcPr>
            <w:tcW w:w="1266" w:type="dxa"/>
          </w:tcPr>
          <w:p w:rsidR="00381383" w:rsidRPr="00624094" w:rsidRDefault="00381383" w:rsidP="009973FC">
            <w:pPr>
              <w:spacing w:line="360" w:lineRule="auto"/>
            </w:pPr>
            <w:r w:rsidRPr="00624094">
              <w:t>Общая</w:t>
            </w:r>
          </w:p>
          <w:p w:rsidR="00926C5D" w:rsidRPr="00624094" w:rsidRDefault="00926C5D" w:rsidP="009973FC">
            <w:pPr>
              <w:spacing w:line="360" w:lineRule="auto"/>
              <w:rPr>
                <w:vertAlign w:val="subscript"/>
                <w:lang w:val="en-US"/>
              </w:rPr>
            </w:pPr>
            <w:r w:rsidRPr="00624094">
              <w:t>Дж</w:t>
            </w:r>
            <w:r w:rsidR="00007A7A" w:rsidRPr="00624094">
              <w:rPr>
                <w:lang w:val="en-US"/>
              </w:rPr>
              <w:t xml:space="preserve"> Q</w:t>
            </w:r>
            <w:r w:rsidR="00007A7A" w:rsidRPr="00624094">
              <w:rPr>
                <w:vertAlign w:val="subscript"/>
                <w:lang w:val="en-US"/>
              </w:rPr>
              <w:t>1</w:t>
            </w:r>
          </w:p>
        </w:tc>
      </w:tr>
      <w:tr w:rsidR="00926C5D" w:rsidTr="00926C5D">
        <w:tc>
          <w:tcPr>
            <w:tcW w:w="1546" w:type="dxa"/>
          </w:tcPr>
          <w:p w:rsidR="00381383" w:rsidRPr="00624094" w:rsidRDefault="00E9579E" w:rsidP="009973FC">
            <w:pPr>
              <w:spacing w:line="360" w:lineRule="auto"/>
            </w:pPr>
            <w:r>
              <w:t>1710056,</w:t>
            </w:r>
            <w:r w:rsidR="00926C5D" w:rsidRPr="00624094">
              <w:t>25</w:t>
            </w:r>
          </w:p>
        </w:tc>
        <w:tc>
          <w:tcPr>
            <w:tcW w:w="1326" w:type="dxa"/>
          </w:tcPr>
          <w:p w:rsidR="00381383" w:rsidRPr="00624094" w:rsidRDefault="00926C5D" w:rsidP="009973FC">
            <w:pPr>
              <w:spacing w:line="360" w:lineRule="auto"/>
            </w:pPr>
            <w:r w:rsidRPr="00624094">
              <w:t>1915263</w:t>
            </w:r>
          </w:p>
        </w:tc>
        <w:tc>
          <w:tcPr>
            <w:tcW w:w="1196" w:type="dxa"/>
          </w:tcPr>
          <w:p w:rsidR="00381383" w:rsidRPr="00624094" w:rsidRDefault="00926C5D" w:rsidP="009973FC">
            <w:pPr>
              <w:spacing w:line="360" w:lineRule="auto"/>
            </w:pPr>
            <w:r w:rsidRPr="00624094">
              <w:t>23315850</w:t>
            </w:r>
          </w:p>
        </w:tc>
        <w:tc>
          <w:tcPr>
            <w:tcW w:w="1196" w:type="dxa"/>
          </w:tcPr>
          <w:p w:rsidR="00381383" w:rsidRPr="00624094" w:rsidRDefault="00926C5D" w:rsidP="009973FC">
            <w:pPr>
              <w:spacing w:line="360" w:lineRule="auto"/>
            </w:pPr>
            <w:r w:rsidRPr="00624094">
              <w:t>23315850</w:t>
            </w:r>
          </w:p>
        </w:tc>
        <w:tc>
          <w:tcPr>
            <w:tcW w:w="1410" w:type="dxa"/>
          </w:tcPr>
          <w:p w:rsidR="00381383" w:rsidRPr="00624094" w:rsidRDefault="00E9579E" w:rsidP="009973FC">
            <w:pPr>
              <w:spacing w:line="360" w:lineRule="auto"/>
            </w:pPr>
            <w:r>
              <w:t>684022,</w:t>
            </w:r>
            <w:r w:rsidR="00926C5D" w:rsidRPr="00624094">
              <w:t>5</w:t>
            </w:r>
          </w:p>
        </w:tc>
        <w:tc>
          <w:tcPr>
            <w:tcW w:w="1410" w:type="dxa"/>
          </w:tcPr>
          <w:p w:rsidR="00381383" w:rsidRPr="00624094" w:rsidRDefault="00926C5D" w:rsidP="009973FC">
            <w:pPr>
              <w:spacing w:line="360" w:lineRule="auto"/>
            </w:pPr>
            <w:r w:rsidRPr="00624094">
              <w:t>684022</w:t>
            </w:r>
            <w:r w:rsidR="00E9579E">
              <w:t>,</w:t>
            </w:r>
            <w:bookmarkStart w:id="0" w:name="_GoBack"/>
            <w:bookmarkEnd w:id="0"/>
            <w:r w:rsidR="000F34CD" w:rsidRPr="00624094">
              <w:t>5</w:t>
            </w:r>
          </w:p>
        </w:tc>
        <w:tc>
          <w:tcPr>
            <w:tcW w:w="1266" w:type="dxa"/>
          </w:tcPr>
          <w:p w:rsidR="00381383" w:rsidRPr="00624094" w:rsidRDefault="000F34CD" w:rsidP="009973FC">
            <w:pPr>
              <w:spacing w:line="360" w:lineRule="auto"/>
            </w:pPr>
            <w:r w:rsidRPr="00624094">
              <w:t>51625063.3</w:t>
            </w:r>
          </w:p>
        </w:tc>
      </w:tr>
    </w:tbl>
    <w:p w:rsidR="00381383" w:rsidRPr="00381383" w:rsidRDefault="00381383" w:rsidP="003C3B14">
      <w:pPr>
        <w:spacing w:line="360" w:lineRule="auto"/>
        <w:rPr>
          <w:sz w:val="28"/>
          <w:szCs w:val="28"/>
        </w:rPr>
      </w:pPr>
    </w:p>
    <w:p w:rsidR="00D0101D" w:rsidRDefault="00203B5D">
      <w:pPr>
        <w:rPr>
          <w:sz w:val="28"/>
          <w:szCs w:val="28"/>
        </w:rPr>
      </w:pPr>
      <w:r>
        <w:t xml:space="preserve">№4 </w:t>
      </w:r>
      <w:r w:rsidRPr="003C3B14">
        <w:rPr>
          <w:i/>
          <w:sz w:val="28"/>
          <w:szCs w:val="28"/>
        </w:rPr>
        <w:t>Количество теплоты</w:t>
      </w:r>
      <w:r>
        <w:rPr>
          <w:i/>
          <w:sz w:val="28"/>
          <w:szCs w:val="28"/>
        </w:rPr>
        <w:t xml:space="preserve">. </w:t>
      </w:r>
      <w:r>
        <w:rPr>
          <w:sz w:val="28"/>
          <w:szCs w:val="28"/>
        </w:rPr>
        <w:t>Вычисляем</w:t>
      </w:r>
      <w:r w:rsidR="00D0101D">
        <w:rPr>
          <w:sz w:val="28"/>
          <w:szCs w:val="28"/>
        </w:rPr>
        <w:t xml:space="preserve"> количество теплоты, требуемое для обогрева воды в отопительной системе.</w:t>
      </w:r>
      <w:r>
        <w:rPr>
          <w:sz w:val="28"/>
          <w:szCs w:val="28"/>
        </w:rPr>
        <w:t xml:space="preserve">  </w:t>
      </w:r>
      <w:r w:rsidR="00D0101D">
        <w:rPr>
          <w:sz w:val="28"/>
          <w:szCs w:val="28"/>
        </w:rPr>
        <w:t>Вычисляем объем воды и массу воды.</w:t>
      </w:r>
    </w:p>
    <w:p w:rsidR="00D0101D" w:rsidRDefault="00D0101D">
      <w:pPr>
        <w:rPr>
          <w:sz w:val="28"/>
          <w:szCs w:val="28"/>
          <w:vertAlign w:val="superscript"/>
        </w:rPr>
      </w:pPr>
      <w:r>
        <w:rPr>
          <w:sz w:val="28"/>
          <w:szCs w:val="28"/>
        </w:rPr>
        <w:lastRenderedPageBreak/>
        <w:t xml:space="preserve">Плотность </w:t>
      </w:r>
      <w:r w:rsidR="00AC1A91">
        <w:rPr>
          <w:sz w:val="28"/>
          <w:szCs w:val="28"/>
        </w:rPr>
        <w:t>воды 1000</w:t>
      </w:r>
      <w:r w:rsidR="00666324">
        <w:rPr>
          <w:sz w:val="28"/>
          <w:szCs w:val="28"/>
        </w:rPr>
        <w:t>кг</w:t>
      </w:r>
      <w:r w:rsidR="00666324" w:rsidRPr="00296BF3">
        <w:rPr>
          <w:sz w:val="28"/>
          <w:szCs w:val="28"/>
        </w:rPr>
        <w:t>/</w:t>
      </w:r>
      <w:r w:rsidR="00666324">
        <w:rPr>
          <w:sz w:val="28"/>
          <w:szCs w:val="28"/>
        </w:rPr>
        <w:t>м</w:t>
      </w:r>
      <w:r w:rsidR="00666324">
        <w:rPr>
          <w:sz w:val="28"/>
          <w:szCs w:val="28"/>
          <w:vertAlign w:val="superscript"/>
        </w:rPr>
        <w:t>3</w:t>
      </w:r>
    </w:p>
    <w:p w:rsidR="00E40B2E" w:rsidRPr="00B86DC3" w:rsidRDefault="00B86DC3">
      <w:pPr>
        <w:rPr>
          <w:sz w:val="28"/>
          <w:szCs w:val="28"/>
          <w:lang w:val="tt-RU"/>
        </w:rPr>
      </w:pPr>
      <w:r>
        <w:rPr>
          <w:sz w:val="28"/>
          <w:szCs w:val="28"/>
        </w:rPr>
        <w:t>Удельная теплоемкость воды с=4200Дж</w:t>
      </w:r>
      <w:r w:rsidRPr="00B86DC3">
        <w:rPr>
          <w:sz w:val="28"/>
          <w:szCs w:val="28"/>
        </w:rPr>
        <w:t>/</w:t>
      </w:r>
      <w:r>
        <w:rPr>
          <w:sz w:val="28"/>
          <w:szCs w:val="28"/>
          <w:lang w:val="tt-RU"/>
        </w:rPr>
        <w:t>кг*</w:t>
      </w:r>
      <w:r>
        <w:rPr>
          <w:sz w:val="28"/>
          <w:szCs w:val="28"/>
          <w:vertAlign w:val="superscript"/>
          <w:lang w:val="tt-RU"/>
        </w:rPr>
        <w:t>0</w:t>
      </w:r>
      <w:r>
        <w:rPr>
          <w:sz w:val="28"/>
          <w:szCs w:val="28"/>
          <w:lang w:val="tt-RU"/>
        </w:rPr>
        <w:t>С</w:t>
      </w:r>
    </w:p>
    <w:p w:rsidR="00AC1A91" w:rsidRDefault="00AC1A91">
      <w:pPr>
        <w:rPr>
          <w:sz w:val="28"/>
          <w:szCs w:val="28"/>
        </w:rPr>
      </w:pPr>
      <w:r>
        <w:rPr>
          <w:sz w:val="28"/>
          <w:szCs w:val="28"/>
        </w:rPr>
        <w:t>Длина железных труб 67м</w:t>
      </w:r>
    </w:p>
    <w:p w:rsidR="00AC1A91" w:rsidRDefault="00AC1A91">
      <w:pPr>
        <w:rPr>
          <w:sz w:val="28"/>
          <w:szCs w:val="28"/>
        </w:rPr>
      </w:pPr>
      <w:r>
        <w:rPr>
          <w:sz w:val="28"/>
          <w:szCs w:val="28"/>
        </w:rPr>
        <w:t>Длина полипропиленовых труб 41 м</w:t>
      </w:r>
    </w:p>
    <w:p w:rsidR="00AC1A91" w:rsidRDefault="00AC1A91">
      <w:pPr>
        <w:rPr>
          <w:sz w:val="28"/>
          <w:szCs w:val="28"/>
        </w:rPr>
      </w:pPr>
      <w:r>
        <w:rPr>
          <w:sz w:val="28"/>
          <w:szCs w:val="28"/>
        </w:rPr>
        <w:t xml:space="preserve">Вместимость одной </w:t>
      </w:r>
      <w:r w:rsidR="00E40B2E">
        <w:rPr>
          <w:sz w:val="28"/>
          <w:szCs w:val="28"/>
        </w:rPr>
        <w:t>секции радиатора</w:t>
      </w:r>
      <w:r>
        <w:rPr>
          <w:sz w:val="28"/>
          <w:szCs w:val="28"/>
        </w:rPr>
        <w:t xml:space="preserve"> 0.303 л</w:t>
      </w:r>
    </w:p>
    <w:p w:rsidR="00AC1A91" w:rsidRPr="00AC1A91" w:rsidRDefault="005F4413">
      <w:pPr>
        <w:rPr>
          <w:sz w:val="28"/>
          <w:szCs w:val="28"/>
        </w:rPr>
      </w:pPr>
      <w:r>
        <w:rPr>
          <w:sz w:val="28"/>
          <w:szCs w:val="28"/>
          <w:lang w:val="tt-RU"/>
        </w:rPr>
        <w:t>Колищество</w:t>
      </w:r>
      <w:r w:rsidR="00B86DC3">
        <w:rPr>
          <w:sz w:val="28"/>
          <w:szCs w:val="28"/>
          <w:lang w:val="tt-RU"/>
        </w:rPr>
        <w:t xml:space="preserve"> </w:t>
      </w:r>
      <w:r w:rsidR="00B86DC3">
        <w:rPr>
          <w:sz w:val="28"/>
          <w:szCs w:val="28"/>
        </w:rPr>
        <w:t>с</w:t>
      </w:r>
      <w:r w:rsidR="00AC1A91">
        <w:rPr>
          <w:sz w:val="28"/>
          <w:szCs w:val="28"/>
        </w:rPr>
        <w:t>екций радиатора 90</w:t>
      </w:r>
    </w:p>
    <w:tbl>
      <w:tblPr>
        <w:tblStyle w:val="a5"/>
        <w:tblW w:w="9493" w:type="dxa"/>
        <w:tblLook w:val="04A0" w:firstRow="1" w:lastRow="0" w:firstColumn="1" w:lastColumn="0" w:noHBand="0" w:noVBand="1"/>
      </w:tblPr>
      <w:tblGrid>
        <w:gridCol w:w="2830"/>
        <w:gridCol w:w="1985"/>
        <w:gridCol w:w="1843"/>
        <w:gridCol w:w="2835"/>
      </w:tblGrid>
      <w:tr w:rsidR="005F4413" w:rsidTr="007C2A8D">
        <w:tc>
          <w:tcPr>
            <w:tcW w:w="2830" w:type="dxa"/>
          </w:tcPr>
          <w:p w:rsidR="005F4413" w:rsidRDefault="005F4413">
            <w:pPr>
              <w:rPr>
                <w:sz w:val="28"/>
                <w:szCs w:val="28"/>
              </w:rPr>
            </w:pPr>
            <w:r>
              <w:rPr>
                <w:sz w:val="28"/>
                <w:szCs w:val="28"/>
              </w:rPr>
              <w:t xml:space="preserve">Система отопления </w:t>
            </w:r>
          </w:p>
        </w:tc>
        <w:tc>
          <w:tcPr>
            <w:tcW w:w="1985" w:type="dxa"/>
          </w:tcPr>
          <w:p w:rsidR="005F4413" w:rsidRDefault="005F4413">
            <w:pPr>
              <w:rPr>
                <w:sz w:val="28"/>
                <w:szCs w:val="28"/>
              </w:rPr>
            </w:pPr>
            <w:r>
              <w:rPr>
                <w:sz w:val="28"/>
                <w:szCs w:val="28"/>
              </w:rPr>
              <w:t>Объем воды</w:t>
            </w:r>
          </w:p>
        </w:tc>
        <w:tc>
          <w:tcPr>
            <w:tcW w:w="1843" w:type="dxa"/>
          </w:tcPr>
          <w:p w:rsidR="005F4413" w:rsidRDefault="005F4413">
            <w:pPr>
              <w:rPr>
                <w:sz w:val="28"/>
                <w:szCs w:val="28"/>
              </w:rPr>
            </w:pPr>
            <w:r>
              <w:rPr>
                <w:sz w:val="28"/>
                <w:szCs w:val="28"/>
              </w:rPr>
              <w:t>Масса воды</w:t>
            </w:r>
          </w:p>
        </w:tc>
        <w:tc>
          <w:tcPr>
            <w:tcW w:w="2835" w:type="dxa"/>
          </w:tcPr>
          <w:p w:rsidR="005F4413" w:rsidRDefault="005F4413">
            <w:pPr>
              <w:rPr>
                <w:sz w:val="28"/>
                <w:szCs w:val="28"/>
              </w:rPr>
            </w:pPr>
            <w:r>
              <w:rPr>
                <w:sz w:val="28"/>
                <w:szCs w:val="28"/>
              </w:rPr>
              <w:t xml:space="preserve">Количество </w:t>
            </w:r>
          </w:p>
          <w:p w:rsidR="005F4413" w:rsidRPr="00007A7A" w:rsidRDefault="005F4413">
            <w:pPr>
              <w:rPr>
                <w:sz w:val="28"/>
                <w:szCs w:val="28"/>
                <w:vertAlign w:val="subscript"/>
                <w:lang w:val="en-US"/>
              </w:rPr>
            </w:pPr>
            <w:r>
              <w:rPr>
                <w:sz w:val="28"/>
                <w:szCs w:val="28"/>
              </w:rPr>
              <w:t xml:space="preserve">Теплоты </w:t>
            </w:r>
            <w:r>
              <w:rPr>
                <w:sz w:val="28"/>
                <w:szCs w:val="28"/>
                <w:lang w:val="en-US"/>
              </w:rPr>
              <w:t>Q</w:t>
            </w:r>
            <w:r w:rsidR="00007A7A">
              <w:rPr>
                <w:sz w:val="28"/>
                <w:szCs w:val="28"/>
                <w:vertAlign w:val="subscript"/>
                <w:lang w:val="en-US"/>
              </w:rPr>
              <w:t>2</w:t>
            </w:r>
          </w:p>
        </w:tc>
      </w:tr>
      <w:tr w:rsidR="005F4413" w:rsidTr="007C2A8D">
        <w:tc>
          <w:tcPr>
            <w:tcW w:w="2830" w:type="dxa"/>
          </w:tcPr>
          <w:p w:rsidR="005F4413" w:rsidRDefault="005F4413">
            <w:pPr>
              <w:rPr>
                <w:sz w:val="28"/>
                <w:szCs w:val="28"/>
              </w:rPr>
            </w:pPr>
            <w:r>
              <w:rPr>
                <w:sz w:val="28"/>
                <w:szCs w:val="28"/>
              </w:rPr>
              <w:t>С радиаторами</w:t>
            </w:r>
          </w:p>
        </w:tc>
        <w:tc>
          <w:tcPr>
            <w:tcW w:w="1985" w:type="dxa"/>
          </w:tcPr>
          <w:p w:rsidR="005F4413" w:rsidRDefault="005F4413">
            <w:pPr>
              <w:rPr>
                <w:sz w:val="28"/>
                <w:szCs w:val="28"/>
              </w:rPr>
            </w:pPr>
            <w:r>
              <w:rPr>
                <w:sz w:val="28"/>
                <w:szCs w:val="28"/>
              </w:rPr>
              <w:t>0.0517 м</w:t>
            </w:r>
            <w:r>
              <w:rPr>
                <w:sz w:val="28"/>
                <w:szCs w:val="28"/>
                <w:vertAlign w:val="superscript"/>
              </w:rPr>
              <w:t>3</w:t>
            </w:r>
          </w:p>
        </w:tc>
        <w:tc>
          <w:tcPr>
            <w:tcW w:w="1843" w:type="dxa"/>
          </w:tcPr>
          <w:p w:rsidR="005F4413" w:rsidRDefault="005F4413">
            <w:pPr>
              <w:rPr>
                <w:sz w:val="28"/>
                <w:szCs w:val="28"/>
              </w:rPr>
            </w:pPr>
            <w:r>
              <w:rPr>
                <w:sz w:val="28"/>
                <w:szCs w:val="28"/>
              </w:rPr>
              <w:t>51.7 кг</w:t>
            </w:r>
          </w:p>
        </w:tc>
        <w:tc>
          <w:tcPr>
            <w:tcW w:w="2835" w:type="dxa"/>
          </w:tcPr>
          <w:p w:rsidR="005F4413" w:rsidRPr="00C77883" w:rsidRDefault="005F4413">
            <w:pPr>
              <w:rPr>
                <w:sz w:val="28"/>
                <w:szCs w:val="28"/>
              </w:rPr>
            </w:pPr>
            <w:r>
              <w:rPr>
                <w:sz w:val="28"/>
                <w:szCs w:val="28"/>
                <w:lang w:val="en-US"/>
              </w:rPr>
              <w:t>5428500</w:t>
            </w:r>
            <w:r w:rsidR="00C77883">
              <w:rPr>
                <w:sz w:val="28"/>
                <w:szCs w:val="28"/>
              </w:rPr>
              <w:t>Дж</w:t>
            </w:r>
          </w:p>
        </w:tc>
      </w:tr>
      <w:tr w:rsidR="005F4413" w:rsidTr="007C2A8D">
        <w:tc>
          <w:tcPr>
            <w:tcW w:w="2830" w:type="dxa"/>
          </w:tcPr>
          <w:p w:rsidR="005F4413" w:rsidRDefault="00007A7A">
            <w:pPr>
              <w:rPr>
                <w:sz w:val="28"/>
                <w:szCs w:val="28"/>
              </w:rPr>
            </w:pPr>
            <w:r>
              <w:rPr>
                <w:sz w:val="28"/>
                <w:szCs w:val="28"/>
              </w:rPr>
              <w:t>С металлической</w:t>
            </w:r>
            <w:r w:rsidR="005F4413">
              <w:rPr>
                <w:sz w:val="28"/>
                <w:szCs w:val="28"/>
              </w:rPr>
              <w:t xml:space="preserve"> трубой с диаметром 76см</w:t>
            </w:r>
          </w:p>
        </w:tc>
        <w:tc>
          <w:tcPr>
            <w:tcW w:w="1985" w:type="dxa"/>
          </w:tcPr>
          <w:p w:rsidR="005F4413" w:rsidRPr="00666324" w:rsidRDefault="005F4413">
            <w:pPr>
              <w:rPr>
                <w:sz w:val="28"/>
                <w:szCs w:val="28"/>
                <w:vertAlign w:val="superscript"/>
              </w:rPr>
            </w:pPr>
            <w:r>
              <w:rPr>
                <w:sz w:val="28"/>
                <w:szCs w:val="28"/>
              </w:rPr>
              <w:t>0.307 м</w:t>
            </w:r>
            <w:r>
              <w:rPr>
                <w:sz w:val="28"/>
                <w:szCs w:val="28"/>
                <w:vertAlign w:val="superscript"/>
              </w:rPr>
              <w:t>3</w:t>
            </w:r>
          </w:p>
        </w:tc>
        <w:tc>
          <w:tcPr>
            <w:tcW w:w="1843" w:type="dxa"/>
          </w:tcPr>
          <w:p w:rsidR="005F4413" w:rsidRDefault="005F4413">
            <w:pPr>
              <w:rPr>
                <w:sz w:val="28"/>
                <w:szCs w:val="28"/>
              </w:rPr>
            </w:pPr>
            <w:r>
              <w:rPr>
                <w:sz w:val="28"/>
                <w:szCs w:val="28"/>
              </w:rPr>
              <w:t>307кг</w:t>
            </w:r>
          </w:p>
        </w:tc>
        <w:tc>
          <w:tcPr>
            <w:tcW w:w="2835" w:type="dxa"/>
          </w:tcPr>
          <w:p w:rsidR="005F4413" w:rsidRPr="00C77883" w:rsidRDefault="005F4413">
            <w:pPr>
              <w:rPr>
                <w:sz w:val="28"/>
                <w:szCs w:val="28"/>
              </w:rPr>
            </w:pPr>
            <w:r>
              <w:rPr>
                <w:sz w:val="28"/>
                <w:szCs w:val="28"/>
                <w:lang w:val="en-US"/>
              </w:rPr>
              <w:t>32235000</w:t>
            </w:r>
            <w:r w:rsidR="00C77883">
              <w:rPr>
                <w:sz w:val="28"/>
                <w:szCs w:val="28"/>
              </w:rPr>
              <w:t>Дж</w:t>
            </w:r>
          </w:p>
        </w:tc>
      </w:tr>
    </w:tbl>
    <w:p w:rsidR="00847A08" w:rsidRDefault="00D0101D" w:rsidP="00847A08">
      <w:pPr>
        <w:spacing w:line="360" w:lineRule="auto"/>
        <w:rPr>
          <w:i/>
          <w:sz w:val="28"/>
          <w:szCs w:val="28"/>
        </w:rPr>
      </w:pPr>
      <w:r>
        <w:rPr>
          <w:sz w:val="28"/>
          <w:szCs w:val="28"/>
        </w:rPr>
        <w:t xml:space="preserve"> </w:t>
      </w:r>
      <w:r w:rsidR="00847A08">
        <w:rPr>
          <w:i/>
          <w:sz w:val="28"/>
          <w:szCs w:val="28"/>
        </w:rPr>
        <w:t>№5</w:t>
      </w:r>
      <w:r w:rsidR="00C77883" w:rsidRPr="00C77883">
        <w:rPr>
          <w:i/>
          <w:sz w:val="28"/>
          <w:szCs w:val="28"/>
        </w:rPr>
        <w:t xml:space="preserve"> </w:t>
      </w:r>
      <w:r w:rsidR="00C77883" w:rsidRPr="003C3B14">
        <w:rPr>
          <w:i/>
          <w:sz w:val="28"/>
          <w:szCs w:val="28"/>
        </w:rPr>
        <w:t>Таблица стоимости</w:t>
      </w:r>
    </w:p>
    <w:p w:rsidR="00007A7A" w:rsidRPr="00021F38" w:rsidRDefault="00021F38" w:rsidP="00847A08">
      <w:pPr>
        <w:spacing w:line="360" w:lineRule="auto"/>
        <w:rPr>
          <w:sz w:val="28"/>
          <w:szCs w:val="28"/>
          <w:vertAlign w:val="subscript"/>
        </w:rPr>
      </w:pPr>
      <w:r>
        <w:rPr>
          <w:sz w:val="28"/>
          <w:szCs w:val="28"/>
        </w:rPr>
        <w:t xml:space="preserve">Количество теплоты </w:t>
      </w:r>
      <w:r w:rsidR="00007A7A">
        <w:rPr>
          <w:sz w:val="28"/>
          <w:szCs w:val="28"/>
          <w:lang w:val="en-US"/>
        </w:rPr>
        <w:t>Q</w:t>
      </w:r>
      <w:r w:rsidR="00007A7A" w:rsidRPr="00021F38">
        <w:rPr>
          <w:sz w:val="28"/>
          <w:szCs w:val="28"/>
        </w:rPr>
        <w:t>=</w:t>
      </w:r>
      <w:r w:rsidR="00007A7A">
        <w:rPr>
          <w:sz w:val="28"/>
          <w:szCs w:val="28"/>
          <w:lang w:val="en-US"/>
        </w:rPr>
        <w:t>Q</w:t>
      </w:r>
      <w:r w:rsidR="00007A7A" w:rsidRPr="00021F38">
        <w:rPr>
          <w:sz w:val="28"/>
          <w:szCs w:val="28"/>
          <w:vertAlign w:val="subscript"/>
        </w:rPr>
        <w:t>1</w:t>
      </w:r>
      <w:r w:rsidR="00007A7A" w:rsidRPr="00021F38">
        <w:rPr>
          <w:sz w:val="28"/>
          <w:szCs w:val="28"/>
        </w:rPr>
        <w:t>+</w:t>
      </w:r>
      <w:r w:rsidR="00007A7A">
        <w:rPr>
          <w:sz w:val="28"/>
          <w:szCs w:val="28"/>
          <w:lang w:val="en-US"/>
        </w:rPr>
        <w:t>Q</w:t>
      </w:r>
      <w:r w:rsidR="00007A7A" w:rsidRPr="00021F38">
        <w:rPr>
          <w:sz w:val="28"/>
          <w:szCs w:val="28"/>
          <w:vertAlign w:val="subscript"/>
        </w:rPr>
        <w:t>2</w:t>
      </w:r>
    </w:p>
    <w:p w:rsidR="00DD2F4B" w:rsidRPr="00DD2F4B" w:rsidRDefault="00021F38" w:rsidP="00847A08">
      <w:pPr>
        <w:spacing w:line="360" w:lineRule="auto"/>
        <w:rPr>
          <w:sz w:val="28"/>
          <w:szCs w:val="28"/>
        </w:rPr>
      </w:pPr>
      <w:r>
        <w:rPr>
          <w:sz w:val="28"/>
          <w:szCs w:val="28"/>
        </w:rPr>
        <w:t xml:space="preserve">Масса газа </w:t>
      </w:r>
      <w:r w:rsidR="00DD2F4B">
        <w:rPr>
          <w:sz w:val="28"/>
          <w:szCs w:val="28"/>
          <w:lang w:val="en-US"/>
        </w:rPr>
        <w:t>m</w:t>
      </w:r>
      <w:r w:rsidR="00DD2F4B" w:rsidRPr="00DD2F4B">
        <w:rPr>
          <w:sz w:val="28"/>
          <w:szCs w:val="28"/>
        </w:rPr>
        <w:t>=</w:t>
      </w:r>
      <w:r w:rsidR="00DD2F4B">
        <w:rPr>
          <w:sz w:val="28"/>
          <w:szCs w:val="28"/>
          <w:lang w:val="en-US"/>
        </w:rPr>
        <w:t>Q</w:t>
      </w:r>
      <w:r w:rsidR="00DD2F4B" w:rsidRPr="00DD2F4B">
        <w:rPr>
          <w:sz w:val="28"/>
          <w:szCs w:val="28"/>
        </w:rPr>
        <w:t>/</w:t>
      </w:r>
      <w:r w:rsidR="00DD2F4B">
        <w:rPr>
          <w:sz w:val="28"/>
          <w:szCs w:val="28"/>
          <w:lang w:val="en-US"/>
        </w:rPr>
        <w:t>q</w:t>
      </w:r>
      <w:proofErr w:type="gramStart"/>
      <w:r w:rsidR="00DD2F4B" w:rsidRPr="00DD2F4B">
        <w:rPr>
          <w:sz w:val="28"/>
          <w:szCs w:val="28"/>
        </w:rPr>
        <w:t xml:space="preserve">   (</w:t>
      </w:r>
      <w:proofErr w:type="gramEnd"/>
      <w:r w:rsidR="00DD2F4B">
        <w:rPr>
          <w:sz w:val="28"/>
          <w:szCs w:val="28"/>
          <w:lang w:val="en-US"/>
        </w:rPr>
        <w:t>q</w:t>
      </w:r>
      <w:r w:rsidR="00DD2F4B" w:rsidRPr="00DD2F4B">
        <w:rPr>
          <w:sz w:val="28"/>
          <w:szCs w:val="28"/>
        </w:rPr>
        <w:t>=</w:t>
      </w:r>
      <w:r w:rsidR="00DD2F4B" w:rsidRPr="003C3B14">
        <w:rPr>
          <w:sz w:val="28"/>
          <w:szCs w:val="28"/>
        </w:rPr>
        <w:t>4*10</w:t>
      </w:r>
      <w:r w:rsidR="00DD2F4B" w:rsidRPr="003C3B14">
        <w:rPr>
          <w:sz w:val="28"/>
          <w:szCs w:val="28"/>
          <w:vertAlign w:val="superscript"/>
        </w:rPr>
        <w:t>7</w:t>
      </w:r>
      <w:r w:rsidR="00DD2F4B">
        <w:rPr>
          <w:sz w:val="28"/>
          <w:szCs w:val="28"/>
          <w:lang w:val="tt-RU"/>
        </w:rPr>
        <w:t>Дң</w:t>
      </w:r>
      <w:r w:rsidR="00DD2F4B" w:rsidRPr="00DD2F4B">
        <w:rPr>
          <w:sz w:val="28"/>
          <w:szCs w:val="28"/>
        </w:rPr>
        <w:t>/</w:t>
      </w:r>
      <w:r w:rsidR="00DD2F4B">
        <w:rPr>
          <w:sz w:val="28"/>
          <w:szCs w:val="28"/>
        </w:rPr>
        <w:t>кг</w:t>
      </w:r>
      <w:r w:rsidR="00DD2F4B" w:rsidRPr="00DD2F4B">
        <w:rPr>
          <w:sz w:val="28"/>
          <w:szCs w:val="28"/>
        </w:rPr>
        <w:t>)</w:t>
      </w:r>
    </w:p>
    <w:p w:rsidR="00021F38" w:rsidRPr="00021F38" w:rsidRDefault="00021F38" w:rsidP="00847A08">
      <w:pPr>
        <w:spacing w:line="360" w:lineRule="auto"/>
        <w:rPr>
          <w:sz w:val="28"/>
          <w:szCs w:val="28"/>
        </w:rPr>
      </w:pPr>
      <w:r>
        <w:rPr>
          <w:sz w:val="28"/>
          <w:szCs w:val="28"/>
        </w:rPr>
        <w:t>Стоимость газа за 1м</w:t>
      </w:r>
      <w:r>
        <w:rPr>
          <w:sz w:val="28"/>
          <w:szCs w:val="28"/>
          <w:vertAlign w:val="superscript"/>
        </w:rPr>
        <w:t>3</w:t>
      </w:r>
      <w:r>
        <w:rPr>
          <w:sz w:val="28"/>
          <w:szCs w:val="28"/>
        </w:rPr>
        <w:t xml:space="preserve"> 5.57 рублей</w:t>
      </w:r>
    </w:p>
    <w:tbl>
      <w:tblPr>
        <w:tblStyle w:val="a5"/>
        <w:tblW w:w="0" w:type="auto"/>
        <w:tblLook w:val="04A0" w:firstRow="1" w:lastRow="0" w:firstColumn="1" w:lastColumn="0" w:noHBand="0" w:noVBand="1"/>
      </w:tblPr>
      <w:tblGrid>
        <w:gridCol w:w="2009"/>
        <w:gridCol w:w="1617"/>
        <w:gridCol w:w="1398"/>
        <w:gridCol w:w="1399"/>
        <w:gridCol w:w="1920"/>
      </w:tblGrid>
      <w:tr w:rsidR="005D6ABD" w:rsidTr="005D6ABD">
        <w:tc>
          <w:tcPr>
            <w:tcW w:w="2009" w:type="dxa"/>
          </w:tcPr>
          <w:p w:rsidR="005D6ABD" w:rsidRPr="00343214" w:rsidRDefault="005D6ABD" w:rsidP="00847A08">
            <w:pPr>
              <w:spacing w:line="360" w:lineRule="auto"/>
              <w:rPr>
                <w:sz w:val="28"/>
                <w:szCs w:val="28"/>
              </w:rPr>
            </w:pPr>
            <w:r>
              <w:rPr>
                <w:sz w:val="28"/>
                <w:szCs w:val="28"/>
              </w:rPr>
              <w:t>Система отопления</w:t>
            </w:r>
          </w:p>
        </w:tc>
        <w:tc>
          <w:tcPr>
            <w:tcW w:w="1617" w:type="dxa"/>
          </w:tcPr>
          <w:p w:rsidR="005D6ABD" w:rsidRPr="00DD2F4B" w:rsidRDefault="005D6ABD" w:rsidP="00847A08">
            <w:pPr>
              <w:spacing w:line="360" w:lineRule="auto"/>
              <w:rPr>
                <w:sz w:val="28"/>
                <w:szCs w:val="28"/>
              </w:rPr>
            </w:pPr>
            <w:r>
              <w:rPr>
                <w:sz w:val="28"/>
                <w:szCs w:val="28"/>
              </w:rPr>
              <w:t xml:space="preserve">Количество теплоты </w:t>
            </w:r>
            <w:r>
              <w:rPr>
                <w:sz w:val="28"/>
                <w:szCs w:val="28"/>
                <w:lang w:val="en-US"/>
              </w:rPr>
              <w:t>Q</w:t>
            </w:r>
            <w:r w:rsidR="00DD2F4B">
              <w:rPr>
                <w:sz w:val="28"/>
                <w:szCs w:val="28"/>
              </w:rPr>
              <w:t xml:space="preserve"> Дж</w:t>
            </w:r>
          </w:p>
        </w:tc>
        <w:tc>
          <w:tcPr>
            <w:tcW w:w="1398" w:type="dxa"/>
          </w:tcPr>
          <w:p w:rsidR="005D6ABD" w:rsidRPr="005D6ABD" w:rsidRDefault="005D6ABD" w:rsidP="00847A08">
            <w:pPr>
              <w:spacing w:line="360" w:lineRule="auto"/>
              <w:rPr>
                <w:sz w:val="28"/>
                <w:szCs w:val="28"/>
              </w:rPr>
            </w:pPr>
            <w:r w:rsidRPr="003C3B14">
              <w:rPr>
                <w:sz w:val="28"/>
                <w:szCs w:val="28"/>
              </w:rPr>
              <w:t>Масса топлива за 1 день, если топить 2 раза в день, кг</w:t>
            </w:r>
          </w:p>
        </w:tc>
        <w:tc>
          <w:tcPr>
            <w:tcW w:w="1399" w:type="dxa"/>
          </w:tcPr>
          <w:p w:rsidR="005D6ABD" w:rsidRPr="005D6ABD" w:rsidRDefault="005D6ABD" w:rsidP="00847A08">
            <w:pPr>
              <w:spacing w:line="360" w:lineRule="auto"/>
              <w:rPr>
                <w:sz w:val="28"/>
                <w:szCs w:val="28"/>
              </w:rPr>
            </w:pPr>
            <w:r w:rsidRPr="003C3B14">
              <w:rPr>
                <w:sz w:val="28"/>
                <w:szCs w:val="28"/>
              </w:rPr>
              <w:t xml:space="preserve">Масса топлива за 180 </w:t>
            </w:r>
            <w:proofErr w:type="gramStart"/>
            <w:r w:rsidRPr="003C3B14">
              <w:rPr>
                <w:sz w:val="28"/>
                <w:szCs w:val="28"/>
              </w:rPr>
              <w:t>дней(</w:t>
            </w:r>
            <w:proofErr w:type="gramEnd"/>
            <w:r w:rsidRPr="003C3B14">
              <w:rPr>
                <w:sz w:val="28"/>
                <w:szCs w:val="28"/>
              </w:rPr>
              <w:t>6 мес.), кг</w:t>
            </w:r>
          </w:p>
        </w:tc>
        <w:tc>
          <w:tcPr>
            <w:tcW w:w="1920" w:type="dxa"/>
          </w:tcPr>
          <w:p w:rsidR="005D6ABD" w:rsidRPr="003C3B14" w:rsidRDefault="005D6ABD" w:rsidP="005D6ABD">
            <w:pPr>
              <w:spacing w:line="360" w:lineRule="auto"/>
              <w:jc w:val="center"/>
              <w:rPr>
                <w:sz w:val="28"/>
                <w:szCs w:val="28"/>
              </w:rPr>
            </w:pPr>
            <w:r w:rsidRPr="003C3B14">
              <w:rPr>
                <w:sz w:val="28"/>
                <w:szCs w:val="28"/>
              </w:rPr>
              <w:t>За отопительный сезон,</w:t>
            </w:r>
          </w:p>
          <w:p w:rsidR="005D6ABD" w:rsidRDefault="005D6ABD" w:rsidP="005D6ABD">
            <w:pPr>
              <w:spacing w:line="360" w:lineRule="auto"/>
              <w:rPr>
                <w:i/>
                <w:sz w:val="28"/>
                <w:szCs w:val="28"/>
              </w:rPr>
            </w:pPr>
            <w:r w:rsidRPr="003C3B14">
              <w:rPr>
                <w:sz w:val="28"/>
                <w:szCs w:val="28"/>
              </w:rPr>
              <w:t>руб.</w:t>
            </w:r>
          </w:p>
        </w:tc>
      </w:tr>
      <w:tr w:rsidR="005D6ABD" w:rsidTr="005D6ABD">
        <w:tc>
          <w:tcPr>
            <w:tcW w:w="2009" w:type="dxa"/>
          </w:tcPr>
          <w:p w:rsidR="005D6ABD" w:rsidRDefault="005D6ABD" w:rsidP="00847A08">
            <w:pPr>
              <w:spacing w:line="360" w:lineRule="auto"/>
              <w:rPr>
                <w:i/>
                <w:sz w:val="28"/>
                <w:szCs w:val="28"/>
              </w:rPr>
            </w:pPr>
            <w:r>
              <w:rPr>
                <w:sz w:val="28"/>
                <w:szCs w:val="28"/>
              </w:rPr>
              <w:t>С радиаторами</w:t>
            </w:r>
          </w:p>
        </w:tc>
        <w:tc>
          <w:tcPr>
            <w:tcW w:w="1617" w:type="dxa"/>
          </w:tcPr>
          <w:p w:rsidR="005D6ABD" w:rsidRPr="00DD2F4B" w:rsidRDefault="00DD2F4B" w:rsidP="00847A08">
            <w:pPr>
              <w:spacing w:line="360" w:lineRule="auto"/>
              <w:rPr>
                <w:sz w:val="28"/>
                <w:szCs w:val="28"/>
              </w:rPr>
            </w:pPr>
            <w:r>
              <w:rPr>
                <w:sz w:val="28"/>
                <w:szCs w:val="28"/>
              </w:rPr>
              <w:t>57053563.3</w:t>
            </w:r>
          </w:p>
        </w:tc>
        <w:tc>
          <w:tcPr>
            <w:tcW w:w="1398" w:type="dxa"/>
          </w:tcPr>
          <w:p w:rsidR="005D6ABD" w:rsidRPr="00DD2F4B" w:rsidRDefault="00DD2F4B" w:rsidP="00847A08">
            <w:pPr>
              <w:spacing w:line="360" w:lineRule="auto"/>
              <w:rPr>
                <w:sz w:val="28"/>
                <w:szCs w:val="28"/>
              </w:rPr>
            </w:pPr>
            <w:r w:rsidRPr="00DD2F4B">
              <w:rPr>
                <w:sz w:val="28"/>
                <w:szCs w:val="28"/>
              </w:rPr>
              <w:t>2.85 кг</w:t>
            </w:r>
          </w:p>
        </w:tc>
        <w:tc>
          <w:tcPr>
            <w:tcW w:w="1399" w:type="dxa"/>
          </w:tcPr>
          <w:p w:rsidR="005D6ABD" w:rsidRPr="00496E14" w:rsidRDefault="00496E14" w:rsidP="00847A08">
            <w:pPr>
              <w:spacing w:line="360" w:lineRule="auto"/>
              <w:rPr>
                <w:sz w:val="28"/>
                <w:szCs w:val="28"/>
              </w:rPr>
            </w:pPr>
            <w:r>
              <w:rPr>
                <w:sz w:val="28"/>
                <w:szCs w:val="28"/>
              </w:rPr>
              <w:t>513</w:t>
            </w:r>
          </w:p>
        </w:tc>
        <w:tc>
          <w:tcPr>
            <w:tcW w:w="1920" w:type="dxa"/>
          </w:tcPr>
          <w:p w:rsidR="005D6ABD" w:rsidRPr="00496E14" w:rsidRDefault="00496E14" w:rsidP="00847A08">
            <w:pPr>
              <w:spacing w:line="360" w:lineRule="auto"/>
              <w:rPr>
                <w:sz w:val="28"/>
                <w:szCs w:val="28"/>
              </w:rPr>
            </w:pPr>
            <w:r>
              <w:rPr>
                <w:sz w:val="28"/>
                <w:szCs w:val="28"/>
              </w:rPr>
              <w:t>3968</w:t>
            </w:r>
          </w:p>
        </w:tc>
      </w:tr>
      <w:tr w:rsidR="005D6ABD" w:rsidTr="005D6ABD">
        <w:tc>
          <w:tcPr>
            <w:tcW w:w="2009" w:type="dxa"/>
          </w:tcPr>
          <w:p w:rsidR="005D6ABD" w:rsidRDefault="005D6ABD" w:rsidP="00847A08">
            <w:pPr>
              <w:spacing w:line="360" w:lineRule="auto"/>
              <w:rPr>
                <w:i/>
                <w:sz w:val="28"/>
                <w:szCs w:val="28"/>
              </w:rPr>
            </w:pPr>
            <w:r>
              <w:rPr>
                <w:sz w:val="28"/>
                <w:szCs w:val="28"/>
              </w:rPr>
              <w:t>С металлической трубой с диаметром 76см</w:t>
            </w:r>
          </w:p>
        </w:tc>
        <w:tc>
          <w:tcPr>
            <w:tcW w:w="1617" w:type="dxa"/>
          </w:tcPr>
          <w:p w:rsidR="005D6ABD" w:rsidRPr="00DD2F4B" w:rsidRDefault="00DD2F4B" w:rsidP="00847A08">
            <w:pPr>
              <w:spacing w:line="360" w:lineRule="auto"/>
              <w:rPr>
                <w:sz w:val="28"/>
                <w:szCs w:val="28"/>
              </w:rPr>
            </w:pPr>
            <w:r>
              <w:rPr>
                <w:sz w:val="28"/>
                <w:szCs w:val="28"/>
              </w:rPr>
              <w:t>83860063.3</w:t>
            </w:r>
          </w:p>
        </w:tc>
        <w:tc>
          <w:tcPr>
            <w:tcW w:w="1398" w:type="dxa"/>
          </w:tcPr>
          <w:p w:rsidR="005D6ABD" w:rsidRPr="00496E14" w:rsidRDefault="00496E14" w:rsidP="00847A08">
            <w:pPr>
              <w:spacing w:line="360" w:lineRule="auto"/>
              <w:rPr>
                <w:sz w:val="28"/>
                <w:szCs w:val="28"/>
              </w:rPr>
            </w:pPr>
            <w:r>
              <w:rPr>
                <w:sz w:val="28"/>
                <w:szCs w:val="28"/>
              </w:rPr>
              <w:t>4.2кг</w:t>
            </w:r>
          </w:p>
        </w:tc>
        <w:tc>
          <w:tcPr>
            <w:tcW w:w="1399" w:type="dxa"/>
          </w:tcPr>
          <w:p w:rsidR="005D6ABD" w:rsidRPr="00496E14" w:rsidRDefault="00496E14" w:rsidP="00847A08">
            <w:pPr>
              <w:spacing w:line="360" w:lineRule="auto"/>
              <w:rPr>
                <w:sz w:val="28"/>
                <w:szCs w:val="28"/>
              </w:rPr>
            </w:pPr>
            <w:r>
              <w:rPr>
                <w:sz w:val="28"/>
                <w:szCs w:val="28"/>
              </w:rPr>
              <w:t>756</w:t>
            </w:r>
          </w:p>
        </w:tc>
        <w:tc>
          <w:tcPr>
            <w:tcW w:w="1920" w:type="dxa"/>
          </w:tcPr>
          <w:p w:rsidR="005D6ABD" w:rsidRPr="00496E14" w:rsidRDefault="00496E14" w:rsidP="00847A08">
            <w:pPr>
              <w:spacing w:line="360" w:lineRule="auto"/>
              <w:rPr>
                <w:sz w:val="28"/>
                <w:szCs w:val="28"/>
              </w:rPr>
            </w:pPr>
            <w:r>
              <w:rPr>
                <w:sz w:val="28"/>
                <w:szCs w:val="28"/>
              </w:rPr>
              <w:t>5848</w:t>
            </w:r>
          </w:p>
        </w:tc>
      </w:tr>
    </w:tbl>
    <w:p w:rsidR="006F69BF" w:rsidRDefault="006F69BF"/>
    <w:p w:rsidR="007D6A98" w:rsidRDefault="007D6A98"/>
    <w:p w:rsidR="007D6A98" w:rsidRDefault="007D6A98"/>
    <w:p w:rsidR="007D6A98" w:rsidRDefault="007D6A98"/>
    <w:p w:rsidR="007D6A98" w:rsidRDefault="007D6A98"/>
    <w:p w:rsidR="007D6A98" w:rsidRDefault="007D6A98"/>
    <w:p w:rsidR="00624094" w:rsidRDefault="00624094" w:rsidP="00624094"/>
    <w:p w:rsidR="00624094" w:rsidRDefault="00624094" w:rsidP="00624094"/>
    <w:p w:rsidR="007D6A98" w:rsidRPr="007D6A98" w:rsidRDefault="007D6A98" w:rsidP="00624094">
      <w:pPr>
        <w:jc w:val="center"/>
        <w:rPr>
          <w:b/>
          <w:sz w:val="28"/>
          <w:szCs w:val="28"/>
        </w:rPr>
      </w:pPr>
      <w:r w:rsidRPr="007D6A98">
        <w:rPr>
          <w:b/>
          <w:sz w:val="28"/>
          <w:szCs w:val="28"/>
        </w:rPr>
        <w:lastRenderedPageBreak/>
        <w:t>Заключение</w:t>
      </w:r>
    </w:p>
    <w:p w:rsidR="007D6A98" w:rsidRPr="003C3B14" w:rsidRDefault="007D6A98" w:rsidP="00624094">
      <w:pPr>
        <w:spacing w:line="360" w:lineRule="auto"/>
        <w:ind w:firstLine="709"/>
        <w:jc w:val="both"/>
        <w:rPr>
          <w:sz w:val="28"/>
          <w:szCs w:val="28"/>
        </w:rPr>
      </w:pPr>
      <w:r w:rsidRPr="003C3B14">
        <w:rPr>
          <w:sz w:val="28"/>
          <w:szCs w:val="28"/>
        </w:rPr>
        <w:t>В результате полученных данных можно сделать вывод:</w:t>
      </w:r>
    </w:p>
    <w:p w:rsidR="007D6A98" w:rsidRPr="003C3B14" w:rsidRDefault="007D6A98" w:rsidP="00624094">
      <w:pPr>
        <w:spacing w:line="360" w:lineRule="auto"/>
        <w:ind w:firstLine="709"/>
        <w:jc w:val="both"/>
        <w:rPr>
          <w:sz w:val="28"/>
          <w:szCs w:val="28"/>
        </w:rPr>
      </w:pPr>
      <w:r w:rsidRPr="007D6A98">
        <w:rPr>
          <w:b/>
        </w:rPr>
        <w:t xml:space="preserve"> </w:t>
      </w:r>
      <w:r w:rsidR="00497E70" w:rsidRPr="003C3B14">
        <w:rPr>
          <w:sz w:val="28"/>
          <w:szCs w:val="28"/>
        </w:rPr>
        <w:t>Люди,</w:t>
      </w:r>
      <w:r w:rsidRPr="003C3B14">
        <w:rPr>
          <w:sz w:val="28"/>
          <w:szCs w:val="28"/>
        </w:rPr>
        <w:t xml:space="preserve"> ж</w:t>
      </w:r>
      <w:r>
        <w:rPr>
          <w:sz w:val="28"/>
          <w:szCs w:val="28"/>
        </w:rPr>
        <w:t xml:space="preserve">ивущие в частных домах с системой отопления, </w:t>
      </w:r>
      <w:r w:rsidR="00497E70">
        <w:rPr>
          <w:sz w:val="28"/>
          <w:szCs w:val="28"/>
        </w:rPr>
        <w:t>к</w:t>
      </w:r>
      <w:r>
        <w:rPr>
          <w:sz w:val="28"/>
          <w:szCs w:val="28"/>
        </w:rPr>
        <w:t>оторое проводилась</w:t>
      </w:r>
      <w:r w:rsidR="00497E70">
        <w:rPr>
          <w:sz w:val="28"/>
          <w:szCs w:val="28"/>
        </w:rPr>
        <w:t xml:space="preserve"> с полипропиленовыми трубами и алюминиевыми радиаторами платят </w:t>
      </w:r>
      <w:r w:rsidR="00497E70" w:rsidRPr="003C3B14">
        <w:rPr>
          <w:sz w:val="28"/>
          <w:szCs w:val="28"/>
        </w:rPr>
        <w:t>меньше</w:t>
      </w:r>
      <w:r w:rsidR="00497E70">
        <w:rPr>
          <w:sz w:val="28"/>
          <w:szCs w:val="28"/>
        </w:rPr>
        <w:t>.</w:t>
      </w:r>
      <w:r w:rsidRPr="003C3B14">
        <w:rPr>
          <w:sz w:val="28"/>
          <w:szCs w:val="28"/>
        </w:rPr>
        <w:t xml:space="preserve"> Из этого следует, что этот вид наиболее экономичен. Это объясняется тем, </w:t>
      </w:r>
      <w:r w:rsidR="008F165E">
        <w:rPr>
          <w:sz w:val="28"/>
          <w:szCs w:val="28"/>
        </w:rPr>
        <w:t>что тепло быстро доходит до конечной</w:t>
      </w:r>
      <w:r w:rsidR="00497E70">
        <w:rPr>
          <w:sz w:val="28"/>
          <w:szCs w:val="28"/>
        </w:rPr>
        <w:t xml:space="preserve"> точк</w:t>
      </w:r>
      <w:r w:rsidR="008F165E">
        <w:rPr>
          <w:sz w:val="28"/>
          <w:szCs w:val="28"/>
        </w:rPr>
        <w:t>и</w:t>
      </w:r>
      <w:r w:rsidR="00497E70">
        <w:rPr>
          <w:sz w:val="28"/>
          <w:szCs w:val="28"/>
        </w:rPr>
        <w:t xml:space="preserve"> и дом быстрее </w:t>
      </w:r>
      <w:r w:rsidR="008F165E">
        <w:rPr>
          <w:sz w:val="28"/>
          <w:szCs w:val="28"/>
        </w:rPr>
        <w:t>согревается</w:t>
      </w:r>
      <w:r w:rsidR="00497E70">
        <w:rPr>
          <w:sz w:val="28"/>
          <w:szCs w:val="28"/>
        </w:rPr>
        <w:t>.</w:t>
      </w:r>
    </w:p>
    <w:p w:rsidR="007D6A98" w:rsidRDefault="007D6A98" w:rsidP="007D6A98">
      <w:pPr>
        <w:jc w:val="both"/>
        <w:rPr>
          <w:b/>
        </w:rPr>
      </w:pPr>
    </w:p>
    <w:p w:rsidR="007D6A98" w:rsidRDefault="007D6A98" w:rsidP="007D6A98">
      <w:pPr>
        <w:jc w:val="center"/>
        <w:rPr>
          <w:b/>
        </w:rPr>
      </w:pPr>
    </w:p>
    <w:p w:rsidR="007D6A98" w:rsidRDefault="007D6A98" w:rsidP="007D6A98">
      <w:pPr>
        <w:jc w:val="center"/>
        <w:rPr>
          <w:b/>
        </w:rPr>
      </w:pPr>
    </w:p>
    <w:p w:rsidR="007D6A98" w:rsidRDefault="007D6A98" w:rsidP="007D6A98">
      <w:pPr>
        <w:jc w:val="center"/>
        <w:rPr>
          <w:b/>
        </w:rPr>
      </w:pPr>
    </w:p>
    <w:p w:rsidR="007D6A98" w:rsidRDefault="007D6A98" w:rsidP="007D6A98">
      <w:pPr>
        <w:jc w:val="center"/>
        <w:rPr>
          <w:b/>
        </w:rPr>
      </w:pPr>
    </w:p>
    <w:p w:rsidR="007D6A98" w:rsidRDefault="007D6A98" w:rsidP="007D6A98">
      <w:pPr>
        <w:jc w:val="center"/>
        <w:rPr>
          <w:b/>
        </w:rPr>
      </w:pPr>
    </w:p>
    <w:p w:rsidR="007D6A98" w:rsidRDefault="007D6A98" w:rsidP="007D6A98">
      <w:pPr>
        <w:jc w:val="center"/>
        <w:rPr>
          <w:b/>
        </w:rPr>
      </w:pPr>
    </w:p>
    <w:p w:rsidR="007D6A98" w:rsidRDefault="007D6A98" w:rsidP="007D6A98">
      <w:pPr>
        <w:jc w:val="center"/>
        <w:rPr>
          <w:b/>
        </w:rPr>
      </w:pPr>
    </w:p>
    <w:p w:rsidR="007D6A98" w:rsidRDefault="007D6A98" w:rsidP="007D6A98">
      <w:pPr>
        <w:jc w:val="center"/>
        <w:rPr>
          <w:b/>
        </w:rPr>
      </w:pPr>
    </w:p>
    <w:p w:rsidR="007D6A98" w:rsidRDefault="007D6A98" w:rsidP="007D6A98">
      <w:pPr>
        <w:jc w:val="center"/>
        <w:rPr>
          <w:b/>
        </w:rPr>
      </w:pPr>
    </w:p>
    <w:p w:rsidR="007D6A98" w:rsidRDefault="007D6A98" w:rsidP="007D6A98">
      <w:pPr>
        <w:jc w:val="center"/>
        <w:rPr>
          <w:b/>
        </w:rPr>
      </w:pPr>
    </w:p>
    <w:p w:rsidR="007D6A98" w:rsidRDefault="007D6A98" w:rsidP="007D6A98">
      <w:pPr>
        <w:jc w:val="center"/>
        <w:rPr>
          <w:b/>
        </w:rPr>
      </w:pPr>
    </w:p>
    <w:p w:rsidR="007D6A98" w:rsidRDefault="007D6A98" w:rsidP="007D6A98">
      <w:pPr>
        <w:jc w:val="center"/>
        <w:rPr>
          <w:b/>
        </w:rPr>
      </w:pPr>
    </w:p>
    <w:p w:rsidR="007D6A98" w:rsidRDefault="007D6A98" w:rsidP="007D6A98">
      <w:pPr>
        <w:jc w:val="center"/>
        <w:rPr>
          <w:b/>
        </w:rPr>
      </w:pPr>
    </w:p>
    <w:p w:rsidR="007D6A98" w:rsidRDefault="007D6A98" w:rsidP="007D6A98">
      <w:pPr>
        <w:jc w:val="center"/>
        <w:rPr>
          <w:b/>
        </w:rPr>
      </w:pPr>
    </w:p>
    <w:p w:rsidR="007D6A98" w:rsidRDefault="007D6A98" w:rsidP="007D6A98">
      <w:pPr>
        <w:jc w:val="center"/>
        <w:rPr>
          <w:b/>
        </w:rPr>
      </w:pPr>
    </w:p>
    <w:p w:rsidR="007D6A98" w:rsidRDefault="007D6A98" w:rsidP="007D6A98">
      <w:pPr>
        <w:jc w:val="center"/>
        <w:rPr>
          <w:b/>
        </w:rPr>
      </w:pPr>
    </w:p>
    <w:p w:rsidR="007D6A98" w:rsidRDefault="007D6A98" w:rsidP="007D6A98">
      <w:pPr>
        <w:jc w:val="center"/>
        <w:rPr>
          <w:b/>
        </w:rPr>
      </w:pPr>
    </w:p>
    <w:p w:rsidR="007D6A98" w:rsidRDefault="007D6A98" w:rsidP="007D6A98">
      <w:pPr>
        <w:jc w:val="center"/>
        <w:rPr>
          <w:b/>
        </w:rPr>
      </w:pPr>
    </w:p>
    <w:p w:rsidR="007D6A98" w:rsidRDefault="007D6A98" w:rsidP="007D6A98">
      <w:pPr>
        <w:jc w:val="center"/>
        <w:rPr>
          <w:b/>
        </w:rPr>
      </w:pPr>
    </w:p>
    <w:p w:rsidR="007D6A98" w:rsidRDefault="007D6A98" w:rsidP="007D6A98">
      <w:pPr>
        <w:jc w:val="center"/>
        <w:rPr>
          <w:b/>
        </w:rPr>
      </w:pPr>
    </w:p>
    <w:p w:rsidR="007D6A98" w:rsidRDefault="007D6A98" w:rsidP="007D6A98">
      <w:pPr>
        <w:jc w:val="center"/>
        <w:rPr>
          <w:b/>
        </w:rPr>
      </w:pPr>
    </w:p>
    <w:p w:rsidR="007D6A98" w:rsidRDefault="007D6A98" w:rsidP="007D6A98">
      <w:pPr>
        <w:jc w:val="center"/>
        <w:rPr>
          <w:b/>
        </w:rPr>
      </w:pPr>
    </w:p>
    <w:p w:rsidR="007D6A98" w:rsidRDefault="007D6A98" w:rsidP="007D6A98">
      <w:pPr>
        <w:jc w:val="center"/>
        <w:rPr>
          <w:b/>
        </w:rPr>
      </w:pPr>
    </w:p>
    <w:p w:rsidR="007D6A98" w:rsidRDefault="007D6A98" w:rsidP="007D6A98">
      <w:pPr>
        <w:jc w:val="center"/>
        <w:rPr>
          <w:b/>
        </w:rPr>
      </w:pPr>
    </w:p>
    <w:p w:rsidR="007D6A98" w:rsidRDefault="007D6A98" w:rsidP="007D6A98">
      <w:pPr>
        <w:jc w:val="center"/>
        <w:rPr>
          <w:b/>
        </w:rPr>
      </w:pPr>
    </w:p>
    <w:p w:rsidR="007D6A98" w:rsidRDefault="007D6A98" w:rsidP="007D6A98">
      <w:pPr>
        <w:jc w:val="center"/>
        <w:rPr>
          <w:b/>
        </w:rPr>
      </w:pPr>
    </w:p>
    <w:p w:rsidR="007D6A98" w:rsidRDefault="007D6A98" w:rsidP="007D6A98">
      <w:pPr>
        <w:jc w:val="center"/>
        <w:rPr>
          <w:b/>
        </w:rPr>
      </w:pPr>
    </w:p>
    <w:p w:rsidR="007D6A98" w:rsidRDefault="007D6A98" w:rsidP="007D6A98">
      <w:pPr>
        <w:jc w:val="center"/>
        <w:rPr>
          <w:b/>
        </w:rPr>
      </w:pPr>
    </w:p>
    <w:p w:rsidR="007D6A98" w:rsidRDefault="007D6A98" w:rsidP="007D6A98">
      <w:pPr>
        <w:jc w:val="center"/>
        <w:rPr>
          <w:b/>
        </w:rPr>
      </w:pPr>
    </w:p>
    <w:p w:rsidR="007D6A98" w:rsidRDefault="007D6A98" w:rsidP="007D6A98">
      <w:pPr>
        <w:jc w:val="center"/>
        <w:rPr>
          <w:b/>
        </w:rPr>
      </w:pPr>
    </w:p>
    <w:p w:rsidR="007D6A98" w:rsidRDefault="007D6A98" w:rsidP="007D6A98">
      <w:pPr>
        <w:jc w:val="center"/>
        <w:rPr>
          <w:b/>
        </w:rPr>
      </w:pPr>
    </w:p>
    <w:p w:rsidR="007D6A98" w:rsidRDefault="007D6A98" w:rsidP="007D6A98">
      <w:pPr>
        <w:jc w:val="center"/>
        <w:rPr>
          <w:b/>
        </w:rPr>
      </w:pPr>
    </w:p>
    <w:p w:rsidR="007D6A98" w:rsidRDefault="007D6A98" w:rsidP="007D6A98">
      <w:pPr>
        <w:jc w:val="center"/>
        <w:rPr>
          <w:b/>
        </w:rPr>
      </w:pPr>
    </w:p>
    <w:p w:rsidR="007D6A98" w:rsidRDefault="007D6A98" w:rsidP="007D6A98">
      <w:pPr>
        <w:jc w:val="center"/>
        <w:rPr>
          <w:b/>
        </w:rPr>
      </w:pPr>
    </w:p>
    <w:p w:rsidR="007D6A98" w:rsidRDefault="007D6A98" w:rsidP="007D6A98">
      <w:pPr>
        <w:jc w:val="center"/>
        <w:rPr>
          <w:b/>
        </w:rPr>
      </w:pPr>
    </w:p>
    <w:p w:rsidR="007D6A98" w:rsidRDefault="007D6A98" w:rsidP="007D6A98">
      <w:pPr>
        <w:jc w:val="center"/>
        <w:rPr>
          <w:b/>
        </w:rPr>
      </w:pPr>
    </w:p>
    <w:p w:rsidR="007D6A98" w:rsidRDefault="007D6A98" w:rsidP="007D6A98">
      <w:pPr>
        <w:jc w:val="center"/>
        <w:rPr>
          <w:b/>
        </w:rPr>
      </w:pPr>
    </w:p>
    <w:p w:rsidR="007D6A98" w:rsidRDefault="007D6A98" w:rsidP="007D6A98">
      <w:pPr>
        <w:jc w:val="center"/>
        <w:rPr>
          <w:b/>
        </w:rPr>
      </w:pPr>
    </w:p>
    <w:p w:rsidR="007D6A98" w:rsidRDefault="007D6A98" w:rsidP="007D6A98">
      <w:pPr>
        <w:jc w:val="center"/>
        <w:rPr>
          <w:b/>
        </w:rPr>
      </w:pPr>
    </w:p>
    <w:p w:rsidR="007D6A98" w:rsidRPr="00FC0FA7" w:rsidRDefault="007D6A98" w:rsidP="00DE4FD1">
      <w:pPr>
        <w:spacing w:line="360" w:lineRule="auto"/>
        <w:jc w:val="center"/>
        <w:rPr>
          <w:sz w:val="28"/>
          <w:szCs w:val="28"/>
        </w:rPr>
      </w:pPr>
      <w:r w:rsidRPr="00FC0FA7">
        <w:rPr>
          <w:b/>
          <w:sz w:val="28"/>
          <w:szCs w:val="28"/>
        </w:rPr>
        <w:lastRenderedPageBreak/>
        <w:t>Список использованной литературы</w:t>
      </w:r>
    </w:p>
    <w:p w:rsidR="007D6A98" w:rsidRPr="003C3B14" w:rsidRDefault="00624094" w:rsidP="00DE4FD1">
      <w:pPr>
        <w:spacing w:line="360" w:lineRule="auto"/>
        <w:jc w:val="both"/>
        <w:rPr>
          <w:color w:val="000000"/>
          <w:sz w:val="28"/>
          <w:szCs w:val="28"/>
        </w:rPr>
      </w:pPr>
      <w:r>
        <w:rPr>
          <w:color w:val="000000"/>
          <w:sz w:val="28"/>
          <w:szCs w:val="28"/>
        </w:rPr>
        <w:t>1. ФЕЙНМАНОВСКИЕ ЛЕКЦИИ ПО ФИЗИКЕ</w:t>
      </w:r>
      <w:r w:rsidR="007D6A98" w:rsidRPr="003C3B14">
        <w:rPr>
          <w:color w:val="000000"/>
          <w:sz w:val="28"/>
          <w:szCs w:val="28"/>
        </w:rPr>
        <w:t xml:space="preserve"> Фейнман, Р. </w:t>
      </w:r>
      <w:proofErr w:type="spellStart"/>
      <w:r w:rsidR="007D6A98" w:rsidRPr="003C3B14">
        <w:rPr>
          <w:color w:val="000000"/>
          <w:sz w:val="28"/>
          <w:szCs w:val="28"/>
        </w:rPr>
        <w:t>Лейтон</w:t>
      </w:r>
      <w:proofErr w:type="spellEnd"/>
      <w:r w:rsidR="007D6A98" w:rsidRPr="003C3B14">
        <w:rPr>
          <w:color w:val="000000"/>
          <w:sz w:val="28"/>
          <w:szCs w:val="28"/>
        </w:rPr>
        <w:t xml:space="preserve">, М. </w:t>
      </w:r>
      <w:proofErr w:type="spellStart"/>
      <w:r w:rsidR="007D6A98" w:rsidRPr="003C3B14">
        <w:rPr>
          <w:color w:val="000000"/>
          <w:sz w:val="28"/>
          <w:szCs w:val="28"/>
        </w:rPr>
        <w:t>Сендс</w:t>
      </w:r>
      <w:proofErr w:type="spellEnd"/>
      <w:r w:rsidR="007D6A98" w:rsidRPr="003C3B14">
        <w:rPr>
          <w:color w:val="000000"/>
          <w:sz w:val="28"/>
          <w:szCs w:val="28"/>
        </w:rPr>
        <w:t xml:space="preserve"> 1976г. </w:t>
      </w:r>
    </w:p>
    <w:p w:rsidR="007D6A98" w:rsidRPr="003C3B14" w:rsidRDefault="007D6A98" w:rsidP="00DE4FD1">
      <w:pPr>
        <w:spacing w:line="360" w:lineRule="auto"/>
        <w:jc w:val="both"/>
        <w:rPr>
          <w:color w:val="000000"/>
          <w:sz w:val="28"/>
          <w:szCs w:val="28"/>
        </w:rPr>
      </w:pPr>
      <w:r w:rsidRPr="003C3B14">
        <w:rPr>
          <w:color w:val="000000"/>
          <w:sz w:val="28"/>
          <w:szCs w:val="28"/>
        </w:rPr>
        <w:t xml:space="preserve">2. «ЭЛЕМЕНТАРНЫЙ УЧЕБНИК ФИЗИКИ» - Наука под ред. Академика Г.С. </w:t>
      </w:r>
      <w:proofErr w:type="spellStart"/>
      <w:r w:rsidRPr="003C3B14">
        <w:rPr>
          <w:color w:val="000000"/>
          <w:sz w:val="28"/>
          <w:szCs w:val="28"/>
        </w:rPr>
        <w:t>Ландсберга</w:t>
      </w:r>
      <w:proofErr w:type="spellEnd"/>
      <w:r w:rsidRPr="003C3B14">
        <w:rPr>
          <w:color w:val="000000"/>
          <w:sz w:val="28"/>
          <w:szCs w:val="28"/>
        </w:rPr>
        <w:t xml:space="preserve"> 1971г. </w:t>
      </w:r>
    </w:p>
    <w:p w:rsidR="007D6A98" w:rsidRPr="003C3B14" w:rsidRDefault="008F165E" w:rsidP="00DE4FD1">
      <w:pPr>
        <w:spacing w:line="360" w:lineRule="auto"/>
        <w:jc w:val="both"/>
        <w:rPr>
          <w:color w:val="000000"/>
          <w:sz w:val="28"/>
          <w:szCs w:val="28"/>
        </w:rPr>
      </w:pPr>
      <w:r>
        <w:rPr>
          <w:color w:val="000000"/>
          <w:sz w:val="28"/>
          <w:szCs w:val="28"/>
        </w:rPr>
        <w:t>3. Перельман Я.И. Занимательная физика. -</w:t>
      </w:r>
      <w:r w:rsidRPr="003C3B14">
        <w:rPr>
          <w:color w:val="000000"/>
          <w:sz w:val="28"/>
          <w:szCs w:val="28"/>
        </w:rPr>
        <w:t xml:space="preserve"> </w:t>
      </w:r>
      <w:r>
        <w:rPr>
          <w:color w:val="000000"/>
          <w:sz w:val="28"/>
          <w:szCs w:val="28"/>
        </w:rPr>
        <w:t>1999</w:t>
      </w:r>
      <w:r w:rsidR="007D6A98" w:rsidRPr="003C3B14">
        <w:rPr>
          <w:color w:val="000000"/>
          <w:sz w:val="28"/>
          <w:szCs w:val="28"/>
        </w:rPr>
        <w:t xml:space="preserve">. </w:t>
      </w:r>
    </w:p>
    <w:p w:rsidR="007D6A98" w:rsidRPr="003C3B14" w:rsidRDefault="007D6A98" w:rsidP="00DE4FD1">
      <w:pPr>
        <w:spacing w:line="360" w:lineRule="auto"/>
        <w:jc w:val="both"/>
        <w:rPr>
          <w:color w:val="000000"/>
          <w:sz w:val="28"/>
          <w:szCs w:val="28"/>
        </w:rPr>
      </w:pPr>
      <w:r w:rsidRPr="003C3B14">
        <w:rPr>
          <w:color w:val="000000"/>
          <w:sz w:val="28"/>
          <w:szCs w:val="28"/>
        </w:rPr>
        <w:t>4. Энциклопед</w:t>
      </w:r>
      <w:r w:rsidR="008F165E">
        <w:rPr>
          <w:color w:val="000000"/>
          <w:sz w:val="28"/>
          <w:szCs w:val="28"/>
        </w:rPr>
        <w:t>ии «ФИЗИКА» и «ТЕХНИКА» - М.</w:t>
      </w:r>
      <w:r w:rsidRPr="003C3B14">
        <w:rPr>
          <w:color w:val="000000"/>
          <w:sz w:val="28"/>
          <w:szCs w:val="28"/>
        </w:rPr>
        <w:t xml:space="preserve">: </w:t>
      </w:r>
      <w:proofErr w:type="spellStart"/>
      <w:r w:rsidR="00DE4FD1">
        <w:rPr>
          <w:color w:val="000000"/>
          <w:sz w:val="28"/>
          <w:szCs w:val="28"/>
        </w:rPr>
        <w:t>Аванта</w:t>
      </w:r>
      <w:proofErr w:type="spellEnd"/>
      <w:r w:rsidRPr="003C3B14">
        <w:rPr>
          <w:color w:val="000000"/>
          <w:sz w:val="28"/>
          <w:szCs w:val="28"/>
        </w:rPr>
        <w:t>, 2001г.</w:t>
      </w:r>
    </w:p>
    <w:p w:rsidR="007D6A98" w:rsidRPr="003C3B14" w:rsidRDefault="007D6A98" w:rsidP="00DE4FD1">
      <w:pPr>
        <w:spacing w:line="360" w:lineRule="auto"/>
        <w:jc w:val="both"/>
        <w:rPr>
          <w:color w:val="000000"/>
          <w:sz w:val="28"/>
          <w:szCs w:val="28"/>
        </w:rPr>
      </w:pPr>
      <w:r w:rsidRPr="003C3B14">
        <w:rPr>
          <w:color w:val="000000"/>
          <w:sz w:val="28"/>
          <w:szCs w:val="28"/>
        </w:rPr>
        <w:t xml:space="preserve">5. «ПРАКТИКУМ ПО ИНФОРМАТИКЕ И ИНФОРМАЦИОННЫМ ТЕХНОЛОГИЯМ» - Москва: </w:t>
      </w:r>
      <w:proofErr w:type="spellStart"/>
      <w:r w:rsidRPr="003C3B14">
        <w:rPr>
          <w:color w:val="000000"/>
          <w:sz w:val="28"/>
          <w:szCs w:val="28"/>
        </w:rPr>
        <w:t>Угринович</w:t>
      </w:r>
      <w:proofErr w:type="spellEnd"/>
      <w:r w:rsidRPr="003C3B14">
        <w:rPr>
          <w:color w:val="000000"/>
          <w:sz w:val="28"/>
          <w:szCs w:val="28"/>
        </w:rPr>
        <w:t xml:space="preserve"> Н., Михайлова Н., Богова Л.</w:t>
      </w:r>
    </w:p>
    <w:p w:rsidR="007D6A98" w:rsidRDefault="007D6A98" w:rsidP="00DE4FD1">
      <w:pPr>
        <w:spacing w:before="240" w:after="240" w:line="360" w:lineRule="auto"/>
        <w:jc w:val="both"/>
        <w:rPr>
          <w:b/>
          <w:sz w:val="28"/>
          <w:szCs w:val="28"/>
        </w:rPr>
      </w:pPr>
      <w:r w:rsidRPr="00FC0FA7">
        <w:rPr>
          <w:b/>
          <w:sz w:val="28"/>
          <w:szCs w:val="28"/>
        </w:rPr>
        <w:t>Использованные материалы и Интернет-ресурсы</w:t>
      </w:r>
    </w:p>
    <w:p w:rsidR="007D6A98" w:rsidRDefault="00E9579E" w:rsidP="00DE4FD1">
      <w:pPr>
        <w:numPr>
          <w:ilvl w:val="0"/>
          <w:numId w:val="3"/>
        </w:numPr>
        <w:spacing w:line="360" w:lineRule="auto"/>
        <w:jc w:val="both"/>
        <w:rPr>
          <w:sz w:val="28"/>
          <w:szCs w:val="28"/>
        </w:rPr>
      </w:pPr>
      <w:hyperlink r:id="rId9" w:history="1">
        <w:r w:rsidR="007D6A98" w:rsidRPr="003304EC">
          <w:rPr>
            <w:rStyle w:val="a4"/>
            <w:sz w:val="28"/>
            <w:szCs w:val="28"/>
          </w:rPr>
          <w:t>http://x-teplo.ru/otoplenie/otoplenie-doma/chem-otaplivat-zagorodnyj-dom.html</w:t>
        </w:r>
      </w:hyperlink>
    </w:p>
    <w:p w:rsidR="007D6A98" w:rsidRDefault="00E9579E" w:rsidP="00DE4FD1">
      <w:pPr>
        <w:numPr>
          <w:ilvl w:val="0"/>
          <w:numId w:val="3"/>
        </w:numPr>
        <w:spacing w:line="360" w:lineRule="auto"/>
        <w:jc w:val="both"/>
        <w:rPr>
          <w:sz w:val="28"/>
          <w:szCs w:val="28"/>
        </w:rPr>
      </w:pPr>
      <w:hyperlink r:id="rId10" w:history="1">
        <w:r w:rsidR="007D6A98" w:rsidRPr="003304EC">
          <w:rPr>
            <w:rStyle w:val="a4"/>
            <w:sz w:val="28"/>
            <w:szCs w:val="28"/>
          </w:rPr>
          <w:t>http://cdelayremont.ru/otoplenie-chastnogo-doma-svoimi-rukami</w:t>
        </w:r>
      </w:hyperlink>
    </w:p>
    <w:p w:rsidR="007D6A98" w:rsidRPr="00FC0FA7" w:rsidRDefault="00E9579E" w:rsidP="00DE4FD1">
      <w:pPr>
        <w:numPr>
          <w:ilvl w:val="0"/>
          <w:numId w:val="3"/>
        </w:numPr>
        <w:spacing w:line="360" w:lineRule="auto"/>
        <w:jc w:val="both"/>
        <w:rPr>
          <w:sz w:val="28"/>
          <w:szCs w:val="28"/>
        </w:rPr>
      </w:pPr>
      <w:hyperlink r:id="rId11" w:history="1">
        <w:r w:rsidR="007D6A98" w:rsidRPr="003304EC">
          <w:rPr>
            <w:rStyle w:val="a4"/>
            <w:sz w:val="28"/>
            <w:szCs w:val="28"/>
          </w:rPr>
          <w:t>http://www.bibliotekar.ru/spravochnik-6/87.htm</w:t>
        </w:r>
      </w:hyperlink>
      <w:r w:rsidR="007D6A98">
        <w:rPr>
          <w:sz w:val="28"/>
          <w:szCs w:val="28"/>
        </w:rPr>
        <w:t xml:space="preserve"> </w:t>
      </w:r>
    </w:p>
    <w:p w:rsidR="007D6A98" w:rsidRPr="007D6A98" w:rsidRDefault="00DE4FD1" w:rsidP="00DE4FD1">
      <w:pPr>
        <w:tabs>
          <w:tab w:val="left" w:pos="6000"/>
        </w:tabs>
        <w:spacing w:line="360" w:lineRule="auto"/>
        <w:jc w:val="both"/>
        <w:rPr>
          <w:b/>
        </w:rPr>
      </w:pPr>
      <w:r>
        <w:rPr>
          <w:b/>
        </w:rPr>
        <w:tab/>
      </w:r>
    </w:p>
    <w:sectPr w:rsidR="007D6A98" w:rsidRPr="007D6A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Helvetica">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87CE1"/>
    <w:multiLevelType w:val="hybridMultilevel"/>
    <w:tmpl w:val="ADE4AB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0CA23AE"/>
    <w:multiLevelType w:val="hybridMultilevel"/>
    <w:tmpl w:val="777EA3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5A135E4C"/>
    <w:multiLevelType w:val="hybridMultilevel"/>
    <w:tmpl w:val="844A920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FAD"/>
    <w:rsid w:val="00007A7A"/>
    <w:rsid w:val="00021F38"/>
    <w:rsid w:val="00044DF1"/>
    <w:rsid w:val="000F2FB9"/>
    <w:rsid w:val="000F34CD"/>
    <w:rsid w:val="001D3598"/>
    <w:rsid w:val="00203B5D"/>
    <w:rsid w:val="00296BF3"/>
    <w:rsid w:val="002A24A3"/>
    <w:rsid w:val="002C3FEB"/>
    <w:rsid w:val="002E0004"/>
    <w:rsid w:val="002E5893"/>
    <w:rsid w:val="002F1C0D"/>
    <w:rsid w:val="00327D85"/>
    <w:rsid w:val="00343214"/>
    <w:rsid w:val="00381383"/>
    <w:rsid w:val="003B4D0D"/>
    <w:rsid w:val="003F3176"/>
    <w:rsid w:val="00462DE1"/>
    <w:rsid w:val="00487070"/>
    <w:rsid w:val="00496E14"/>
    <w:rsid w:val="00497E70"/>
    <w:rsid w:val="00522D34"/>
    <w:rsid w:val="005473C1"/>
    <w:rsid w:val="005748D5"/>
    <w:rsid w:val="005B6330"/>
    <w:rsid w:val="005D6ABD"/>
    <w:rsid w:val="005F0F6D"/>
    <w:rsid w:val="005F4413"/>
    <w:rsid w:val="005F6803"/>
    <w:rsid w:val="00624094"/>
    <w:rsid w:val="00666324"/>
    <w:rsid w:val="006F69BF"/>
    <w:rsid w:val="007C2A8D"/>
    <w:rsid w:val="007D6A98"/>
    <w:rsid w:val="008312C8"/>
    <w:rsid w:val="00847A08"/>
    <w:rsid w:val="008572D8"/>
    <w:rsid w:val="008F165E"/>
    <w:rsid w:val="00926C5D"/>
    <w:rsid w:val="0096355B"/>
    <w:rsid w:val="00975DF9"/>
    <w:rsid w:val="009E6E4E"/>
    <w:rsid w:val="00A119AF"/>
    <w:rsid w:val="00A513A2"/>
    <w:rsid w:val="00AC1A91"/>
    <w:rsid w:val="00B02DF7"/>
    <w:rsid w:val="00B24D19"/>
    <w:rsid w:val="00B86DC3"/>
    <w:rsid w:val="00B92AA1"/>
    <w:rsid w:val="00BA7FAD"/>
    <w:rsid w:val="00C253BA"/>
    <w:rsid w:val="00C77883"/>
    <w:rsid w:val="00D0101D"/>
    <w:rsid w:val="00D71B8F"/>
    <w:rsid w:val="00DD2F4B"/>
    <w:rsid w:val="00DE4FD1"/>
    <w:rsid w:val="00E40B2E"/>
    <w:rsid w:val="00E73EC7"/>
    <w:rsid w:val="00E82027"/>
    <w:rsid w:val="00E8452D"/>
    <w:rsid w:val="00E9579E"/>
    <w:rsid w:val="00F0195C"/>
    <w:rsid w:val="00F05C5E"/>
    <w:rsid w:val="00F267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B81F267-3383-4D1F-BF56-ADC86EC93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5DF9"/>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qFormat/>
    <w:rsid w:val="00B24D19"/>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B24D19"/>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975DF9"/>
    <w:pPr>
      <w:spacing w:after="150"/>
    </w:pPr>
    <w:rPr>
      <w:rFonts w:ascii="Verdana" w:hAnsi="Verdana" w:cs="Verdana"/>
      <w:sz w:val="17"/>
      <w:szCs w:val="17"/>
    </w:rPr>
  </w:style>
  <w:style w:type="character" w:customStyle="1" w:styleId="20">
    <w:name w:val="Заголовок 2 Знак"/>
    <w:basedOn w:val="a0"/>
    <w:link w:val="2"/>
    <w:rsid w:val="00B24D19"/>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semiHidden/>
    <w:rsid w:val="00B24D19"/>
    <w:rPr>
      <w:rFonts w:asciiTheme="majorHAnsi" w:eastAsiaTheme="majorEastAsia" w:hAnsiTheme="majorHAnsi" w:cstheme="majorBidi"/>
      <w:color w:val="1F4D78" w:themeColor="accent1" w:themeShade="7F"/>
      <w:sz w:val="24"/>
      <w:szCs w:val="24"/>
      <w:lang w:eastAsia="ru-RU"/>
    </w:rPr>
  </w:style>
  <w:style w:type="character" w:styleId="a4">
    <w:name w:val="Hyperlink"/>
    <w:basedOn w:val="a0"/>
    <w:uiPriority w:val="99"/>
    <w:unhideWhenUsed/>
    <w:rsid w:val="005F6803"/>
    <w:rPr>
      <w:color w:val="0563C1" w:themeColor="hyperlink"/>
      <w:u w:val="single"/>
    </w:rPr>
  </w:style>
  <w:style w:type="table" w:styleId="a5">
    <w:name w:val="Table Grid"/>
    <w:basedOn w:val="a1"/>
    <w:uiPriority w:val="39"/>
    <w:rsid w:val="000F2F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8520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bibliotekar.ru/spravochnik-6/87.htm" TargetMode="External"/><Relationship Id="rId5" Type="http://schemas.openxmlformats.org/officeDocument/2006/relationships/image" Target="media/image1.jpeg"/><Relationship Id="rId10" Type="http://schemas.openxmlformats.org/officeDocument/2006/relationships/hyperlink" Target="http://cdelayremont.ru/otoplenie-chastnogo-doma-svoimi-rukami" TargetMode="External"/><Relationship Id="rId4" Type="http://schemas.openxmlformats.org/officeDocument/2006/relationships/webSettings" Target="webSettings.xml"/><Relationship Id="rId9" Type="http://schemas.openxmlformats.org/officeDocument/2006/relationships/hyperlink" Target="http://x-teplo.ru/otoplenie/otoplenie-doma/chem-otaplivat-zagorodnyj-dom.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820</TotalTime>
  <Pages>13</Pages>
  <Words>1831</Words>
  <Characters>10441</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Я</cp:lastModifiedBy>
  <cp:revision>37</cp:revision>
  <dcterms:created xsi:type="dcterms:W3CDTF">2018-11-12T15:26:00Z</dcterms:created>
  <dcterms:modified xsi:type="dcterms:W3CDTF">2018-11-16T19:30:00Z</dcterms:modified>
</cp:coreProperties>
</file>