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79" w:rsidRDefault="00660779" w:rsidP="0066077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779">
        <w:rPr>
          <w:rFonts w:ascii="Times New Roman" w:hAnsi="Times New Roman" w:cs="Times New Roman"/>
          <w:b/>
          <w:sz w:val="28"/>
          <w:szCs w:val="28"/>
        </w:rPr>
        <w:t>Гигиена нервной системы ребенка</w:t>
      </w:r>
    </w:p>
    <w:p w:rsidR="00F53894" w:rsidRPr="00F53894" w:rsidRDefault="00F53894" w:rsidP="0066077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8B1" w:rsidRPr="00F53894" w:rsidRDefault="00F53894" w:rsidP="00F53894">
      <w:pPr>
        <w:spacing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F53894">
        <w:rPr>
          <w:rFonts w:ascii="Times New Roman" w:hAnsi="Times New Roman" w:cs="Times New Roman"/>
          <w:b/>
          <w:color w:val="000000"/>
          <w:sz w:val="28"/>
          <w:szCs w:val="28"/>
        </w:rPr>
        <w:t>Ключевые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слова</w:t>
      </w:r>
      <w:r w:rsidR="00C938B1" w:rsidRPr="00F5389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F5389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Нервная система, развитие, гигиена, психика, созревание, головной мозг, кора больших полушарий.</w:t>
      </w:r>
    </w:p>
    <w:p w:rsidR="00C938B1" w:rsidRDefault="00C938B1" w:rsidP="00F53894">
      <w:pPr>
        <w:spacing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F53894"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="00F53894" w:rsidRPr="00F53894">
        <w:rPr>
          <w:rFonts w:ascii="Times New Roman" w:hAnsi="Times New Roman" w:cs="Times New Roman"/>
          <w:b/>
          <w:i/>
          <w:color w:val="000000"/>
          <w:sz w:val="28"/>
          <w:szCs w:val="28"/>
        </w:rPr>
        <w:t>ннотация</w:t>
      </w:r>
      <w:r w:rsidRPr="00F53894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  <w:r w:rsidR="00F53894" w:rsidRPr="00F5389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Статья посвящена особенностям формирования и развития нервной системы у детей, на всех этапах созревания. Рассмотрены основные</w:t>
      </w:r>
      <w:r w:rsidR="00F53894" w:rsidRPr="00F53894">
        <w:rPr>
          <w:rFonts w:ascii="Times New Roman" w:hAnsi="Times New Roman" w:cs="Times New Roman"/>
          <w:i/>
          <w:sz w:val="28"/>
          <w:szCs w:val="28"/>
        </w:rPr>
        <w:t>морфофункциональные особенности детской нервной системы. Даны рекомендации по сопровождению нормального развития нервной системы ребенка, при помощи правил гигиены нервной системы.</w:t>
      </w:r>
    </w:p>
    <w:p w:rsidR="00F53894" w:rsidRPr="00F53894" w:rsidRDefault="00F53894" w:rsidP="00F53894">
      <w:pPr>
        <w:spacing w:line="360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31E85" w:rsidRDefault="00660779" w:rsidP="006607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779">
        <w:rPr>
          <w:rFonts w:ascii="Times New Roman" w:hAnsi="Times New Roman" w:cs="Times New Roman"/>
          <w:sz w:val="28"/>
          <w:szCs w:val="28"/>
        </w:rPr>
        <w:t>В раннем и дошкольном возрасте</w:t>
      </w:r>
      <w:r>
        <w:rPr>
          <w:rFonts w:ascii="Times New Roman" w:hAnsi="Times New Roman" w:cs="Times New Roman"/>
          <w:sz w:val="28"/>
          <w:szCs w:val="28"/>
        </w:rPr>
        <w:t xml:space="preserve"> совершенствуются функциональные возможности центральной нервной системы, основные дифференцирования нервных клеток. Нервная система объединяет и регулирует жизнедеятельность всего организма. Высший ее отдел - головной мозг, который является органом сознания и мышления. Именно в мозговой коре осуществляется психическая деятельность. В коре больших полушарий происходит установление новых, приобретаемых в течении жизни нервных связей, замыкания новых рефлекторных дуг, процесс образования условных рефлексов. Кора больших полушарий отвечает за мышление и сознание. В свою очередь психика человека зависит от степени развития, состояния и особенностей нервной системы и коры больших полушарий.</w:t>
      </w:r>
    </w:p>
    <w:p w:rsidR="00660779" w:rsidRDefault="00660779" w:rsidP="006607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свойств нервной ткани является возбуждение и </w:t>
      </w:r>
      <w:r w:rsidR="00233DB1">
        <w:rPr>
          <w:rFonts w:ascii="Times New Roman" w:hAnsi="Times New Roman" w:cs="Times New Roman"/>
          <w:sz w:val="28"/>
          <w:szCs w:val="28"/>
        </w:rPr>
        <w:t>торможение</w:t>
      </w:r>
      <w:r>
        <w:rPr>
          <w:rFonts w:ascii="Times New Roman" w:hAnsi="Times New Roman" w:cs="Times New Roman"/>
          <w:sz w:val="28"/>
          <w:szCs w:val="28"/>
        </w:rPr>
        <w:t>. Несмотря на свою противоположность, эти процессы сопутствуют друг другу и постоянно сменяются, представляя собой различные фазы единого процесса. Возбуждение и торможение находятся</w:t>
      </w:r>
      <w:r w:rsidR="00233DB1">
        <w:rPr>
          <w:rFonts w:ascii="Times New Roman" w:hAnsi="Times New Roman" w:cs="Times New Roman"/>
          <w:sz w:val="28"/>
          <w:szCs w:val="28"/>
        </w:rPr>
        <w:t xml:space="preserve"> в непрерывном взаимодействии и являются основой всей деятельности нервной системы. Возникновение этих процессов зависит от воздействия на центральную </w:t>
      </w:r>
      <w:r w:rsidR="00233DB1">
        <w:rPr>
          <w:rFonts w:ascii="Times New Roman" w:hAnsi="Times New Roman" w:cs="Times New Roman"/>
          <w:sz w:val="28"/>
          <w:szCs w:val="28"/>
        </w:rPr>
        <w:lastRenderedPageBreak/>
        <w:t>нервную систему и прежде всего головной мозг факторов окружающей среду и внутренних процессов, происходящих в организме человека.</w:t>
      </w:r>
    </w:p>
    <w:p w:rsidR="00233DB1" w:rsidRDefault="00233DB1" w:rsidP="006607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Возбуждение и торможение имеет весьма существенное значение в обучении и воспитании, поскольку понимание этих процессов и их умелое использование дает возможность развития и совершенствования новых нервных связей, навыков и умений.</w:t>
      </w:r>
    </w:p>
    <w:p w:rsidR="00EC36F7" w:rsidRDefault="00EC36F7" w:rsidP="006607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Правильное развитие нервной системы и головного мозга у детей является весьма важным, в связи с тем, что на всем протяжении детства происходит формирование психики.</w:t>
      </w:r>
      <w:r w:rsidR="00FF68D3">
        <w:rPr>
          <w:rFonts w:ascii="Times New Roman" w:hAnsi="Times New Roman" w:cs="Times New Roman"/>
          <w:sz w:val="28"/>
          <w:szCs w:val="28"/>
        </w:rPr>
        <w:t xml:space="preserve"> На момент развития ребенка центральная и периферическая нервная система далеко не развиты,</w:t>
      </w:r>
      <w:r w:rsidR="00C73785">
        <w:rPr>
          <w:rFonts w:ascii="Times New Roman" w:hAnsi="Times New Roman" w:cs="Times New Roman"/>
          <w:sz w:val="28"/>
          <w:szCs w:val="28"/>
        </w:rPr>
        <w:t xml:space="preserve"> несмотря на то, что</w:t>
      </w:r>
      <w:r w:rsidR="00FF68D3">
        <w:rPr>
          <w:rFonts w:ascii="Times New Roman" w:hAnsi="Times New Roman" w:cs="Times New Roman"/>
          <w:sz w:val="28"/>
          <w:szCs w:val="28"/>
        </w:rPr>
        <w:t xml:space="preserve"> вес головного мозга у новорожденного составляет примерно 1/9 всего веса тела, что значительно превышает соотношение головного мозга к весу всего тела взрослого человека. Нервные клетки представляют собой простую веретенообразную форму, </w:t>
      </w:r>
      <w:r w:rsidR="00C73785">
        <w:rPr>
          <w:rFonts w:ascii="Times New Roman" w:hAnsi="Times New Roman" w:cs="Times New Roman"/>
          <w:sz w:val="28"/>
          <w:szCs w:val="28"/>
        </w:rPr>
        <w:t xml:space="preserve">с </w:t>
      </w:r>
      <w:r w:rsidR="00FF68D3">
        <w:rPr>
          <w:rFonts w:ascii="Times New Roman" w:hAnsi="Times New Roman" w:cs="Times New Roman"/>
          <w:sz w:val="28"/>
          <w:szCs w:val="28"/>
        </w:rPr>
        <w:t>небольшим количеством разветвлений. Процесс усложнения строение нервных клеток протекает медленно и не заканчивается с завершением развития других органов.</w:t>
      </w:r>
      <w:r w:rsidR="00F34F97">
        <w:rPr>
          <w:rFonts w:ascii="Times New Roman" w:hAnsi="Times New Roman" w:cs="Times New Roman"/>
          <w:sz w:val="28"/>
          <w:szCs w:val="28"/>
        </w:rPr>
        <w:t xml:space="preserve"> В функциональном отношении кора больших полушарий слаборазвита, однако по мере ее развития у ребенка совершенствуется процесс восприятия и движения. Все более уточняются и усложняются корявые связи между этими двумя процессами.</w:t>
      </w:r>
    </w:p>
    <w:p w:rsidR="00F34F97" w:rsidRDefault="00F34F97" w:rsidP="006607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стоит заметить, что наиболее интенсивное созревание коры больших полушарий происходит у детей в течение первых 3-х лет. В последующие годы дошкольного возраста происходит дальнейшее развитие и закрепление функций коры больших полушарий, усложняется аналитическая и синтетическая деятельности.</w:t>
      </w:r>
    </w:p>
    <w:p w:rsidR="00660779" w:rsidRDefault="002B385C" w:rsidP="002F20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полового созревания </w:t>
      </w:r>
      <w:r w:rsidR="002F208C">
        <w:rPr>
          <w:rFonts w:ascii="Times New Roman" w:hAnsi="Times New Roman" w:cs="Times New Roman"/>
          <w:sz w:val="28"/>
          <w:szCs w:val="28"/>
        </w:rPr>
        <w:t>совершенствуются</w:t>
      </w:r>
      <w:r>
        <w:rPr>
          <w:rFonts w:ascii="Times New Roman" w:hAnsi="Times New Roman" w:cs="Times New Roman"/>
          <w:sz w:val="28"/>
          <w:szCs w:val="28"/>
        </w:rPr>
        <w:t xml:space="preserve"> отдельные нервные клетки, происходит функциональное развитие </w:t>
      </w:r>
      <w:r w:rsidR="002F208C">
        <w:rPr>
          <w:rFonts w:ascii="Times New Roman" w:hAnsi="Times New Roman" w:cs="Times New Roman"/>
          <w:sz w:val="28"/>
          <w:szCs w:val="28"/>
        </w:rPr>
        <w:t>всей</w:t>
      </w:r>
      <w:r>
        <w:rPr>
          <w:rFonts w:ascii="Times New Roman" w:hAnsi="Times New Roman" w:cs="Times New Roman"/>
          <w:sz w:val="28"/>
          <w:szCs w:val="28"/>
        </w:rPr>
        <w:t xml:space="preserve"> нервной системы, усложнение </w:t>
      </w:r>
      <w:r w:rsidR="002F208C">
        <w:rPr>
          <w:rFonts w:ascii="Times New Roman" w:hAnsi="Times New Roman" w:cs="Times New Roman"/>
          <w:sz w:val="28"/>
          <w:szCs w:val="28"/>
        </w:rPr>
        <w:t>внутреннего</w:t>
      </w:r>
      <w:r>
        <w:rPr>
          <w:rFonts w:ascii="Times New Roman" w:hAnsi="Times New Roman" w:cs="Times New Roman"/>
          <w:sz w:val="28"/>
          <w:szCs w:val="28"/>
        </w:rPr>
        <w:t xml:space="preserve"> строения мозга. </w:t>
      </w:r>
      <w:r w:rsidR="002F208C" w:rsidRPr="002F208C">
        <w:rPr>
          <w:rFonts w:ascii="Times New Roman" w:hAnsi="Times New Roman" w:cs="Times New Roman"/>
          <w:sz w:val="28"/>
          <w:szCs w:val="28"/>
        </w:rPr>
        <w:t xml:space="preserve">Это внутреннее развитие характеризуется тем, что нервные клетки коры больших полушарий </w:t>
      </w:r>
      <w:r w:rsidR="002F208C" w:rsidRPr="002F208C">
        <w:rPr>
          <w:rFonts w:ascii="Times New Roman" w:hAnsi="Times New Roman" w:cs="Times New Roman"/>
          <w:sz w:val="28"/>
          <w:szCs w:val="28"/>
        </w:rPr>
        <w:lastRenderedPageBreak/>
        <w:t>оканчивают своё формирование, и происходит особенно энергичное структурное развитие, окончательное формирование извилин и развитие ассоциативных волокон, которые осуществляют связь отдельных областей коры между собой.</w:t>
      </w:r>
      <w:r w:rsidR="00F81A78">
        <w:rPr>
          <w:rFonts w:ascii="Times New Roman" w:hAnsi="Times New Roman" w:cs="Times New Roman"/>
          <w:sz w:val="28"/>
          <w:szCs w:val="28"/>
        </w:rPr>
        <w:t xml:space="preserve"> Все это создает морфологическую основу для процессов ассоциативного и логического мышления.</w:t>
      </w:r>
    </w:p>
    <w:p w:rsidR="0091072D" w:rsidRDefault="0091072D" w:rsidP="002F20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исследованиям нервная система детей, несмотря на разнообразие индивидуальных особенностей, обладает характерными чертами. У детей дошкольного и младшего школьного возраста кора больших полушарий в функциональном отношении является недостаточно устойчивой.</w:t>
      </w:r>
    </w:p>
    <w:p w:rsidR="006214EE" w:rsidRDefault="00E525A5" w:rsidP="002F20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младше ребенок, тем более у него выражено преобладание процессов возбуждения над процессами внутреннего торможения. Длительное </w:t>
      </w:r>
      <w:r w:rsidR="00107B13">
        <w:rPr>
          <w:rFonts w:ascii="Times New Roman" w:hAnsi="Times New Roman" w:cs="Times New Roman"/>
          <w:sz w:val="28"/>
          <w:szCs w:val="28"/>
        </w:rPr>
        <w:t>возбуждение способно</w:t>
      </w:r>
      <w:r>
        <w:rPr>
          <w:rFonts w:ascii="Times New Roman" w:hAnsi="Times New Roman" w:cs="Times New Roman"/>
          <w:sz w:val="28"/>
          <w:szCs w:val="28"/>
        </w:rPr>
        <w:t xml:space="preserve"> привести к перевозбуждению и развитию явлений так называемого «запредельного» торможения. У детей процессы возбуждения и торможения </w:t>
      </w:r>
      <w:r w:rsidRPr="00E525A5">
        <w:rPr>
          <w:rFonts w:ascii="Times New Roman" w:hAnsi="Times New Roman" w:cs="Times New Roman"/>
          <w:sz w:val="28"/>
          <w:szCs w:val="28"/>
        </w:rPr>
        <w:t xml:space="preserve">легко </w:t>
      </w:r>
      <w:proofErr w:type="spellStart"/>
      <w:r w:rsidRPr="00E525A5">
        <w:rPr>
          <w:rFonts w:ascii="Times New Roman" w:hAnsi="Times New Roman" w:cs="Times New Roman"/>
          <w:sz w:val="28"/>
          <w:szCs w:val="28"/>
        </w:rPr>
        <w:t>иррадиируют</w:t>
      </w:r>
      <w:proofErr w:type="spellEnd"/>
      <w:r w:rsidRPr="00E525A5">
        <w:rPr>
          <w:rFonts w:ascii="Times New Roman" w:hAnsi="Times New Roman" w:cs="Times New Roman"/>
          <w:sz w:val="28"/>
          <w:szCs w:val="28"/>
        </w:rPr>
        <w:t>, т. е. распространяются по коре больших полушарий</w:t>
      </w:r>
      <w:r>
        <w:rPr>
          <w:rFonts w:ascii="Times New Roman" w:hAnsi="Times New Roman" w:cs="Times New Roman"/>
          <w:sz w:val="28"/>
          <w:szCs w:val="28"/>
        </w:rPr>
        <w:t xml:space="preserve">, что нарушает работу головного мозга. Отсюда появляется меньшая устойчивость внимания, большая </w:t>
      </w:r>
      <w:r w:rsidR="00107B13">
        <w:rPr>
          <w:rFonts w:ascii="Times New Roman" w:hAnsi="Times New Roman" w:cs="Times New Roman"/>
          <w:sz w:val="28"/>
          <w:szCs w:val="28"/>
        </w:rPr>
        <w:t>истощаемость</w:t>
      </w:r>
      <w:r>
        <w:rPr>
          <w:rFonts w:ascii="Times New Roman" w:hAnsi="Times New Roman" w:cs="Times New Roman"/>
          <w:sz w:val="28"/>
          <w:szCs w:val="28"/>
        </w:rPr>
        <w:t xml:space="preserve"> нервной системы</w:t>
      </w:r>
      <w:r w:rsidR="006214EE">
        <w:rPr>
          <w:rFonts w:ascii="Times New Roman" w:hAnsi="Times New Roman" w:cs="Times New Roman"/>
          <w:sz w:val="28"/>
          <w:szCs w:val="28"/>
        </w:rPr>
        <w:t xml:space="preserve">. В связи стем,что детям и подросткам в процессе учения приходится значительно напрягать деятельность центральной нервной системы, то становится </w:t>
      </w:r>
      <w:r w:rsidR="00107B13">
        <w:rPr>
          <w:rFonts w:ascii="Times New Roman" w:hAnsi="Times New Roman" w:cs="Times New Roman"/>
          <w:sz w:val="28"/>
          <w:szCs w:val="28"/>
        </w:rPr>
        <w:t>очевидными</w:t>
      </w:r>
      <w:r w:rsidR="006214EE">
        <w:rPr>
          <w:rFonts w:ascii="Times New Roman" w:hAnsi="Times New Roman" w:cs="Times New Roman"/>
          <w:sz w:val="28"/>
          <w:szCs w:val="28"/>
        </w:rPr>
        <w:t xml:space="preserve"> необходимость гигиенического </w:t>
      </w:r>
      <w:r w:rsidR="00107B13">
        <w:rPr>
          <w:rFonts w:ascii="Times New Roman" w:hAnsi="Times New Roman" w:cs="Times New Roman"/>
          <w:sz w:val="28"/>
          <w:szCs w:val="28"/>
        </w:rPr>
        <w:t>отношения</w:t>
      </w:r>
      <w:r w:rsidR="006214EE">
        <w:rPr>
          <w:rFonts w:ascii="Times New Roman" w:hAnsi="Times New Roman" w:cs="Times New Roman"/>
          <w:sz w:val="28"/>
          <w:szCs w:val="28"/>
        </w:rPr>
        <w:t xml:space="preserve"> к нервной системе детей.</w:t>
      </w:r>
    </w:p>
    <w:p w:rsidR="00E87333" w:rsidRDefault="00E87333" w:rsidP="002F20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Нормальное развитие нервной системы детей зависит от ряда факторов. Большое значение имеет правильная организация режима дня, правильно поставленное физическое воспитание, нормирование умственных нагрузок.</w:t>
      </w:r>
    </w:p>
    <w:p w:rsidR="00DB12A9" w:rsidRDefault="00DB12A9" w:rsidP="002F20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Четкий режим дня, характеризующийся приемом пищи, отходом ко сну, умственной и трудовой деятельностью в одной и тоже время, позволяет выработать у детей </w:t>
      </w:r>
      <w:r w:rsidRPr="00DB12A9">
        <w:rPr>
          <w:rFonts w:ascii="Times New Roman" w:hAnsi="Times New Roman" w:cs="Times New Roman"/>
          <w:sz w:val="28"/>
          <w:szCs w:val="28"/>
        </w:rPr>
        <w:t>своеобразные условные рефлексы</w:t>
      </w:r>
      <w:r>
        <w:rPr>
          <w:rFonts w:ascii="Times New Roman" w:hAnsi="Times New Roman" w:cs="Times New Roman"/>
          <w:sz w:val="28"/>
          <w:szCs w:val="28"/>
        </w:rPr>
        <w:t>. С приближением привычного обеденного время у ребенка появляется ощущение аппетита, начинают выделяться пищеварительные соки, таким образом</w:t>
      </w:r>
      <w:r w:rsidR="00C737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организм </w:t>
      </w:r>
      <w:r>
        <w:rPr>
          <w:rFonts w:ascii="Times New Roman" w:hAnsi="Times New Roman" w:cs="Times New Roman"/>
          <w:sz w:val="28"/>
          <w:szCs w:val="28"/>
        </w:rPr>
        <w:lastRenderedPageBreak/>
        <w:t>оказывается подготовленным к приему пищи.</w:t>
      </w:r>
      <w:r w:rsidR="00FD5406">
        <w:rPr>
          <w:rFonts w:ascii="Times New Roman" w:hAnsi="Times New Roman" w:cs="Times New Roman"/>
          <w:sz w:val="28"/>
          <w:szCs w:val="28"/>
        </w:rPr>
        <w:t xml:space="preserve"> Подобным образом оказывает влияние на организм отход ко сну во одно и тоже время. Происходит это за с</w:t>
      </w:r>
      <w:r w:rsidR="00C73785">
        <w:rPr>
          <w:rFonts w:ascii="Times New Roman" w:hAnsi="Times New Roman" w:cs="Times New Roman"/>
          <w:sz w:val="28"/>
          <w:szCs w:val="28"/>
        </w:rPr>
        <w:t>ч</w:t>
      </w:r>
      <w:r w:rsidR="00FD5406">
        <w:rPr>
          <w:rFonts w:ascii="Times New Roman" w:hAnsi="Times New Roman" w:cs="Times New Roman"/>
          <w:sz w:val="28"/>
          <w:szCs w:val="28"/>
        </w:rPr>
        <w:t>ет того,что в привычный час отход</w:t>
      </w:r>
      <w:r w:rsidR="00C73785">
        <w:rPr>
          <w:rFonts w:ascii="Times New Roman" w:hAnsi="Times New Roman" w:cs="Times New Roman"/>
          <w:sz w:val="28"/>
          <w:szCs w:val="28"/>
        </w:rPr>
        <w:t>а</w:t>
      </w:r>
      <w:r w:rsidR="00FD5406">
        <w:rPr>
          <w:rFonts w:ascii="Times New Roman" w:hAnsi="Times New Roman" w:cs="Times New Roman"/>
          <w:sz w:val="28"/>
          <w:szCs w:val="28"/>
        </w:rPr>
        <w:t xml:space="preserve"> ко сну в коре больших полушарий </w:t>
      </w:r>
      <w:r w:rsidR="001E4113" w:rsidRPr="00BE3621">
        <w:rPr>
          <w:rFonts w:ascii="Times New Roman" w:hAnsi="Times New Roman" w:cs="Times New Roman"/>
          <w:sz w:val="28"/>
          <w:szCs w:val="28"/>
        </w:rPr>
        <w:t xml:space="preserve">начинают </w:t>
      </w:r>
      <w:proofErr w:type="spellStart"/>
      <w:r w:rsidR="001E4113" w:rsidRPr="001E4113">
        <w:rPr>
          <w:rFonts w:ascii="Times New Roman" w:hAnsi="Times New Roman" w:cs="Times New Roman"/>
          <w:sz w:val="28"/>
          <w:szCs w:val="28"/>
        </w:rPr>
        <w:t>иррадиировать</w:t>
      </w:r>
      <w:proofErr w:type="spellEnd"/>
      <w:r w:rsidR="001E4113" w:rsidRPr="001E4113">
        <w:rPr>
          <w:rFonts w:ascii="Times New Roman" w:hAnsi="Times New Roman" w:cs="Times New Roman"/>
          <w:sz w:val="28"/>
          <w:szCs w:val="28"/>
        </w:rPr>
        <w:t xml:space="preserve"> процессы торможения</w:t>
      </w:r>
      <w:r w:rsidR="00FD5406" w:rsidRPr="001E4113">
        <w:rPr>
          <w:rFonts w:ascii="Times New Roman" w:hAnsi="Times New Roman" w:cs="Times New Roman"/>
          <w:sz w:val="28"/>
          <w:szCs w:val="28"/>
        </w:rPr>
        <w:t>,</w:t>
      </w:r>
      <w:r w:rsidR="00FD5406">
        <w:rPr>
          <w:rFonts w:ascii="Times New Roman" w:hAnsi="Times New Roman" w:cs="Times New Roman"/>
          <w:sz w:val="28"/>
          <w:szCs w:val="28"/>
        </w:rPr>
        <w:t xml:space="preserve"> что является </w:t>
      </w:r>
      <w:r w:rsidR="00BE3621">
        <w:rPr>
          <w:rFonts w:ascii="Times New Roman" w:hAnsi="Times New Roman" w:cs="Times New Roman"/>
          <w:sz w:val="28"/>
          <w:szCs w:val="28"/>
        </w:rPr>
        <w:t>характерным</w:t>
      </w:r>
      <w:r w:rsidR="00FD5406">
        <w:rPr>
          <w:rFonts w:ascii="Times New Roman" w:hAnsi="Times New Roman" w:cs="Times New Roman"/>
          <w:sz w:val="28"/>
          <w:szCs w:val="28"/>
        </w:rPr>
        <w:t xml:space="preserve"> для наступления сонного состояния.</w:t>
      </w:r>
    </w:p>
    <w:p w:rsidR="00BE3621" w:rsidRDefault="00BE3621" w:rsidP="002F20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одним фактором, влияющим на нормальное развитие нервной системы детей, являются условия и влияния окружающей среды, исключающие моменты раздражающие и угнетающие нервную систему.</w:t>
      </w:r>
      <w:r w:rsidR="004C60A5">
        <w:rPr>
          <w:rFonts w:ascii="Times New Roman" w:hAnsi="Times New Roman" w:cs="Times New Roman"/>
          <w:sz w:val="28"/>
          <w:szCs w:val="28"/>
        </w:rPr>
        <w:t xml:space="preserve"> Обращение родителей и педагогов с детьми, обстановка в школе, чистота и порядок в окружающей среде -  все это содействует бодрому состоянию нервной системы и ее нормальному развитию.</w:t>
      </w:r>
    </w:p>
    <w:p w:rsidR="004C60A5" w:rsidRDefault="004C60A5" w:rsidP="002F208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Рациональное питание, также является одним и</w:t>
      </w:r>
      <w:r w:rsidR="00C7378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основ гигиены нервной системы детей, обеспечивающих гармоничный рост, своевременное интеллектуальное развитие. Полноценное рациональное питание обеспечивает организм достаточным количеством необходимых питательных веществ и полностью покрывает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энергозатраты</w:t>
      </w:r>
      <w:proofErr w:type="spellEnd"/>
      <w:r>
        <w:rPr>
          <w:rFonts w:ascii="Times New Roman" w:hAnsi="Times New Roman" w:cs="Times New Roman"/>
          <w:sz w:val="28"/>
          <w:szCs w:val="28"/>
        </w:rPr>
        <w:t>. Питание должно обеспечиваться за счет продуктов, хорошо усвояемых детским организмом. Важным условием рационального питания является соблюдение режима питания, который включает в себя одинаковое количество приемом пищи в тече</w:t>
      </w:r>
      <w:r w:rsidRPr="00C73785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дня в равные интервалы между ними.</w:t>
      </w:r>
    </w:p>
    <w:p w:rsidR="00E525A5" w:rsidRDefault="004C60A5" w:rsidP="00C34CC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утомления и переутомления, также является способом </w:t>
      </w:r>
      <w:r w:rsidR="00C34CC4">
        <w:rPr>
          <w:rFonts w:ascii="Times New Roman" w:hAnsi="Times New Roman" w:cs="Times New Roman"/>
          <w:sz w:val="28"/>
          <w:szCs w:val="28"/>
        </w:rPr>
        <w:t>гигиены</w:t>
      </w:r>
      <w:r>
        <w:rPr>
          <w:rFonts w:ascii="Times New Roman" w:hAnsi="Times New Roman" w:cs="Times New Roman"/>
          <w:sz w:val="28"/>
          <w:szCs w:val="28"/>
        </w:rPr>
        <w:t xml:space="preserve"> нервной системы ребенка. Любая</w:t>
      </w:r>
      <w:r w:rsidR="00C34CC4">
        <w:rPr>
          <w:rFonts w:ascii="Times New Roman" w:hAnsi="Times New Roman" w:cs="Times New Roman"/>
          <w:sz w:val="28"/>
          <w:szCs w:val="28"/>
        </w:rPr>
        <w:t xml:space="preserve"> форма деятельности через определенное время приводит к утомлению, происходят процессы торможения центральной нервной системы. Требования гигиены состоят в том, чтобы разумной организацией труда и отдыха отдалить наступление утомления и обеспечить наилучшие условия д</w:t>
      </w:r>
      <w:r w:rsidR="00C73785">
        <w:rPr>
          <w:rFonts w:ascii="Times New Roman" w:hAnsi="Times New Roman" w:cs="Times New Roman"/>
          <w:sz w:val="28"/>
          <w:szCs w:val="28"/>
        </w:rPr>
        <w:t>ля</w:t>
      </w:r>
      <w:r w:rsidR="00C34CC4">
        <w:rPr>
          <w:rFonts w:ascii="Times New Roman" w:hAnsi="Times New Roman" w:cs="Times New Roman"/>
          <w:sz w:val="28"/>
          <w:szCs w:val="28"/>
        </w:rPr>
        <w:t xml:space="preserve"> восстановления работоспособности организма. Для предупреждения переутом</w:t>
      </w:r>
      <w:r w:rsidR="00C73785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C34CC4">
        <w:rPr>
          <w:rFonts w:ascii="Times New Roman" w:hAnsi="Times New Roman" w:cs="Times New Roman"/>
          <w:sz w:val="28"/>
          <w:szCs w:val="28"/>
        </w:rPr>
        <w:t>применяются несколько способ</w:t>
      </w:r>
      <w:r w:rsidR="00C73785">
        <w:rPr>
          <w:rFonts w:ascii="Times New Roman" w:hAnsi="Times New Roman" w:cs="Times New Roman"/>
          <w:sz w:val="28"/>
          <w:szCs w:val="28"/>
        </w:rPr>
        <w:t>ов</w:t>
      </w:r>
      <w:r w:rsidR="00C34CC4">
        <w:rPr>
          <w:rFonts w:ascii="Times New Roman" w:hAnsi="Times New Roman" w:cs="Times New Roman"/>
          <w:sz w:val="28"/>
          <w:szCs w:val="28"/>
        </w:rPr>
        <w:t xml:space="preserve"> гигиенических мероприятий. В школах и </w:t>
      </w:r>
      <w:r w:rsidR="00C34CC4">
        <w:rPr>
          <w:rFonts w:ascii="Times New Roman" w:hAnsi="Times New Roman" w:cs="Times New Roman"/>
          <w:sz w:val="28"/>
          <w:szCs w:val="28"/>
        </w:rPr>
        <w:lastRenderedPageBreak/>
        <w:t>учебных заведениях предусмотрены перерывы,</w:t>
      </w:r>
      <w:r w:rsidR="00A82464">
        <w:rPr>
          <w:rFonts w:ascii="Times New Roman" w:hAnsi="Times New Roman" w:cs="Times New Roman"/>
          <w:sz w:val="28"/>
          <w:szCs w:val="28"/>
        </w:rPr>
        <w:t xml:space="preserve"> смена деятельности,</w:t>
      </w:r>
      <w:r w:rsidR="00C34CC4">
        <w:rPr>
          <w:rFonts w:ascii="Times New Roman" w:hAnsi="Times New Roman" w:cs="Times New Roman"/>
          <w:sz w:val="28"/>
          <w:szCs w:val="28"/>
        </w:rPr>
        <w:t xml:space="preserve"> занятия разными подвижными</w:t>
      </w:r>
      <w:r w:rsidR="00A82464">
        <w:rPr>
          <w:rFonts w:ascii="Times New Roman" w:hAnsi="Times New Roman" w:cs="Times New Roman"/>
          <w:sz w:val="28"/>
          <w:szCs w:val="28"/>
        </w:rPr>
        <w:t xml:space="preserve"> играми.</w:t>
      </w:r>
    </w:p>
    <w:p w:rsidR="00173298" w:rsidRDefault="00173298" w:rsidP="00C34CC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профилактик</w:t>
      </w:r>
      <w:r w:rsidR="00A8246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переутомления и повышения работоспособности детей особое значение имеет организация правильного режима. Для соблюдения требований гигиены</w:t>
      </w:r>
      <w:r w:rsidR="00A82464">
        <w:rPr>
          <w:rFonts w:ascii="Times New Roman" w:hAnsi="Times New Roman" w:cs="Times New Roman"/>
          <w:sz w:val="28"/>
          <w:szCs w:val="28"/>
        </w:rPr>
        <w:t xml:space="preserve">нервной системы </w:t>
      </w:r>
      <w:r w:rsidR="00D43785">
        <w:rPr>
          <w:rFonts w:ascii="Times New Roman" w:hAnsi="Times New Roman" w:cs="Times New Roman"/>
          <w:sz w:val="28"/>
          <w:szCs w:val="28"/>
        </w:rPr>
        <w:t>необходимым является чередование видов деятельности, смена умственного труда физическим. Выполнение режима приводит к образованию в коре больших полушарий стереотипов, облегчающих переход от одного вида деятельности к другому. При построении режима учитываются продолжительность разных видов учебной и вне учебной деятельности при их рациональном чередования, пребывание на свежем воздухе, питание и полноценный сон.</w:t>
      </w:r>
    </w:p>
    <w:p w:rsidR="00D329CD" w:rsidRDefault="00A82464" w:rsidP="00C34CC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D329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подводя итоги, стоить заметить, что</w:t>
      </w:r>
      <w:r w:rsidR="00D329CD">
        <w:rPr>
          <w:rFonts w:ascii="Times New Roman" w:hAnsi="Times New Roman" w:cs="Times New Roman"/>
          <w:sz w:val="28"/>
          <w:szCs w:val="28"/>
        </w:rPr>
        <w:t xml:space="preserve"> развитие нервной системы и психики ребенка зависит не только от биологической «программы» </w:t>
      </w:r>
      <w:r w:rsidR="00CD2E84">
        <w:rPr>
          <w:rFonts w:ascii="Times New Roman" w:hAnsi="Times New Roman" w:cs="Times New Roman"/>
          <w:sz w:val="28"/>
          <w:szCs w:val="28"/>
        </w:rPr>
        <w:t>заложенной</w:t>
      </w:r>
      <w:r w:rsidR="00D329CD">
        <w:rPr>
          <w:rFonts w:ascii="Times New Roman" w:hAnsi="Times New Roman" w:cs="Times New Roman"/>
          <w:sz w:val="28"/>
          <w:szCs w:val="28"/>
        </w:rPr>
        <w:t xml:space="preserve"> генетикой, но и от</w:t>
      </w:r>
      <w:r w:rsidR="00CD2E84">
        <w:rPr>
          <w:rFonts w:ascii="Times New Roman" w:hAnsi="Times New Roman" w:cs="Times New Roman"/>
          <w:sz w:val="28"/>
          <w:szCs w:val="28"/>
        </w:rPr>
        <w:t xml:space="preserve"> соблюдения гигиены нервной системы - комплекса условий и правил, которые необходимо выполнять для нормального функционирования нервной системы ребенка.</w:t>
      </w:r>
    </w:p>
    <w:p w:rsidR="0009084D" w:rsidRDefault="0009084D" w:rsidP="00C34CC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084D" w:rsidRDefault="0009084D" w:rsidP="00C34CC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2464">
        <w:rPr>
          <w:rFonts w:ascii="Times New Roman" w:hAnsi="Times New Roman" w:cs="Times New Roman"/>
          <w:i/>
          <w:sz w:val="28"/>
          <w:szCs w:val="28"/>
        </w:rPr>
        <w:t>Список используемых источников:</w:t>
      </w:r>
    </w:p>
    <w:p w:rsidR="00A82464" w:rsidRPr="00A82464" w:rsidRDefault="00A82464" w:rsidP="00A8246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82464">
        <w:rPr>
          <w:rFonts w:ascii="Times New Roman" w:hAnsi="Times New Roman" w:cs="Times New Roman"/>
          <w:sz w:val="28"/>
          <w:szCs w:val="28"/>
        </w:rPr>
        <w:t>Леонтьева Н.Н., Маринова К.В. Анатомия и физиология детского организма (1 и 2 части). М., Просвещение, 2016</w:t>
      </w:r>
    </w:p>
    <w:p w:rsidR="00A82464" w:rsidRPr="00A82464" w:rsidRDefault="00A82464" w:rsidP="00A8246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2464">
        <w:rPr>
          <w:rFonts w:ascii="Times New Roman" w:hAnsi="Times New Roman" w:cs="Times New Roman"/>
          <w:sz w:val="28"/>
          <w:szCs w:val="28"/>
        </w:rPr>
        <w:t>Чувин</w:t>
      </w:r>
      <w:proofErr w:type="spellEnd"/>
      <w:r w:rsidRPr="00A82464">
        <w:rPr>
          <w:rFonts w:ascii="Times New Roman" w:hAnsi="Times New Roman" w:cs="Times New Roman"/>
          <w:sz w:val="28"/>
          <w:szCs w:val="28"/>
        </w:rPr>
        <w:t xml:space="preserve"> Б.Т. Нервная система и органы чувств человека - М.: Дрофа, 2006. - 325 с.</w:t>
      </w:r>
    </w:p>
    <w:p w:rsidR="00A82464" w:rsidRPr="00A82464" w:rsidRDefault="00A82464" w:rsidP="00A8246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464">
        <w:rPr>
          <w:rFonts w:ascii="Times New Roman" w:hAnsi="Times New Roman" w:cs="Times New Roman"/>
          <w:sz w:val="28"/>
          <w:szCs w:val="28"/>
        </w:rPr>
        <w:t>Недоспасов В.О. Физиология высшей нервной деятельности и сенсорных систем. - М.: МПСИ, 2006. - 576 с.</w:t>
      </w:r>
    </w:p>
    <w:p w:rsidR="00A82464" w:rsidRPr="00A82464" w:rsidRDefault="00A82464" w:rsidP="00A8246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2464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A82464">
        <w:rPr>
          <w:rFonts w:ascii="Times New Roman" w:hAnsi="Times New Roman" w:cs="Times New Roman"/>
          <w:sz w:val="28"/>
          <w:szCs w:val="28"/>
        </w:rPr>
        <w:t xml:space="preserve"> М. Р., </w:t>
      </w:r>
      <w:proofErr w:type="spellStart"/>
      <w:r w:rsidRPr="00A82464">
        <w:rPr>
          <w:rFonts w:ascii="Times New Roman" w:hAnsi="Times New Roman" w:cs="Times New Roman"/>
          <w:sz w:val="28"/>
          <w:szCs w:val="28"/>
        </w:rPr>
        <w:t>Брыксина</w:t>
      </w:r>
      <w:proofErr w:type="spellEnd"/>
      <w:r w:rsidRPr="00A82464">
        <w:rPr>
          <w:rFonts w:ascii="Times New Roman" w:hAnsi="Times New Roman" w:cs="Times New Roman"/>
          <w:sz w:val="28"/>
          <w:szCs w:val="28"/>
        </w:rPr>
        <w:t xml:space="preserve"> З. Г. Анатомия и физиология детей и подростков: Учеб. пособие для </w:t>
      </w:r>
      <w:proofErr w:type="spellStart"/>
      <w:r w:rsidRPr="00A82464">
        <w:rPr>
          <w:rFonts w:ascii="Times New Roman" w:hAnsi="Times New Roman" w:cs="Times New Roman"/>
          <w:sz w:val="28"/>
          <w:szCs w:val="28"/>
        </w:rPr>
        <w:t>студпед</w:t>
      </w:r>
      <w:proofErr w:type="spellEnd"/>
      <w:r w:rsidRPr="00A82464">
        <w:rPr>
          <w:rFonts w:ascii="Times New Roman" w:hAnsi="Times New Roman" w:cs="Times New Roman"/>
          <w:sz w:val="28"/>
          <w:szCs w:val="28"/>
        </w:rPr>
        <w:t>. вузов. – М.: Изд. центр «Академия», 2004. – 456</w:t>
      </w:r>
    </w:p>
    <w:p w:rsidR="00A82464" w:rsidRPr="00A82464" w:rsidRDefault="00A82464" w:rsidP="00A8246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464">
        <w:rPr>
          <w:rFonts w:ascii="Times New Roman" w:hAnsi="Times New Roman" w:cs="Times New Roman"/>
          <w:sz w:val="28"/>
          <w:szCs w:val="28"/>
        </w:rPr>
        <w:lastRenderedPageBreak/>
        <w:t xml:space="preserve">Чумаков Б. Н. основы здорового образа жизни. Учебное пособие. – М.: Педагогическое общество России., 2004. – 416 </w:t>
      </w:r>
      <w:proofErr w:type="gramStart"/>
      <w:r w:rsidRPr="00A824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82464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A82464" w:rsidRPr="00A82464" w:rsidRDefault="00A82464" w:rsidP="00A8246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82464" w:rsidRPr="00A82464" w:rsidSect="00660779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C1F7B"/>
    <w:multiLevelType w:val="hybridMultilevel"/>
    <w:tmpl w:val="41B62FB8"/>
    <w:lvl w:ilvl="0" w:tplc="0EDECC5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F3F"/>
    <w:rsid w:val="0009084D"/>
    <w:rsid w:val="000D4F3F"/>
    <w:rsid w:val="00107B13"/>
    <w:rsid w:val="00173298"/>
    <w:rsid w:val="001E4113"/>
    <w:rsid w:val="00233DB1"/>
    <w:rsid w:val="002B385C"/>
    <w:rsid w:val="002F208C"/>
    <w:rsid w:val="004C60A5"/>
    <w:rsid w:val="006214EE"/>
    <w:rsid w:val="00631E85"/>
    <w:rsid w:val="00646240"/>
    <w:rsid w:val="00660779"/>
    <w:rsid w:val="0091072D"/>
    <w:rsid w:val="00A82464"/>
    <w:rsid w:val="00B81006"/>
    <w:rsid w:val="00BE3621"/>
    <w:rsid w:val="00C34CC4"/>
    <w:rsid w:val="00C73785"/>
    <w:rsid w:val="00C938B1"/>
    <w:rsid w:val="00CD2E84"/>
    <w:rsid w:val="00D329CD"/>
    <w:rsid w:val="00D43785"/>
    <w:rsid w:val="00DB12A9"/>
    <w:rsid w:val="00E525A5"/>
    <w:rsid w:val="00E87333"/>
    <w:rsid w:val="00EC36F7"/>
    <w:rsid w:val="00F34F97"/>
    <w:rsid w:val="00F53894"/>
    <w:rsid w:val="00F81A78"/>
    <w:rsid w:val="00FD4606"/>
    <w:rsid w:val="00FD5406"/>
    <w:rsid w:val="00FF6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4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ВО "Центр сопровождения торгов"</Company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Шалимова</dc:creator>
  <cp:lastModifiedBy>Аидачка</cp:lastModifiedBy>
  <cp:revision>2</cp:revision>
  <dcterms:created xsi:type="dcterms:W3CDTF">2019-01-17T10:24:00Z</dcterms:created>
  <dcterms:modified xsi:type="dcterms:W3CDTF">2019-01-17T10:24:00Z</dcterms:modified>
</cp:coreProperties>
</file>