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B3A" w:rsidRDefault="00B04B3A" w:rsidP="00B04B3A">
      <w:pPr>
        <w:pStyle w:val="Standard"/>
        <w:widowControl w:val="0"/>
        <w:shd w:val="clear" w:color="auto" w:fill="FFFFFF"/>
        <w:spacing w:line="360" w:lineRule="auto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Формы работы психологического сопровождения школы</w:t>
      </w:r>
    </w:p>
    <w:p w:rsidR="00B04B3A" w:rsidRDefault="00B04B3A" w:rsidP="00B04B3A">
      <w:pPr>
        <w:pStyle w:val="Standard"/>
        <w:widowControl w:val="0"/>
        <w:shd w:val="clear" w:color="auto" w:fill="FFFFFF"/>
        <w:spacing w:line="360" w:lineRule="auto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в рамках введения ФГОС ООО.</w:t>
      </w:r>
    </w:p>
    <w:p w:rsidR="00B04B3A" w:rsidRDefault="00B04B3A" w:rsidP="00B04B3A">
      <w:pPr>
        <w:pStyle w:val="Standard"/>
        <w:widowControl w:val="0"/>
        <w:shd w:val="clear" w:color="auto" w:fill="FFFFFF"/>
        <w:spacing w:line="36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ab/>
        <w:t>Решение задач психолого-педагогического сопровождения обучающихся не может быть ограничено областью непосредственного взаимодействия психолога с ребенком. Оно требует организации работы с педагогами и родителями как участниками образовательного процесса.</w:t>
      </w:r>
    </w:p>
    <w:p w:rsidR="00B04B3A" w:rsidRDefault="00B04B3A" w:rsidP="00B04B3A">
      <w:pPr>
        <w:pStyle w:val="Standard"/>
        <w:widowControl w:val="0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cs="Times New Roman"/>
          <w:i/>
          <w:iCs/>
          <w:color w:val="000000"/>
          <w:szCs w:val="28"/>
        </w:rPr>
      </w:pPr>
      <w:r>
        <w:rPr>
          <w:rFonts w:cs="Times New Roman"/>
          <w:i/>
          <w:iCs/>
          <w:color w:val="000000"/>
          <w:szCs w:val="28"/>
        </w:rPr>
        <w:t xml:space="preserve">Работа с </w:t>
      </w:r>
      <w:proofErr w:type="gramStart"/>
      <w:r>
        <w:rPr>
          <w:rFonts w:cs="Times New Roman"/>
          <w:i/>
          <w:iCs/>
          <w:color w:val="000000"/>
          <w:szCs w:val="28"/>
        </w:rPr>
        <w:t>обучающимися</w:t>
      </w:r>
      <w:proofErr w:type="gramEnd"/>
    </w:p>
    <w:p w:rsidR="00B04B3A" w:rsidRDefault="00B04B3A" w:rsidP="00B04B3A">
      <w:pPr>
        <w:pStyle w:val="Standard"/>
        <w:widowControl w:val="0"/>
        <w:shd w:val="clear" w:color="auto" w:fill="FFFFFF"/>
        <w:spacing w:line="360" w:lineRule="auto"/>
        <w:jc w:val="both"/>
      </w:pPr>
      <w:r>
        <w:rPr>
          <w:rFonts w:cs="Times New Roman"/>
          <w:color w:val="000000"/>
          <w:szCs w:val="28"/>
          <w:shd w:val="clear" w:color="auto" w:fill="FFFFFF"/>
        </w:rPr>
        <w:t>- Профилактическая работа</w:t>
      </w:r>
      <w:r>
        <w:rPr>
          <w:rFonts w:cs="Times New Roman"/>
          <w:color w:val="000000"/>
          <w:szCs w:val="28"/>
        </w:rPr>
        <w:t xml:space="preserve"> с учащимися с целью формирования у учащихся знаний, установок, личностных ориентиров и норм поведения, обеспечивающих сохранение и укрепление физического, психологического и социального здоровья, </w:t>
      </w:r>
      <w:r>
        <w:rPr>
          <w:rFonts w:cs="Times New Roman"/>
          <w:bCs/>
          <w:color w:val="000000"/>
          <w:szCs w:val="28"/>
        </w:rPr>
        <w:t>содействие  формированию регулятивных, коммуникативных, познавательных компетентностей.</w:t>
      </w:r>
    </w:p>
    <w:p w:rsidR="00B04B3A" w:rsidRDefault="00B04B3A" w:rsidP="00B04B3A">
      <w:pPr>
        <w:pStyle w:val="Standard"/>
        <w:widowControl w:val="0"/>
        <w:shd w:val="clear" w:color="auto" w:fill="FFFFFF"/>
        <w:spacing w:line="360" w:lineRule="auto"/>
        <w:jc w:val="both"/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>- Выявление учащихся группы риска (методом мониторинга), сопровождение одаренных учащихся, и организация индивидуальной  или групповой коррекционно-развивающей работы.</w:t>
      </w:r>
    </w:p>
    <w:p w:rsidR="00B04B3A" w:rsidRDefault="00B04B3A" w:rsidP="00B04B3A">
      <w:pPr>
        <w:pStyle w:val="Standard"/>
        <w:widowControl w:val="0"/>
        <w:shd w:val="clear" w:color="auto" w:fill="FFFFFF"/>
        <w:spacing w:line="360" w:lineRule="auto"/>
        <w:jc w:val="both"/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>- Проведение тренингов  с учащимися по развитию коммуникативных и регулятивных компетентностей, формированию мотивации к учебному процессу.</w:t>
      </w:r>
    </w:p>
    <w:p w:rsidR="00B04B3A" w:rsidRDefault="00B04B3A" w:rsidP="00B04B3A">
      <w:pPr>
        <w:pStyle w:val="Standard"/>
        <w:widowControl w:val="0"/>
        <w:shd w:val="clear" w:color="auto" w:fill="FFFFFF"/>
        <w:spacing w:line="360" w:lineRule="auto"/>
        <w:jc w:val="both"/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>-   Консультирование учащихся (помощь в решении проблем).</w:t>
      </w:r>
    </w:p>
    <w:p w:rsidR="00B04B3A" w:rsidRDefault="00B04B3A" w:rsidP="00B04B3A">
      <w:pPr>
        <w:pStyle w:val="Standard"/>
        <w:widowControl w:val="0"/>
        <w:shd w:val="clear" w:color="auto" w:fill="FFFFFF"/>
        <w:spacing w:line="360" w:lineRule="auto"/>
        <w:jc w:val="both"/>
      </w:pPr>
      <w:r>
        <w:rPr>
          <w:rFonts w:cs="Times New Roman"/>
          <w:color w:val="000000"/>
          <w:szCs w:val="28"/>
        </w:rPr>
        <w:t xml:space="preserve">- </w:t>
      </w:r>
      <w:proofErr w:type="spellStart"/>
      <w:r>
        <w:rPr>
          <w:rFonts w:cs="Times New Roman"/>
          <w:color w:val="000000"/>
          <w:szCs w:val="28"/>
        </w:rPr>
        <w:t>Профориентационная</w:t>
      </w:r>
      <w:proofErr w:type="spellEnd"/>
      <w:r>
        <w:rPr>
          <w:rFonts w:cs="Times New Roman"/>
          <w:color w:val="000000"/>
          <w:szCs w:val="28"/>
        </w:rPr>
        <w:t xml:space="preserve"> работа. Большое внимание при сопровождении учащихся  к социально-профессиональному самоопределению уделяется индивидуальным консультациям по вопросам выбора профиля, с учетом возрастных особенностей учащихся, проведение элективных курсов «Твоя профессиональная карьера» (8-9 классы), проведение групповых  занятий по профориентации учащихся (тренинги, деловые игры, профессиональные пробы).</w:t>
      </w:r>
    </w:p>
    <w:p w:rsidR="00B04B3A" w:rsidRDefault="00B04B3A" w:rsidP="00B04B3A">
      <w:pPr>
        <w:pStyle w:val="Standard"/>
        <w:widowControl w:val="0"/>
        <w:shd w:val="clear" w:color="auto" w:fill="FFFFFF"/>
        <w:spacing w:line="360" w:lineRule="auto"/>
        <w:jc w:val="both"/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>- Сопровождение учащихся в рамках подготовки и сдачи государственной итоговой аттестации.</w:t>
      </w:r>
    </w:p>
    <w:p w:rsidR="00B04B3A" w:rsidRPr="00A4161B" w:rsidRDefault="00B04B3A" w:rsidP="00B04B3A">
      <w:pPr>
        <w:pStyle w:val="Standard"/>
        <w:tabs>
          <w:tab w:val="left" w:pos="567"/>
        </w:tabs>
        <w:spacing w:line="36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При систематической работе достигаются цели: самореализации, самоопределения, взаимоотношения, профориентация учащихся среднего звена.</w:t>
      </w:r>
    </w:p>
    <w:p w:rsidR="00B04B3A" w:rsidRDefault="00B04B3A" w:rsidP="00B04B3A">
      <w:pPr>
        <w:pStyle w:val="Standard"/>
        <w:widowControl w:val="0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cs="Times New Roman"/>
          <w:bCs/>
          <w:i/>
          <w:iCs/>
          <w:color w:val="000000"/>
        </w:rPr>
      </w:pPr>
      <w:r>
        <w:rPr>
          <w:rFonts w:cs="Times New Roman"/>
          <w:bCs/>
          <w:i/>
          <w:iCs/>
          <w:color w:val="000000"/>
        </w:rPr>
        <w:t>Работа с педагогами и другими работниками школы.</w:t>
      </w:r>
    </w:p>
    <w:p w:rsidR="00B04B3A" w:rsidRDefault="00B04B3A" w:rsidP="00B04B3A">
      <w:pPr>
        <w:pStyle w:val="Standard"/>
        <w:spacing w:line="360" w:lineRule="auto"/>
        <w:jc w:val="both"/>
      </w:pPr>
      <w:r>
        <w:rPr>
          <w:szCs w:val="28"/>
          <w:shd w:val="clear" w:color="auto" w:fill="FFFFFF"/>
        </w:rPr>
        <w:t xml:space="preserve">- Профилактическая работа с учителями. </w:t>
      </w:r>
      <w:r>
        <w:rPr>
          <w:szCs w:val="28"/>
        </w:rPr>
        <w:t xml:space="preserve">Существенное место в работе с учителями отводится обучению педагогов установлению психологически грамотной, развивающей системы взаимоотношений со школьниками, основанной на взаимопонимании и взаимном восприятии друг друга. Учителя обучаются навыкам формирования адекватной </w:t>
      </w:r>
      <w:proofErr w:type="spellStart"/>
      <w:proofErr w:type="gramStart"/>
      <w:r>
        <w:rPr>
          <w:szCs w:val="28"/>
        </w:rPr>
        <w:t>Я-концепции</w:t>
      </w:r>
      <w:proofErr w:type="spellEnd"/>
      <w:proofErr w:type="gramEnd"/>
      <w:r>
        <w:rPr>
          <w:szCs w:val="28"/>
        </w:rPr>
        <w:t xml:space="preserve">, </w:t>
      </w:r>
      <w:proofErr w:type="spellStart"/>
      <w:r>
        <w:rPr>
          <w:szCs w:val="28"/>
        </w:rPr>
        <w:t>эмпатии</w:t>
      </w:r>
      <w:proofErr w:type="spellEnd"/>
      <w:r>
        <w:rPr>
          <w:szCs w:val="28"/>
        </w:rPr>
        <w:t>,</w:t>
      </w:r>
      <w:r>
        <w:rPr>
          <w:szCs w:val="28"/>
          <w:vertAlign w:val="subscript"/>
        </w:rPr>
        <w:t xml:space="preserve"> </w:t>
      </w:r>
      <w:r>
        <w:rPr>
          <w:szCs w:val="28"/>
        </w:rPr>
        <w:t>разрешения проблем, оказания психологической поддержки в процессе их взаимодействия со школьниками и коллегами.</w:t>
      </w:r>
    </w:p>
    <w:p w:rsidR="00B04B3A" w:rsidRDefault="00B04B3A" w:rsidP="00B04B3A">
      <w:pPr>
        <w:pStyle w:val="Standard"/>
        <w:widowControl w:val="0"/>
        <w:shd w:val="clear" w:color="auto" w:fill="FFFFFF"/>
        <w:spacing w:line="360" w:lineRule="auto"/>
        <w:jc w:val="both"/>
      </w:pPr>
      <w:r>
        <w:rPr>
          <w:rFonts w:cs="Times New Roman"/>
          <w:bCs/>
          <w:color w:val="000000"/>
          <w:szCs w:val="28"/>
          <w:shd w:val="clear" w:color="auto" w:fill="FFFFFF"/>
        </w:rPr>
        <w:t>- Консультирование учителей</w:t>
      </w:r>
      <w:r>
        <w:rPr>
          <w:rFonts w:cs="Times New Roman"/>
          <w:bCs/>
          <w:color w:val="000000"/>
          <w:szCs w:val="28"/>
        </w:rPr>
        <w:t xml:space="preserve"> по вопросам совершенствования </w:t>
      </w:r>
      <w:proofErr w:type="spellStart"/>
      <w:r>
        <w:rPr>
          <w:rFonts w:cs="Times New Roman"/>
          <w:bCs/>
          <w:color w:val="000000"/>
          <w:szCs w:val="28"/>
        </w:rPr>
        <w:t>учебно</w:t>
      </w:r>
      <w:proofErr w:type="spellEnd"/>
      <w:r>
        <w:rPr>
          <w:rFonts w:cs="Times New Roman"/>
          <w:bCs/>
          <w:color w:val="000000"/>
          <w:szCs w:val="28"/>
        </w:rPr>
        <w:t xml:space="preserve">—воспитательного </w:t>
      </w:r>
      <w:r>
        <w:rPr>
          <w:rFonts w:cs="Times New Roman"/>
          <w:bCs/>
          <w:color w:val="000000"/>
          <w:szCs w:val="28"/>
        </w:rPr>
        <w:lastRenderedPageBreak/>
        <w:t>процесса (сопровождение индивидуальных образовательных траекторий).</w:t>
      </w:r>
    </w:p>
    <w:p w:rsidR="00B04B3A" w:rsidRDefault="00B04B3A" w:rsidP="00B04B3A">
      <w:pPr>
        <w:pStyle w:val="Standard"/>
        <w:widowControl w:val="0"/>
        <w:shd w:val="clear" w:color="auto" w:fill="FFFFFF"/>
        <w:spacing w:line="360" w:lineRule="auto"/>
        <w:jc w:val="both"/>
        <w:rPr>
          <w:rFonts w:cs="Times New Roman"/>
          <w:bCs/>
          <w:color w:val="000000"/>
          <w:szCs w:val="28"/>
        </w:rPr>
      </w:pPr>
      <w:r>
        <w:rPr>
          <w:rFonts w:cs="Times New Roman"/>
          <w:bCs/>
          <w:color w:val="000000"/>
          <w:szCs w:val="28"/>
        </w:rPr>
        <w:t>- Проведение семинаров, практических занятий, лекций, тренингов.</w:t>
      </w:r>
    </w:p>
    <w:p w:rsidR="00B04B3A" w:rsidRDefault="00B04B3A" w:rsidP="00B04B3A">
      <w:pPr>
        <w:pStyle w:val="Standard"/>
        <w:widowControl w:val="0"/>
        <w:shd w:val="clear" w:color="auto" w:fill="FFFFFF"/>
        <w:tabs>
          <w:tab w:val="left" w:pos="567"/>
        </w:tabs>
        <w:spacing w:line="360" w:lineRule="auto"/>
        <w:jc w:val="both"/>
      </w:pPr>
      <w:r>
        <w:rPr>
          <w:rFonts w:cs="Times New Roman"/>
          <w:bCs/>
          <w:color w:val="000000"/>
          <w:shd w:val="clear" w:color="auto" w:fill="FFFFFF"/>
        </w:rPr>
        <w:t>Ожидания и достигаемые цели: просветительная работа, информация по вопросам личностного роста. Диагностический материал, создание комфортной психологической атмосферы в педагогическом коллективе. Индивидуальное проведение диагностических мероприятий.  Повышение психологической компетентности и профилактика профессионального выгорания психолого-педагогических кадров.</w:t>
      </w:r>
    </w:p>
    <w:p w:rsidR="00B04B3A" w:rsidRDefault="00B04B3A" w:rsidP="00B04B3A">
      <w:pPr>
        <w:pStyle w:val="Standard"/>
        <w:widowControl w:val="0"/>
        <w:numPr>
          <w:ilvl w:val="0"/>
          <w:numId w:val="1"/>
        </w:numPr>
        <w:shd w:val="clear" w:color="auto" w:fill="FFFFFF"/>
        <w:tabs>
          <w:tab w:val="left" w:pos="567"/>
        </w:tabs>
        <w:spacing w:line="360" w:lineRule="auto"/>
        <w:jc w:val="both"/>
        <w:rPr>
          <w:rFonts w:cs="Times New Roman"/>
          <w:bCs/>
          <w:i/>
          <w:iCs/>
          <w:color w:val="000000"/>
          <w:shd w:val="clear" w:color="auto" w:fill="FFFFFF"/>
        </w:rPr>
      </w:pPr>
      <w:r>
        <w:rPr>
          <w:rFonts w:cs="Times New Roman"/>
          <w:bCs/>
          <w:i/>
          <w:iCs/>
          <w:color w:val="000000"/>
          <w:shd w:val="clear" w:color="auto" w:fill="FFFFFF"/>
        </w:rPr>
        <w:t>Работа с родителями.</w:t>
      </w:r>
    </w:p>
    <w:p w:rsidR="00B04B3A" w:rsidRDefault="00B04B3A" w:rsidP="00B04B3A">
      <w:pPr>
        <w:pStyle w:val="Standard"/>
        <w:widowControl w:val="0"/>
        <w:shd w:val="clear" w:color="auto" w:fill="FFFFFF"/>
        <w:tabs>
          <w:tab w:val="left" w:pos="567"/>
        </w:tabs>
        <w:spacing w:line="360" w:lineRule="auto"/>
        <w:jc w:val="both"/>
        <w:rPr>
          <w:rFonts w:cs="Times New Roman"/>
          <w:bCs/>
          <w:color w:val="000000"/>
          <w:shd w:val="clear" w:color="auto" w:fill="FFFFFF"/>
        </w:rPr>
      </w:pPr>
      <w:r>
        <w:rPr>
          <w:rFonts w:cs="Times New Roman"/>
          <w:bCs/>
          <w:color w:val="000000"/>
          <w:shd w:val="clear" w:color="auto" w:fill="FFFFFF"/>
        </w:rPr>
        <w:t xml:space="preserve">- Консультирование  родителей по созданию условий, обеспечивающих успешную адаптацию  подростков к средней школе, посвященное психологическим особенностям того или иного вида деятельности. Оно может проводиться как в традиционной форме – групповые и индивидуальные консультации, лекции, семинары,- так и в достаточно новых для системы сопровождения формах совместных семинаров-тренингов по развитию навыков общения, сотрудничества, разрешения конфликтов, в которых принимают </w:t>
      </w:r>
      <w:proofErr w:type="gramStart"/>
      <w:r>
        <w:rPr>
          <w:rFonts w:cs="Times New Roman"/>
          <w:bCs/>
          <w:color w:val="000000"/>
          <w:shd w:val="clear" w:color="auto" w:fill="FFFFFF"/>
        </w:rPr>
        <w:t>участие</w:t>
      </w:r>
      <w:proofErr w:type="gramEnd"/>
      <w:r>
        <w:rPr>
          <w:rFonts w:cs="Times New Roman"/>
          <w:bCs/>
          <w:color w:val="000000"/>
          <w:shd w:val="clear" w:color="auto" w:fill="FFFFFF"/>
        </w:rPr>
        <w:t xml:space="preserve"> как родители, так и дети.</w:t>
      </w:r>
    </w:p>
    <w:p w:rsidR="00B04B3A" w:rsidRDefault="00B04B3A" w:rsidP="00B04B3A">
      <w:pPr>
        <w:pStyle w:val="Standard"/>
        <w:spacing w:line="360" w:lineRule="auto"/>
        <w:jc w:val="both"/>
        <w:rPr>
          <w:szCs w:val="28"/>
        </w:rPr>
      </w:pPr>
      <w:r>
        <w:rPr>
          <w:szCs w:val="28"/>
        </w:rPr>
        <w:t>- Профилактическая работа с родителями с целью обеспечения родителей знаниями и навыками, способствующими развитию эффективного, развивающего поведения в семье в процессе взаимодействия с детьми. В результате их проведения становится возможным формирование групп лидеров из родителей, в дальнейшем активно участвующих в профилактической  деятельности.</w:t>
      </w:r>
    </w:p>
    <w:p w:rsidR="00B04B3A" w:rsidRDefault="00B04B3A" w:rsidP="00B04B3A">
      <w:pPr>
        <w:pStyle w:val="Standard"/>
        <w:spacing w:line="360" w:lineRule="auto"/>
        <w:jc w:val="both"/>
      </w:pPr>
      <w:r>
        <w:rPr>
          <w:szCs w:val="28"/>
        </w:rPr>
        <w:t xml:space="preserve">- Проведение </w:t>
      </w:r>
      <w:r>
        <w:rPr>
          <w:shd w:val="clear" w:color="auto" w:fill="FFFFFF"/>
        </w:rPr>
        <w:t>бесед,  лекций, возможность давать рекомендации родителям для успешного воспитания детей учитывая возрастные особенности.</w:t>
      </w:r>
    </w:p>
    <w:p w:rsidR="00B04B3A" w:rsidRDefault="00B04B3A" w:rsidP="00B04B3A">
      <w:pPr>
        <w:pStyle w:val="Standard"/>
        <w:widowControl w:val="0"/>
        <w:shd w:val="clear" w:color="auto" w:fill="FFFFFF"/>
        <w:tabs>
          <w:tab w:val="left" w:pos="567"/>
        </w:tabs>
        <w:spacing w:line="360" w:lineRule="auto"/>
        <w:jc w:val="both"/>
      </w:pPr>
      <w:r>
        <w:rPr>
          <w:rFonts w:cs="Times New Roman"/>
          <w:bCs/>
          <w:color w:val="000000"/>
          <w:shd w:val="clear" w:color="auto" w:fill="FFFFFF"/>
        </w:rPr>
        <w:t>Цель: повышения уровня психолого-педагогической компетентности в вопросах воспитания и обучения ребенка.</w:t>
      </w:r>
    </w:p>
    <w:p w:rsidR="00B04B3A" w:rsidRDefault="00B04B3A" w:rsidP="00B04B3A">
      <w:pPr>
        <w:pStyle w:val="Standard"/>
        <w:widowControl w:val="0"/>
        <w:shd w:val="clear" w:color="auto" w:fill="FFFFFF"/>
        <w:tabs>
          <w:tab w:val="left" w:pos="567"/>
        </w:tabs>
        <w:spacing w:line="360" w:lineRule="auto"/>
        <w:jc w:val="both"/>
        <w:rPr>
          <w:rFonts w:cs="Times New Roman"/>
          <w:bCs/>
          <w:color w:val="000000"/>
          <w:shd w:val="clear" w:color="auto" w:fill="FFFFFF"/>
        </w:rPr>
      </w:pPr>
    </w:p>
    <w:p w:rsidR="00B04B3A" w:rsidRDefault="00B04B3A" w:rsidP="00B04B3A">
      <w:pPr>
        <w:pStyle w:val="Standard"/>
        <w:widowControl w:val="0"/>
        <w:shd w:val="clear" w:color="auto" w:fill="FFFFFF"/>
        <w:tabs>
          <w:tab w:val="left" w:pos="567"/>
        </w:tabs>
        <w:spacing w:line="360" w:lineRule="auto"/>
        <w:jc w:val="both"/>
        <w:rPr>
          <w:rFonts w:cs="Times New Roman"/>
          <w:bCs/>
          <w:color w:val="000000"/>
          <w:shd w:val="clear" w:color="auto" w:fill="FFFFFF"/>
        </w:rPr>
      </w:pPr>
    </w:p>
    <w:p w:rsidR="00B04B3A" w:rsidRDefault="00B04B3A" w:rsidP="00B04B3A">
      <w:pPr>
        <w:pStyle w:val="Standard"/>
        <w:widowControl w:val="0"/>
        <w:shd w:val="clear" w:color="auto" w:fill="FFFFFF"/>
        <w:tabs>
          <w:tab w:val="left" w:pos="567"/>
        </w:tabs>
        <w:spacing w:line="360" w:lineRule="auto"/>
        <w:jc w:val="both"/>
        <w:rPr>
          <w:rFonts w:cs="Times New Roman"/>
          <w:bCs/>
          <w:color w:val="000000"/>
          <w:shd w:val="clear" w:color="auto" w:fill="FFFFFF"/>
        </w:rPr>
      </w:pPr>
    </w:p>
    <w:p w:rsidR="00B04B3A" w:rsidRDefault="00B04B3A" w:rsidP="00B04B3A">
      <w:pPr>
        <w:pStyle w:val="Standard"/>
        <w:widowControl w:val="0"/>
        <w:shd w:val="clear" w:color="auto" w:fill="FFFFFF"/>
        <w:tabs>
          <w:tab w:val="left" w:pos="567"/>
        </w:tabs>
        <w:spacing w:line="360" w:lineRule="auto"/>
        <w:jc w:val="both"/>
        <w:rPr>
          <w:rFonts w:cs="Times New Roman"/>
          <w:bCs/>
          <w:color w:val="000000"/>
          <w:shd w:val="clear" w:color="auto" w:fill="FFFFFF"/>
        </w:rPr>
      </w:pPr>
    </w:p>
    <w:p w:rsidR="00B04B3A" w:rsidRDefault="00B04B3A" w:rsidP="00B04B3A">
      <w:pPr>
        <w:pStyle w:val="Standard"/>
        <w:widowControl w:val="0"/>
        <w:shd w:val="clear" w:color="auto" w:fill="FFFFFF"/>
        <w:tabs>
          <w:tab w:val="left" w:pos="567"/>
        </w:tabs>
        <w:spacing w:line="360" w:lineRule="auto"/>
        <w:jc w:val="both"/>
        <w:rPr>
          <w:rFonts w:cs="Times New Roman"/>
          <w:bCs/>
          <w:color w:val="000000"/>
          <w:shd w:val="clear" w:color="auto" w:fill="FFFFFF"/>
        </w:rPr>
      </w:pPr>
    </w:p>
    <w:p w:rsidR="00B04B3A" w:rsidRDefault="00B04B3A" w:rsidP="00B04B3A">
      <w:pPr>
        <w:pStyle w:val="Standard"/>
        <w:widowControl w:val="0"/>
        <w:shd w:val="clear" w:color="auto" w:fill="FFFFFF"/>
        <w:tabs>
          <w:tab w:val="left" w:pos="567"/>
        </w:tabs>
        <w:spacing w:line="360" w:lineRule="auto"/>
        <w:jc w:val="both"/>
        <w:rPr>
          <w:rFonts w:cs="Times New Roman"/>
          <w:bCs/>
          <w:color w:val="000000"/>
          <w:shd w:val="clear" w:color="auto" w:fill="FFFFFF"/>
        </w:rPr>
      </w:pPr>
    </w:p>
    <w:p w:rsidR="00B04B3A" w:rsidRDefault="00B04B3A" w:rsidP="00B04B3A">
      <w:pPr>
        <w:pStyle w:val="Standard"/>
        <w:widowControl w:val="0"/>
        <w:shd w:val="clear" w:color="auto" w:fill="FFFFFF"/>
        <w:tabs>
          <w:tab w:val="left" w:pos="567"/>
        </w:tabs>
        <w:spacing w:line="360" w:lineRule="auto"/>
        <w:jc w:val="both"/>
        <w:rPr>
          <w:rFonts w:cs="Times New Roman"/>
          <w:bCs/>
          <w:color w:val="000000"/>
          <w:shd w:val="clear" w:color="auto" w:fill="FFFFFF"/>
        </w:rPr>
      </w:pPr>
    </w:p>
    <w:p w:rsidR="00B04B3A" w:rsidRDefault="00B04B3A" w:rsidP="00B04B3A">
      <w:pPr>
        <w:pStyle w:val="Standard"/>
        <w:widowControl w:val="0"/>
        <w:shd w:val="clear" w:color="auto" w:fill="FFFFFF"/>
        <w:tabs>
          <w:tab w:val="left" w:pos="567"/>
        </w:tabs>
        <w:spacing w:line="360" w:lineRule="auto"/>
        <w:jc w:val="both"/>
        <w:rPr>
          <w:rFonts w:cs="Times New Roman"/>
          <w:bCs/>
          <w:color w:val="000000"/>
          <w:shd w:val="clear" w:color="auto" w:fill="FFFFFF"/>
        </w:rPr>
      </w:pPr>
    </w:p>
    <w:p w:rsidR="00741BAD" w:rsidRDefault="00741BAD"/>
    <w:sectPr w:rsidR="00741BAD" w:rsidSect="00741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B1326"/>
    <w:multiLevelType w:val="multilevel"/>
    <w:tmpl w:val="A9104EC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4B3A"/>
    <w:rsid w:val="00025EA5"/>
    <w:rsid w:val="00741BAD"/>
    <w:rsid w:val="00966019"/>
    <w:rsid w:val="00B04B3A"/>
    <w:rsid w:val="00E42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Arial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04B3A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2022-09-30T05:25:00Z</dcterms:created>
  <dcterms:modified xsi:type="dcterms:W3CDTF">2022-09-30T05:25:00Z</dcterms:modified>
</cp:coreProperties>
</file>