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622" w:rsidRDefault="00500D88" w:rsidP="00B9228E">
      <w:pPr>
        <w:spacing w:line="360" w:lineRule="auto"/>
        <w:jc w:val="center"/>
        <w:rPr>
          <w:b/>
          <w:spacing w:val="30"/>
          <w:sz w:val="28"/>
          <w:szCs w:val="28"/>
        </w:rPr>
      </w:pPr>
      <w:r>
        <w:rPr>
          <w:b/>
          <w:spacing w:val="30"/>
          <w:sz w:val="28"/>
          <w:szCs w:val="28"/>
        </w:rPr>
        <w:t>Применение  тематических альбомов в работе с детьми с нарушением зрения</w:t>
      </w:r>
      <w:r w:rsidR="009B7622" w:rsidRPr="00B9228E">
        <w:rPr>
          <w:b/>
          <w:spacing w:val="30"/>
          <w:sz w:val="28"/>
          <w:szCs w:val="28"/>
        </w:rPr>
        <w:t>.</w:t>
      </w:r>
    </w:p>
    <w:p w:rsidR="00B9228E" w:rsidRDefault="00B9228E" w:rsidP="00B9228E">
      <w:pPr>
        <w:spacing w:line="360" w:lineRule="auto"/>
        <w:jc w:val="center"/>
        <w:rPr>
          <w:b/>
          <w:spacing w:val="30"/>
          <w:sz w:val="28"/>
          <w:szCs w:val="28"/>
        </w:rPr>
      </w:pPr>
    </w:p>
    <w:p w:rsidR="00B9228E" w:rsidRDefault="00500D88" w:rsidP="00B9228E">
      <w:pPr>
        <w:spacing w:line="360" w:lineRule="auto"/>
        <w:jc w:val="right"/>
        <w:rPr>
          <w:b/>
          <w:spacing w:val="30"/>
          <w:sz w:val="28"/>
          <w:szCs w:val="28"/>
        </w:rPr>
      </w:pPr>
      <w:r>
        <w:rPr>
          <w:b/>
          <w:spacing w:val="30"/>
          <w:sz w:val="28"/>
          <w:szCs w:val="28"/>
        </w:rPr>
        <w:t>Шмакова М.В.</w:t>
      </w:r>
    </w:p>
    <w:p w:rsidR="00500D88" w:rsidRDefault="00500D88" w:rsidP="00B9228E">
      <w:pPr>
        <w:spacing w:line="360" w:lineRule="auto"/>
        <w:jc w:val="right"/>
        <w:rPr>
          <w:b/>
          <w:spacing w:val="30"/>
          <w:sz w:val="28"/>
          <w:szCs w:val="28"/>
        </w:rPr>
      </w:pPr>
      <w:r>
        <w:rPr>
          <w:b/>
          <w:spacing w:val="30"/>
          <w:sz w:val="28"/>
          <w:szCs w:val="28"/>
        </w:rPr>
        <w:t>МБДОУ №13</w:t>
      </w:r>
    </w:p>
    <w:p w:rsidR="00500D88" w:rsidRPr="00B9228E" w:rsidRDefault="00500D88" w:rsidP="00B9228E">
      <w:pPr>
        <w:spacing w:line="360" w:lineRule="auto"/>
        <w:jc w:val="right"/>
        <w:rPr>
          <w:b/>
          <w:spacing w:val="30"/>
          <w:sz w:val="28"/>
          <w:szCs w:val="28"/>
        </w:rPr>
      </w:pPr>
      <w:r>
        <w:rPr>
          <w:b/>
          <w:spacing w:val="30"/>
          <w:sz w:val="28"/>
          <w:szCs w:val="28"/>
        </w:rPr>
        <w:t>Учитель-дефектолог</w:t>
      </w:r>
    </w:p>
    <w:p w:rsidR="009B7622" w:rsidRPr="008071BC" w:rsidRDefault="009B7622" w:rsidP="008071BC">
      <w:pPr>
        <w:spacing w:line="360" w:lineRule="auto"/>
        <w:jc w:val="both"/>
        <w:rPr>
          <w:spacing w:val="30"/>
          <w:sz w:val="28"/>
          <w:szCs w:val="28"/>
        </w:rPr>
      </w:pPr>
    </w:p>
    <w:p w:rsidR="009B7622" w:rsidRPr="008071BC" w:rsidRDefault="009B7622" w:rsidP="008071BC">
      <w:pPr>
        <w:spacing w:line="360" w:lineRule="auto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 xml:space="preserve">  Всем хорошо известна русская пословица: "Что посеешь, то и пожнёшь". Будущее всецело зависит от того, какие основы мы заложим в сознание детей.</w:t>
      </w:r>
    </w:p>
    <w:p w:rsidR="009B7622" w:rsidRPr="008071BC" w:rsidRDefault="009B7622" w:rsidP="008071BC">
      <w:pPr>
        <w:spacing w:line="360" w:lineRule="auto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 xml:space="preserve">  Мир представлен в человеческом сознании преимущественно как зрительный феномен. У детей с нарушением зрения, прежде всего, страдают различные области познавательной сферы. Это в первую очередь обусловлено спецификой заболевания и его выраженностью. Многие предметы и явления окружающего мира не доступны детям для их полноценного исследования. У ребят возникают трудности при определении формы, величины, цвета предметов, их мелких деталей и черт, нарушения в ориентировке в пространстве.</w:t>
      </w:r>
    </w:p>
    <w:p w:rsidR="009B7622" w:rsidRPr="008071BC" w:rsidRDefault="009B7622" w:rsidP="008071BC">
      <w:pPr>
        <w:spacing w:line="360" w:lineRule="auto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 xml:space="preserve">  </w:t>
      </w:r>
      <w:proofErr w:type="gramStart"/>
      <w:r w:rsidRPr="008071BC">
        <w:rPr>
          <w:spacing w:val="30"/>
          <w:sz w:val="28"/>
          <w:szCs w:val="28"/>
        </w:rPr>
        <w:t>Не мало</w:t>
      </w:r>
      <w:proofErr w:type="gramEnd"/>
      <w:r w:rsidRPr="008071BC">
        <w:rPr>
          <w:spacing w:val="30"/>
          <w:sz w:val="28"/>
          <w:szCs w:val="28"/>
        </w:rPr>
        <w:t xml:space="preserve"> важным фактором, оказывающим огромное влияние на развитие познавательной сферы детей, является их оторванность от окружающего мира. Особенность жизни и воспитания заключается в том, что значительную часть своей жизни ребята проводят в стенах детского сада или дома. Это в свою очередь приводит к ущемлению возможности детей удовлетворять свои потребности в познавательной деятельности.</w:t>
      </w:r>
    </w:p>
    <w:p w:rsidR="009B7622" w:rsidRPr="008071BC" w:rsidRDefault="009B7622" w:rsidP="008071BC">
      <w:pPr>
        <w:spacing w:line="360" w:lineRule="auto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 xml:space="preserve">  Нарушения познавательной сферы в свою очередь оказывают пагубное воздействие на общее развитие. Страдает речевое развитие (скудный словарный запас), физическое развитие (нарушена координация и точность движений).</w:t>
      </w:r>
    </w:p>
    <w:p w:rsidR="009B7622" w:rsidRPr="008071BC" w:rsidRDefault="009B7622" w:rsidP="008071BC">
      <w:pPr>
        <w:spacing w:line="360" w:lineRule="auto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lastRenderedPageBreak/>
        <w:t xml:space="preserve">  В связи с этим, на мой взгляд, воспитательно-образовательная работа с такими детьми должна быть направлена, прежде всего, на создание условий для реализации возможностей детей осуществлять познавательную деятельность.</w:t>
      </w:r>
    </w:p>
    <w:p w:rsidR="009B7622" w:rsidRPr="008071BC" w:rsidRDefault="009B7622" w:rsidP="008071BC">
      <w:pPr>
        <w:spacing w:line="360" w:lineRule="auto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 xml:space="preserve">  Именно </w:t>
      </w:r>
      <w:proofErr w:type="gramStart"/>
      <w:r w:rsidRPr="008071BC">
        <w:rPr>
          <w:spacing w:val="30"/>
          <w:sz w:val="28"/>
          <w:szCs w:val="28"/>
        </w:rPr>
        <w:t>по этому</w:t>
      </w:r>
      <w:proofErr w:type="gramEnd"/>
      <w:r w:rsidRPr="008071BC">
        <w:rPr>
          <w:spacing w:val="30"/>
          <w:sz w:val="28"/>
          <w:szCs w:val="28"/>
        </w:rPr>
        <w:t xml:space="preserve"> с первых дней работы в данном учреждении мы увеличили количество экскурсий, как по территории детского сада, так и за его пределами. Деятельность детей на экскурсиях фиксировалась на пленку. Фотографии мы собрали в альбомы по темам. У нас получились такие альбомы: «Весна», «Новый год», «Профессии». Работа с альбомами проводится на занятиях с использованием приложений  «Домики», «Окошки», «Снежок» и т.д. и в свободное время (дети рассматривают альбомы, делятся впечатлениями).</w:t>
      </w:r>
    </w:p>
    <w:p w:rsidR="00CB6FE6" w:rsidRPr="008071BC" w:rsidRDefault="00CB6FE6" w:rsidP="008071BC">
      <w:pPr>
        <w:spacing w:line="360" w:lineRule="auto"/>
        <w:jc w:val="both"/>
        <w:rPr>
          <w:sz w:val="28"/>
          <w:szCs w:val="28"/>
        </w:rPr>
      </w:pPr>
    </w:p>
    <w:p w:rsidR="008071BC" w:rsidRDefault="008071B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B7622" w:rsidRPr="008071BC" w:rsidRDefault="009B7622" w:rsidP="008071BC">
      <w:pPr>
        <w:spacing w:line="360" w:lineRule="auto"/>
        <w:jc w:val="both"/>
        <w:rPr>
          <w:sz w:val="28"/>
          <w:szCs w:val="28"/>
        </w:rPr>
      </w:pPr>
    </w:p>
    <w:p w:rsidR="00504322" w:rsidRPr="008071BC" w:rsidRDefault="00504322" w:rsidP="008071BC">
      <w:pPr>
        <w:spacing w:line="360" w:lineRule="auto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>План работы над альбомом «Зима».</w:t>
      </w:r>
    </w:p>
    <w:p w:rsidR="00504322" w:rsidRPr="008071BC" w:rsidRDefault="00504322" w:rsidP="008071BC">
      <w:pPr>
        <w:spacing w:line="360" w:lineRule="auto"/>
        <w:jc w:val="both"/>
        <w:rPr>
          <w:spacing w:val="30"/>
          <w:sz w:val="28"/>
          <w:szCs w:val="28"/>
        </w:rPr>
      </w:pPr>
    </w:p>
    <w:p w:rsidR="00504322" w:rsidRPr="008071BC" w:rsidRDefault="00504322" w:rsidP="008071BC">
      <w:pPr>
        <w:numPr>
          <w:ilvl w:val="0"/>
          <w:numId w:val="1"/>
        </w:numPr>
        <w:spacing w:line="360" w:lineRule="auto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>Экскурсия по территории детского сада (Уточнить приметы зимы, рассмотреть их в живой природе).</w:t>
      </w:r>
    </w:p>
    <w:p w:rsidR="00504322" w:rsidRPr="008071BC" w:rsidRDefault="00504322" w:rsidP="008071BC">
      <w:pPr>
        <w:numPr>
          <w:ilvl w:val="0"/>
          <w:numId w:val="1"/>
        </w:numPr>
        <w:spacing w:line="360" w:lineRule="auto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>Экскурсия по территории участка (Рассмотреть какие постройки для игр есть на участке, как ими пользоваться).</w:t>
      </w:r>
    </w:p>
    <w:p w:rsidR="00504322" w:rsidRPr="008071BC" w:rsidRDefault="00504322" w:rsidP="008071BC">
      <w:pPr>
        <w:numPr>
          <w:ilvl w:val="0"/>
          <w:numId w:val="1"/>
        </w:numPr>
        <w:spacing w:line="360" w:lineRule="auto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>Тематическая прогулка «Что нам нравится зимой?» (рассмотреть с детьми атрибуты для зимних игр, обговорить с детьми правила пользования ими, меры предосторожности при пользовании санками, лыжами, при катании с горки).</w:t>
      </w:r>
    </w:p>
    <w:p w:rsidR="00504322" w:rsidRPr="008071BC" w:rsidRDefault="00504322" w:rsidP="008071BC">
      <w:pPr>
        <w:numPr>
          <w:ilvl w:val="0"/>
          <w:numId w:val="1"/>
        </w:numPr>
        <w:spacing w:line="360" w:lineRule="auto"/>
        <w:jc w:val="both"/>
        <w:rPr>
          <w:spacing w:val="30"/>
          <w:sz w:val="28"/>
          <w:szCs w:val="28"/>
        </w:rPr>
      </w:pPr>
      <w:proofErr w:type="gramStart"/>
      <w:r w:rsidRPr="008071BC">
        <w:rPr>
          <w:spacing w:val="30"/>
          <w:sz w:val="28"/>
          <w:szCs w:val="28"/>
        </w:rPr>
        <w:t>Тематическая прогулка «Как мы трудимся зимой» (Зимой выпадает много снега.</w:t>
      </w:r>
      <w:proofErr w:type="gramEnd"/>
      <w:r w:rsidRPr="008071BC">
        <w:rPr>
          <w:spacing w:val="30"/>
          <w:sz w:val="28"/>
          <w:szCs w:val="28"/>
        </w:rPr>
        <w:t xml:space="preserve"> Чтобы удобно было играть и просто ходить, мы убираем снег. </w:t>
      </w:r>
      <w:proofErr w:type="gramStart"/>
      <w:r w:rsidRPr="008071BC">
        <w:rPr>
          <w:spacing w:val="30"/>
          <w:sz w:val="28"/>
          <w:szCs w:val="28"/>
        </w:rPr>
        <w:t>Ребята помогают воспитателю.)</w:t>
      </w:r>
      <w:proofErr w:type="gramEnd"/>
    </w:p>
    <w:p w:rsidR="00504322" w:rsidRPr="008071BC" w:rsidRDefault="00504322" w:rsidP="008071BC">
      <w:pPr>
        <w:numPr>
          <w:ilvl w:val="0"/>
          <w:numId w:val="1"/>
        </w:numPr>
        <w:spacing w:line="360" w:lineRule="auto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>Рассматривание иллюстраций и книг о зиме.</w:t>
      </w:r>
    </w:p>
    <w:p w:rsidR="00504322" w:rsidRPr="008071BC" w:rsidRDefault="00504322" w:rsidP="008071BC">
      <w:pPr>
        <w:numPr>
          <w:ilvl w:val="0"/>
          <w:numId w:val="1"/>
        </w:numPr>
        <w:spacing w:line="360" w:lineRule="auto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>Занятие «Зима. Деревья».</w:t>
      </w:r>
    </w:p>
    <w:p w:rsidR="00504322" w:rsidRPr="008071BC" w:rsidRDefault="00504322" w:rsidP="008071BC">
      <w:pPr>
        <w:numPr>
          <w:ilvl w:val="0"/>
          <w:numId w:val="1"/>
        </w:numPr>
        <w:spacing w:line="360" w:lineRule="auto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>Занятие «Зимние развлечения».</w:t>
      </w:r>
    </w:p>
    <w:p w:rsidR="00504322" w:rsidRPr="008071BC" w:rsidRDefault="00504322" w:rsidP="008071BC">
      <w:pPr>
        <w:numPr>
          <w:ilvl w:val="0"/>
          <w:numId w:val="1"/>
        </w:numPr>
        <w:spacing w:line="360" w:lineRule="auto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>Подборка дидактических игр, глазной гимнастики и физ. минуток.</w:t>
      </w:r>
    </w:p>
    <w:p w:rsidR="00504322" w:rsidRPr="008071BC" w:rsidRDefault="00504322" w:rsidP="008071BC">
      <w:pPr>
        <w:numPr>
          <w:ilvl w:val="0"/>
          <w:numId w:val="1"/>
        </w:numPr>
        <w:spacing w:line="360" w:lineRule="auto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>Изготовление альбома вместе с детьми (Дети рассматривают фотографии, помогают педагогу наклеивать их в альбом, педагог готовит вопросы к фотографиям).</w:t>
      </w: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  <w:proofErr w:type="gramStart"/>
      <w:r w:rsidRPr="008071BC">
        <w:rPr>
          <w:spacing w:val="30"/>
          <w:sz w:val="28"/>
          <w:szCs w:val="28"/>
        </w:rPr>
        <w:t>10.Рассматривание готового альбома вместе с детьми (Дети  рассматривают фотографии вместе с педагогом, отвечают на вопросы по содержанию.</w:t>
      </w:r>
      <w:proofErr w:type="gramEnd"/>
      <w:r w:rsidRPr="008071BC">
        <w:rPr>
          <w:spacing w:val="30"/>
          <w:sz w:val="28"/>
          <w:szCs w:val="28"/>
        </w:rPr>
        <w:t xml:space="preserve"> </w:t>
      </w:r>
      <w:proofErr w:type="gramStart"/>
      <w:r w:rsidRPr="008071BC">
        <w:rPr>
          <w:spacing w:val="30"/>
          <w:sz w:val="28"/>
          <w:szCs w:val="28"/>
        </w:rPr>
        <w:t>Альбом дополняется дидактическими играми, физ. минутками, глазными гимнастиками).</w:t>
      </w:r>
      <w:proofErr w:type="gramEnd"/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 xml:space="preserve">11.Альбом помещается в книжный уголок для </w:t>
      </w:r>
      <w:proofErr w:type="gramStart"/>
      <w:r w:rsidRPr="008071BC">
        <w:rPr>
          <w:spacing w:val="30"/>
          <w:sz w:val="28"/>
          <w:szCs w:val="28"/>
        </w:rPr>
        <w:t>свободного</w:t>
      </w:r>
      <w:proofErr w:type="gramEnd"/>
      <w:r w:rsidRPr="008071BC">
        <w:rPr>
          <w:spacing w:val="30"/>
          <w:sz w:val="28"/>
          <w:szCs w:val="28"/>
        </w:rPr>
        <w:t xml:space="preserve"> </w:t>
      </w: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 xml:space="preserve">    пользования детьми.</w:t>
      </w: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lastRenderedPageBreak/>
        <w:t>При работе с фотографиями используются приложения «Снежок», «Окошки».</w:t>
      </w: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>Физ. минутки: Мы во двор пошли гулять. Снежок.</w:t>
      </w: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>Д/и: «Собери снеговика», «Снежная полянка», «Разукрась полянку».</w:t>
      </w: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</w:p>
    <w:p w:rsidR="00504322" w:rsidRPr="008071BC" w:rsidRDefault="00504322" w:rsidP="008071BC">
      <w:pPr>
        <w:spacing w:line="360" w:lineRule="auto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>План работы над альбомом «Весна».</w:t>
      </w: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>1.Экскурсия по городу (уточнить и рассмотреть сезонные изменения в природе, названия деревьев)</w:t>
      </w: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 xml:space="preserve">2.Экскурсия по территории садика </w:t>
      </w:r>
      <w:proofErr w:type="gramStart"/>
      <w:r w:rsidRPr="008071BC">
        <w:rPr>
          <w:spacing w:val="30"/>
          <w:sz w:val="28"/>
          <w:szCs w:val="28"/>
        </w:rPr>
        <w:t xml:space="preserve">( </w:t>
      </w:r>
      <w:proofErr w:type="gramEnd"/>
      <w:r w:rsidRPr="008071BC">
        <w:rPr>
          <w:spacing w:val="30"/>
          <w:sz w:val="28"/>
          <w:szCs w:val="28"/>
        </w:rPr>
        <w:t>какие сезонные изменения заметили дети, какие деревья растут на территории садика, как можно их легко узнать)</w:t>
      </w: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>3.Занятие «Весна».</w:t>
      </w: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>4.Тематическая прогулка «Кто такие первоцветы»</w:t>
      </w:r>
      <w:proofErr w:type="gramStart"/>
      <w:r w:rsidRPr="008071BC">
        <w:rPr>
          <w:spacing w:val="30"/>
          <w:sz w:val="28"/>
          <w:szCs w:val="28"/>
        </w:rPr>
        <w:t>.(</w:t>
      </w:r>
      <w:proofErr w:type="gramEnd"/>
      <w:r w:rsidRPr="008071BC">
        <w:rPr>
          <w:spacing w:val="30"/>
          <w:sz w:val="28"/>
          <w:szCs w:val="28"/>
        </w:rPr>
        <w:t>Где можно увидеть, рассмотреть как выглядят, вспомнить названия)</w:t>
      </w: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>5.Занятие «Весна, цветы».</w:t>
      </w: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>6.Рассматривание иллюстраций и картин о весне.</w:t>
      </w: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 xml:space="preserve">7.Подборка дидактических игр, физ. минуток и глазных гимнастик по теме </w:t>
      </w:r>
      <w:proofErr w:type="gramStart"/>
      <w:r w:rsidRPr="008071BC">
        <w:rPr>
          <w:spacing w:val="30"/>
          <w:sz w:val="28"/>
          <w:szCs w:val="28"/>
        </w:rPr>
        <w:t xml:space="preserve">( </w:t>
      </w:r>
      <w:proofErr w:type="gramEnd"/>
      <w:r w:rsidRPr="008071BC">
        <w:rPr>
          <w:spacing w:val="30"/>
          <w:sz w:val="28"/>
          <w:szCs w:val="28"/>
        </w:rPr>
        <w:t>Игры, физ. минутки и глазные гимнастики используются как на занятии так и в свободной деятельности).</w:t>
      </w: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>8.Изготовление альбом</w:t>
      </w:r>
      <w:proofErr w:type="gramStart"/>
      <w:r w:rsidRPr="008071BC">
        <w:rPr>
          <w:spacing w:val="30"/>
          <w:sz w:val="28"/>
          <w:szCs w:val="28"/>
        </w:rPr>
        <w:t>а(</w:t>
      </w:r>
      <w:proofErr w:type="gramEnd"/>
      <w:r w:rsidRPr="008071BC">
        <w:rPr>
          <w:spacing w:val="30"/>
          <w:sz w:val="28"/>
          <w:szCs w:val="28"/>
        </w:rPr>
        <w:t>Альбом заполняется вместе с детьми, фотографии рассматриваются, уточняется содержание).</w:t>
      </w: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>9.Рассматривание альбома с детьми (Можно, вместе с детьми составить целый рассказ, проиллюстрировав его фотографиями).</w:t>
      </w: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>11.Помещение альбома в книжный уголок для свободного пользования.</w:t>
      </w: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lastRenderedPageBreak/>
        <w:t>При работе с фотографиями используются пособия «Домики», «Окошки»</w:t>
      </w: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>Физ. минутки: Ручеек и лужи.</w:t>
      </w: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 xml:space="preserve">                      Капель.</w:t>
      </w: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 xml:space="preserve">                      Веснянка.</w:t>
      </w: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>Д/и: «Найди всех бабочек»</w:t>
      </w: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 xml:space="preserve">       «Весенняя мозаика»</w:t>
      </w: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 xml:space="preserve">       «Посади цветы на полянке»</w:t>
      </w: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</w:p>
    <w:p w:rsidR="00504322" w:rsidRPr="008071BC" w:rsidRDefault="00504322" w:rsidP="008071BC">
      <w:pPr>
        <w:spacing w:line="360" w:lineRule="auto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>План работы над альбомом «Лето»</w:t>
      </w: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>1.Экскурсия по городу (Уточнить сезонные изменения, названия знакомых деревьев, цветов, как одеты люди, чем занимаются)</w:t>
      </w: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>2.Экскурсия по участку, и территории детского сада (Обратить внимание детей на яркость красок, обилие зелени, уточнить названия деревьев, цветов).</w:t>
      </w: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>3.Занятие «Как мы отдыхали летом».</w:t>
      </w: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>4.Беседа: «Лето в лесу» (Рассмотреть иллюстрации, уточнить, чем похожи, и чем отличаются лето в городе и лето в лесу; опора на личный опыт детей).</w:t>
      </w: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>5.Рисование «Яркие краски лета».</w:t>
      </w: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>6.Рассматривание иллюстраций, чтение художественной литературы.</w:t>
      </w: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>7.Составление альбома.</w:t>
      </w: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>8.Рассматривание альбома с детьми.</w:t>
      </w: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>9.Помещение альбома в книжный уголок для свободного просмотра.</w:t>
      </w: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lastRenderedPageBreak/>
        <w:t>План работы над альбомом «Праздник Новый год».</w:t>
      </w: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>1.Чтение сказок, рассказов, стихов, просмотр мультфильмов.</w:t>
      </w: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>2.Рассматривание иллюстраций, открыток. (Найти вместе с детьми знакомых сказочных персонажей, атрибуты праздника).</w:t>
      </w: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>3.Изготовление украшений для группы.</w:t>
      </w: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>4.Украшение группы к празднику.</w:t>
      </w: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>5.Занятие «Подготовка праздничного стола».</w:t>
      </w: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>6.Утренник.</w:t>
      </w: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>7.Рассматривание с детьми фотографий с утренника.</w:t>
      </w: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>8.Изготовление с детьми фотоальбома.</w:t>
      </w: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>9.Рассматривание с детьми фотоальбома.</w:t>
      </w: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>10.Помещение альбома в книжный уголок.</w:t>
      </w: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>План работы над альбомом «Профессии».</w:t>
      </w: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>1.Экскурсия по детскому саду (Уточнить знания детей о людях разных профессий работающих в детском саду, посмотреть место их работы, определить их обязанности).</w:t>
      </w: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>2.Прсмотр иллюстраций, чтение художественной литературы о людях, разных профессий.</w:t>
      </w: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>3.Занятие «Профессии».</w:t>
      </w: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>4.Беседа «Кем работает моя мама».</w:t>
      </w: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>5.Подбор дидактических игр и пособий по теме.</w:t>
      </w: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>6.Рассматривание фотографий с детьми, изготовление альбома.</w:t>
      </w: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>7. Рассматривание альбома.</w:t>
      </w: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lastRenderedPageBreak/>
        <w:t>8.Помещение альбома в книжный уголок для свободного пользования.</w:t>
      </w: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</w:p>
    <w:p w:rsidR="00504322" w:rsidRPr="008071BC" w:rsidRDefault="00504322" w:rsidP="008071BC">
      <w:pPr>
        <w:spacing w:line="360" w:lineRule="auto"/>
        <w:ind w:left="360"/>
        <w:jc w:val="both"/>
        <w:rPr>
          <w:spacing w:val="30"/>
          <w:sz w:val="28"/>
          <w:szCs w:val="28"/>
        </w:rPr>
      </w:pPr>
    </w:p>
    <w:p w:rsidR="00504322" w:rsidRPr="008071BC" w:rsidRDefault="00504322" w:rsidP="008071BC">
      <w:pPr>
        <w:spacing w:line="360" w:lineRule="auto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 xml:space="preserve">                Данная работа позволяет:</w:t>
      </w:r>
    </w:p>
    <w:p w:rsidR="00504322" w:rsidRPr="008071BC" w:rsidRDefault="00504322" w:rsidP="008071BC">
      <w:pPr>
        <w:spacing w:line="360" w:lineRule="auto"/>
        <w:jc w:val="both"/>
        <w:rPr>
          <w:spacing w:val="30"/>
          <w:sz w:val="28"/>
          <w:szCs w:val="28"/>
        </w:rPr>
      </w:pPr>
    </w:p>
    <w:p w:rsidR="00504322" w:rsidRPr="008071BC" w:rsidRDefault="00504322" w:rsidP="008071BC">
      <w:pPr>
        <w:spacing w:line="360" w:lineRule="auto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 xml:space="preserve">    *    создавать условия для расширения познавательных способностей детей средствами самостоятельной предметно-практической деятельности;</w:t>
      </w:r>
    </w:p>
    <w:p w:rsidR="00504322" w:rsidRPr="008071BC" w:rsidRDefault="00504322" w:rsidP="008071BC">
      <w:pPr>
        <w:spacing w:line="360" w:lineRule="auto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 xml:space="preserve">    *</w:t>
      </w:r>
      <w:r w:rsidR="008071BC">
        <w:rPr>
          <w:spacing w:val="30"/>
          <w:sz w:val="28"/>
          <w:szCs w:val="28"/>
        </w:rPr>
        <w:t xml:space="preserve">  </w:t>
      </w:r>
      <w:r w:rsidRPr="008071BC">
        <w:rPr>
          <w:spacing w:val="30"/>
          <w:sz w:val="28"/>
          <w:szCs w:val="28"/>
        </w:rPr>
        <w:t xml:space="preserve">  развивать наглядно-образное мышление, умения обобщать, анализировать, абстрагироваться;</w:t>
      </w:r>
    </w:p>
    <w:p w:rsidR="00504322" w:rsidRPr="008071BC" w:rsidRDefault="00504322" w:rsidP="008071BC">
      <w:pPr>
        <w:spacing w:line="360" w:lineRule="auto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 xml:space="preserve">    *      развивать целостность, предметность, осмысленность восприятия, развивать произвольное восприятие;</w:t>
      </w:r>
    </w:p>
    <w:p w:rsidR="00504322" w:rsidRPr="008071BC" w:rsidRDefault="00504322" w:rsidP="008071BC">
      <w:pPr>
        <w:spacing w:line="360" w:lineRule="auto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 xml:space="preserve">    *      обогащать словарный запас, развивать диалогическую и монологическую речь, развивать содержательность, понятность (контекстную речь), выразительность, действенность речи;</w:t>
      </w:r>
    </w:p>
    <w:p w:rsidR="00504322" w:rsidRPr="008071BC" w:rsidRDefault="00504322" w:rsidP="008071BC">
      <w:pPr>
        <w:spacing w:line="360" w:lineRule="auto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 xml:space="preserve">    *      развивать образную, эмоциональную, символическую (словесно-логическую), произвольную память;</w:t>
      </w:r>
    </w:p>
    <w:p w:rsidR="00504322" w:rsidRPr="008071BC" w:rsidRDefault="00504322" w:rsidP="008071BC">
      <w:pPr>
        <w:spacing w:line="360" w:lineRule="auto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 xml:space="preserve">    *      развивать сенсорно-аналитическую деятельность как компенсаторное умение адекватного контакта с окружающим миром с опорой на сохранённые анализаторы и высшие психические процессы: внимание, мышление, память, речь;</w:t>
      </w:r>
    </w:p>
    <w:p w:rsidR="00504322" w:rsidRPr="008071BC" w:rsidRDefault="00504322" w:rsidP="008071BC">
      <w:pPr>
        <w:spacing w:line="360" w:lineRule="auto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 xml:space="preserve">    *      развивать поисковую деятельность (структурные комбинации, способ и варианты выполнения);</w:t>
      </w:r>
    </w:p>
    <w:p w:rsidR="00504322" w:rsidRPr="008071BC" w:rsidRDefault="00504322" w:rsidP="008071BC">
      <w:pPr>
        <w:spacing w:line="360" w:lineRule="auto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 xml:space="preserve">    *      закреплять и совершенствовать знания, умения и навыки, приобретённые в процессе занятий и экскурсий;</w:t>
      </w:r>
    </w:p>
    <w:p w:rsidR="00504322" w:rsidRPr="008071BC" w:rsidRDefault="00504322" w:rsidP="008071BC">
      <w:pPr>
        <w:spacing w:line="360" w:lineRule="auto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 xml:space="preserve">     *      формировать у детей положительные эмоции, снимать эмоциональное напряжение и агрессию;</w:t>
      </w:r>
    </w:p>
    <w:p w:rsidR="00504322" w:rsidRPr="008071BC" w:rsidRDefault="00504322" w:rsidP="008071BC">
      <w:pPr>
        <w:spacing w:line="360" w:lineRule="auto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 xml:space="preserve">     *      развивать настойчивость, умение преодолевать трудности для достижения намеченной цели, умение владеть собой - выдержку;</w:t>
      </w:r>
    </w:p>
    <w:p w:rsidR="00504322" w:rsidRPr="008071BC" w:rsidRDefault="00504322" w:rsidP="008071BC">
      <w:pPr>
        <w:spacing w:line="360" w:lineRule="auto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 xml:space="preserve">    </w:t>
      </w:r>
    </w:p>
    <w:p w:rsidR="00504322" w:rsidRPr="008071BC" w:rsidRDefault="00504322" w:rsidP="008071BC">
      <w:pPr>
        <w:spacing w:line="360" w:lineRule="auto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 xml:space="preserve">       </w:t>
      </w:r>
    </w:p>
    <w:p w:rsidR="00504322" w:rsidRPr="008071BC" w:rsidRDefault="00504322" w:rsidP="008071BC">
      <w:pPr>
        <w:spacing w:line="360" w:lineRule="auto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lastRenderedPageBreak/>
        <w:t>Условиями достижения положительного результата являются:</w:t>
      </w:r>
    </w:p>
    <w:p w:rsidR="00504322" w:rsidRPr="008071BC" w:rsidRDefault="00504322" w:rsidP="008071BC">
      <w:pPr>
        <w:spacing w:line="360" w:lineRule="auto"/>
        <w:jc w:val="both"/>
        <w:rPr>
          <w:spacing w:val="30"/>
          <w:sz w:val="28"/>
          <w:szCs w:val="28"/>
        </w:rPr>
      </w:pPr>
    </w:p>
    <w:p w:rsidR="00504322" w:rsidRPr="008071BC" w:rsidRDefault="00504322" w:rsidP="008071BC">
      <w:pPr>
        <w:spacing w:line="360" w:lineRule="auto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 xml:space="preserve">   1. создание ситуации поиска в процессе деятельности,</w:t>
      </w:r>
    </w:p>
    <w:p w:rsidR="00504322" w:rsidRPr="008071BC" w:rsidRDefault="00504322" w:rsidP="008071BC">
      <w:pPr>
        <w:spacing w:line="360" w:lineRule="auto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 xml:space="preserve">   2. соблюдение преемственности в обучении, опора на ранее полученные знания</w:t>
      </w:r>
    </w:p>
    <w:p w:rsidR="00504322" w:rsidRPr="008071BC" w:rsidRDefault="00504322" w:rsidP="008071BC">
      <w:pPr>
        <w:spacing w:line="360" w:lineRule="auto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 xml:space="preserve">   3. осуществление индивидуального подхода в обучении. </w:t>
      </w:r>
    </w:p>
    <w:p w:rsidR="00504322" w:rsidRPr="008071BC" w:rsidRDefault="00504322" w:rsidP="008071BC">
      <w:pPr>
        <w:spacing w:line="360" w:lineRule="auto"/>
        <w:jc w:val="both"/>
        <w:rPr>
          <w:spacing w:val="30"/>
          <w:sz w:val="28"/>
          <w:szCs w:val="28"/>
        </w:rPr>
      </w:pPr>
    </w:p>
    <w:p w:rsidR="00504322" w:rsidRPr="008071BC" w:rsidRDefault="00504322" w:rsidP="008071BC">
      <w:pPr>
        <w:spacing w:line="360" w:lineRule="auto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 xml:space="preserve"> Основными принципами проведения занятий являются: воспитывающий и развивающий характер обучения; наглядность; научность; доступность; последовательность и систематичность; осознанность и активность; учет возрастных и индивидуальных особенностей детей; </w:t>
      </w:r>
      <w:proofErr w:type="spellStart"/>
      <w:r w:rsidRPr="008071BC">
        <w:rPr>
          <w:spacing w:val="30"/>
          <w:sz w:val="28"/>
          <w:szCs w:val="28"/>
        </w:rPr>
        <w:t>многовариантность</w:t>
      </w:r>
      <w:proofErr w:type="spellEnd"/>
      <w:r w:rsidRPr="008071BC">
        <w:rPr>
          <w:spacing w:val="30"/>
          <w:sz w:val="28"/>
          <w:szCs w:val="28"/>
        </w:rPr>
        <w:t xml:space="preserve"> результата.</w:t>
      </w:r>
    </w:p>
    <w:p w:rsidR="00504322" w:rsidRPr="008071BC" w:rsidRDefault="00504322" w:rsidP="008071BC">
      <w:pPr>
        <w:spacing w:line="360" w:lineRule="auto"/>
        <w:jc w:val="both"/>
        <w:rPr>
          <w:spacing w:val="30"/>
          <w:sz w:val="28"/>
          <w:szCs w:val="28"/>
        </w:rPr>
      </w:pPr>
    </w:p>
    <w:p w:rsidR="00504322" w:rsidRPr="008071BC" w:rsidRDefault="00504322" w:rsidP="008071BC">
      <w:pPr>
        <w:spacing w:line="360" w:lineRule="auto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 xml:space="preserve">   Анализируя накопленный материал, а также изменения в структуре проведения занятий, можно сделать следующие выводы:</w:t>
      </w:r>
    </w:p>
    <w:p w:rsidR="00504322" w:rsidRPr="008071BC" w:rsidRDefault="00504322" w:rsidP="008071BC">
      <w:pPr>
        <w:spacing w:line="360" w:lineRule="auto"/>
        <w:jc w:val="both"/>
        <w:rPr>
          <w:spacing w:val="30"/>
          <w:sz w:val="28"/>
          <w:szCs w:val="28"/>
        </w:rPr>
      </w:pPr>
    </w:p>
    <w:p w:rsidR="00504322" w:rsidRPr="008071BC" w:rsidRDefault="00504322" w:rsidP="008071BC">
      <w:pPr>
        <w:spacing w:line="360" w:lineRule="auto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 xml:space="preserve">   1.  У детей сформировался стойкий интерес к выполнению подобного рода заданий.</w:t>
      </w:r>
    </w:p>
    <w:p w:rsidR="00504322" w:rsidRPr="008071BC" w:rsidRDefault="00504322" w:rsidP="008071BC">
      <w:pPr>
        <w:spacing w:line="360" w:lineRule="auto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 xml:space="preserve">   2.   Выполнение заданий уже не вызывает у детей затруднений и страха, что наблюдалось в первое время.</w:t>
      </w:r>
    </w:p>
    <w:p w:rsidR="00504322" w:rsidRPr="008071BC" w:rsidRDefault="00504322" w:rsidP="008071BC">
      <w:pPr>
        <w:spacing w:line="360" w:lineRule="auto"/>
        <w:jc w:val="both"/>
        <w:rPr>
          <w:spacing w:val="30"/>
          <w:sz w:val="28"/>
          <w:szCs w:val="28"/>
        </w:rPr>
      </w:pPr>
      <w:r w:rsidRPr="008071BC">
        <w:rPr>
          <w:spacing w:val="30"/>
          <w:sz w:val="28"/>
          <w:szCs w:val="28"/>
        </w:rPr>
        <w:t xml:space="preserve">   3.   Ребята с удовольствием включаются в работу не только на занятии, но и в любое свободное время.</w:t>
      </w:r>
    </w:p>
    <w:p w:rsidR="00504322" w:rsidRPr="008071BC" w:rsidRDefault="00504322" w:rsidP="008071BC">
      <w:pPr>
        <w:spacing w:line="360" w:lineRule="auto"/>
        <w:jc w:val="both"/>
        <w:rPr>
          <w:spacing w:val="30"/>
          <w:sz w:val="28"/>
          <w:szCs w:val="28"/>
        </w:rPr>
      </w:pPr>
    </w:p>
    <w:p w:rsidR="00504322" w:rsidRPr="008071BC" w:rsidRDefault="00504322" w:rsidP="008071BC">
      <w:pPr>
        <w:spacing w:line="360" w:lineRule="auto"/>
        <w:jc w:val="both"/>
        <w:rPr>
          <w:spacing w:val="30"/>
          <w:sz w:val="28"/>
          <w:szCs w:val="28"/>
        </w:rPr>
      </w:pPr>
    </w:p>
    <w:p w:rsidR="00504322" w:rsidRPr="008071BC" w:rsidRDefault="00504322" w:rsidP="008071BC">
      <w:pPr>
        <w:spacing w:line="360" w:lineRule="auto"/>
        <w:jc w:val="both"/>
        <w:rPr>
          <w:spacing w:val="30"/>
          <w:sz w:val="28"/>
          <w:szCs w:val="28"/>
        </w:rPr>
      </w:pPr>
    </w:p>
    <w:p w:rsidR="00504322" w:rsidRPr="008071BC" w:rsidRDefault="00504322" w:rsidP="008071BC">
      <w:pPr>
        <w:spacing w:line="360" w:lineRule="auto"/>
        <w:jc w:val="both"/>
        <w:rPr>
          <w:spacing w:val="30"/>
          <w:sz w:val="28"/>
          <w:szCs w:val="28"/>
        </w:rPr>
      </w:pPr>
    </w:p>
    <w:p w:rsidR="009B7622" w:rsidRPr="008071BC" w:rsidRDefault="00504322" w:rsidP="008071BC">
      <w:pPr>
        <w:spacing w:line="360" w:lineRule="auto"/>
        <w:jc w:val="both"/>
        <w:rPr>
          <w:sz w:val="28"/>
          <w:szCs w:val="28"/>
        </w:rPr>
      </w:pPr>
      <w:r w:rsidRPr="008071BC">
        <w:rPr>
          <w:noProof/>
          <w:sz w:val="28"/>
          <w:szCs w:val="28"/>
        </w:rPr>
        <w:lastRenderedPageBreak/>
        <w:drawing>
          <wp:inline distT="0" distB="0" distL="0" distR="0">
            <wp:extent cx="2792187" cy="2094614"/>
            <wp:effectExtent l="19050" t="0" r="8163" b="0"/>
            <wp:docPr id="1" name="Рисунок 1" descr="G:\какие то фто\DSCN24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акие то фто\DSCN24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992" cy="2095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322" w:rsidRPr="008071BC" w:rsidRDefault="00504322" w:rsidP="008071BC">
      <w:pPr>
        <w:spacing w:line="360" w:lineRule="auto"/>
        <w:jc w:val="both"/>
        <w:rPr>
          <w:sz w:val="28"/>
          <w:szCs w:val="28"/>
        </w:rPr>
      </w:pPr>
    </w:p>
    <w:p w:rsidR="00504322" w:rsidRPr="008071BC" w:rsidRDefault="00504322" w:rsidP="008071BC">
      <w:pPr>
        <w:spacing w:line="360" w:lineRule="auto"/>
        <w:jc w:val="both"/>
        <w:rPr>
          <w:sz w:val="28"/>
          <w:szCs w:val="28"/>
        </w:rPr>
      </w:pPr>
      <w:r w:rsidRPr="008071BC">
        <w:rPr>
          <w:noProof/>
          <w:sz w:val="28"/>
          <w:szCs w:val="28"/>
        </w:rPr>
        <w:drawing>
          <wp:inline distT="0" distB="0" distL="0" distR="0">
            <wp:extent cx="3146526" cy="2360428"/>
            <wp:effectExtent l="19050" t="0" r="0" b="0"/>
            <wp:docPr id="2" name="Рисунок 2" descr="G:\какие то фто\DSCN2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какие то фто\DSCN247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433" cy="2361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322" w:rsidRPr="008071BC" w:rsidRDefault="00504322" w:rsidP="008071BC">
      <w:pPr>
        <w:spacing w:line="360" w:lineRule="auto"/>
        <w:jc w:val="both"/>
        <w:rPr>
          <w:sz w:val="28"/>
          <w:szCs w:val="28"/>
        </w:rPr>
      </w:pPr>
    </w:p>
    <w:p w:rsidR="00504322" w:rsidRPr="008071BC" w:rsidRDefault="00504322" w:rsidP="008071BC">
      <w:pPr>
        <w:spacing w:line="360" w:lineRule="auto"/>
        <w:jc w:val="both"/>
        <w:rPr>
          <w:sz w:val="28"/>
          <w:szCs w:val="28"/>
        </w:rPr>
      </w:pPr>
      <w:r w:rsidRPr="008071BC">
        <w:rPr>
          <w:noProof/>
          <w:sz w:val="28"/>
          <w:szCs w:val="28"/>
        </w:rPr>
        <w:drawing>
          <wp:inline distT="0" distB="0" distL="0" distR="0">
            <wp:extent cx="3274088" cy="2456121"/>
            <wp:effectExtent l="19050" t="0" r="2512" b="0"/>
            <wp:docPr id="3" name="Рисунок 3" descr="G:\какие то фто\DSCN24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какие то фто\DSCN247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032" cy="2456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322" w:rsidRPr="008071BC" w:rsidRDefault="00504322" w:rsidP="008071BC">
      <w:pPr>
        <w:spacing w:line="360" w:lineRule="auto"/>
        <w:jc w:val="both"/>
        <w:rPr>
          <w:sz w:val="28"/>
          <w:szCs w:val="28"/>
        </w:rPr>
      </w:pPr>
    </w:p>
    <w:p w:rsidR="00504322" w:rsidRPr="008071BC" w:rsidRDefault="00504322" w:rsidP="008071BC">
      <w:pPr>
        <w:spacing w:line="360" w:lineRule="auto"/>
        <w:jc w:val="both"/>
        <w:rPr>
          <w:sz w:val="28"/>
          <w:szCs w:val="28"/>
        </w:rPr>
      </w:pPr>
      <w:r w:rsidRPr="008071BC">
        <w:rPr>
          <w:noProof/>
          <w:sz w:val="28"/>
          <w:szCs w:val="28"/>
        </w:rPr>
        <w:lastRenderedPageBreak/>
        <w:drawing>
          <wp:inline distT="0" distB="0" distL="0" distR="0">
            <wp:extent cx="3585905" cy="2690037"/>
            <wp:effectExtent l="19050" t="0" r="0" b="0"/>
            <wp:docPr id="4" name="Рисунок 4" descr="G:\какие то фто\DSCN24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какие то фто\DSCN248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939" cy="2690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322" w:rsidRPr="008071BC" w:rsidRDefault="00504322" w:rsidP="008071BC">
      <w:pPr>
        <w:spacing w:line="360" w:lineRule="auto"/>
        <w:jc w:val="both"/>
        <w:rPr>
          <w:sz w:val="28"/>
          <w:szCs w:val="28"/>
        </w:rPr>
      </w:pPr>
    </w:p>
    <w:p w:rsidR="00504322" w:rsidRPr="008071BC" w:rsidRDefault="00504322" w:rsidP="008071BC">
      <w:pPr>
        <w:spacing w:line="360" w:lineRule="auto"/>
        <w:jc w:val="both"/>
        <w:rPr>
          <w:sz w:val="28"/>
          <w:szCs w:val="28"/>
        </w:rPr>
      </w:pPr>
      <w:r w:rsidRPr="008071BC">
        <w:rPr>
          <w:noProof/>
          <w:sz w:val="28"/>
          <w:szCs w:val="28"/>
        </w:rPr>
        <w:drawing>
          <wp:inline distT="0" distB="0" distL="0" distR="0">
            <wp:extent cx="3571732" cy="2679405"/>
            <wp:effectExtent l="19050" t="0" r="0" b="0"/>
            <wp:docPr id="5" name="Рисунок 5" descr="G:\какие то фто\DSCN24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какие то фто\DSCN248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761" cy="2680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322" w:rsidRPr="008071BC" w:rsidRDefault="00504322" w:rsidP="008071BC">
      <w:pPr>
        <w:spacing w:line="360" w:lineRule="auto"/>
        <w:jc w:val="both"/>
        <w:rPr>
          <w:sz w:val="28"/>
          <w:szCs w:val="28"/>
        </w:rPr>
      </w:pPr>
    </w:p>
    <w:p w:rsidR="00504322" w:rsidRPr="008071BC" w:rsidRDefault="00504322" w:rsidP="008071BC">
      <w:pPr>
        <w:spacing w:line="360" w:lineRule="auto"/>
        <w:jc w:val="both"/>
        <w:rPr>
          <w:sz w:val="28"/>
          <w:szCs w:val="28"/>
        </w:rPr>
      </w:pPr>
    </w:p>
    <w:sectPr w:rsidR="00504322" w:rsidRPr="008071BC" w:rsidSect="008071B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24AF"/>
    <w:multiLevelType w:val="hybridMultilevel"/>
    <w:tmpl w:val="829C13BE"/>
    <w:lvl w:ilvl="0" w:tplc="3E2A3B2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B7622"/>
    <w:rsid w:val="00085714"/>
    <w:rsid w:val="001B6511"/>
    <w:rsid w:val="00220B47"/>
    <w:rsid w:val="00275014"/>
    <w:rsid w:val="0040100A"/>
    <w:rsid w:val="00500D88"/>
    <w:rsid w:val="00504322"/>
    <w:rsid w:val="008071BC"/>
    <w:rsid w:val="009B7622"/>
    <w:rsid w:val="00B9228E"/>
    <w:rsid w:val="00CB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3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3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8772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4</cp:revision>
  <dcterms:created xsi:type="dcterms:W3CDTF">2015-04-27T06:11:00Z</dcterms:created>
  <dcterms:modified xsi:type="dcterms:W3CDTF">2015-04-27T07:36:00Z</dcterms:modified>
</cp:coreProperties>
</file>